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AF" w:rsidRDefault="00FE25AF" w:rsidP="003472A9">
      <w:pPr>
        <w:spacing w:after="0" w:line="240" w:lineRule="auto"/>
        <w:jc w:val="center"/>
        <w:rPr>
          <w:rFonts w:ascii="Times New Roman" w:hAnsi="Times New Roman" w:cs="Times New Roman"/>
          <w:b/>
          <w:sz w:val="32"/>
          <w:szCs w:val="32"/>
        </w:rPr>
      </w:pPr>
      <w:r w:rsidRPr="00FE25AF">
        <w:rPr>
          <w:rFonts w:ascii="Times New Roman" w:hAnsi="Times New Roman" w:cs="Times New Roman"/>
          <w:b/>
          <w:sz w:val="32"/>
          <w:szCs w:val="32"/>
        </w:rPr>
        <w:t>Иркутская область</w:t>
      </w:r>
    </w:p>
    <w:p w:rsidR="00FE25AF" w:rsidRPr="00FE25AF" w:rsidRDefault="00FE25AF" w:rsidP="003472A9">
      <w:pPr>
        <w:spacing w:after="0" w:line="240" w:lineRule="auto"/>
        <w:jc w:val="center"/>
        <w:rPr>
          <w:rFonts w:ascii="Times New Roman" w:hAnsi="Times New Roman" w:cs="Times New Roman"/>
          <w:b/>
          <w:sz w:val="32"/>
          <w:szCs w:val="32"/>
        </w:rPr>
      </w:pPr>
      <w:r w:rsidRPr="00FE25AF">
        <w:rPr>
          <w:rFonts w:ascii="Times New Roman" w:hAnsi="Times New Roman" w:cs="Times New Roman"/>
          <w:b/>
          <w:sz w:val="32"/>
          <w:szCs w:val="32"/>
        </w:rPr>
        <w:t>Усть-Кутский район</w:t>
      </w:r>
    </w:p>
    <w:p w:rsidR="00FE25AF" w:rsidRPr="00FE25AF" w:rsidRDefault="00FE25AF" w:rsidP="003472A9">
      <w:pPr>
        <w:spacing w:after="0" w:line="240" w:lineRule="auto"/>
        <w:jc w:val="center"/>
        <w:rPr>
          <w:rFonts w:ascii="Times New Roman" w:hAnsi="Times New Roman" w:cs="Times New Roman"/>
          <w:b/>
          <w:sz w:val="32"/>
          <w:szCs w:val="32"/>
        </w:rPr>
      </w:pPr>
      <w:r w:rsidRPr="00FE25AF">
        <w:rPr>
          <w:rFonts w:ascii="Times New Roman" w:hAnsi="Times New Roman" w:cs="Times New Roman"/>
          <w:b/>
          <w:sz w:val="32"/>
          <w:szCs w:val="32"/>
        </w:rPr>
        <w:t>Администрация</w:t>
      </w:r>
    </w:p>
    <w:p w:rsidR="00FE25AF" w:rsidRPr="00FE25AF" w:rsidRDefault="00FE25AF" w:rsidP="003472A9">
      <w:pPr>
        <w:spacing w:after="0" w:line="240" w:lineRule="auto"/>
        <w:jc w:val="center"/>
        <w:rPr>
          <w:rFonts w:ascii="Times New Roman" w:hAnsi="Times New Roman" w:cs="Times New Roman"/>
          <w:b/>
          <w:sz w:val="32"/>
          <w:szCs w:val="32"/>
        </w:rPr>
      </w:pPr>
      <w:r w:rsidRPr="00FE25AF">
        <w:rPr>
          <w:rFonts w:ascii="Times New Roman" w:hAnsi="Times New Roman" w:cs="Times New Roman"/>
          <w:b/>
          <w:sz w:val="32"/>
          <w:szCs w:val="32"/>
        </w:rPr>
        <w:t>Нийского муниципального образования</w:t>
      </w:r>
    </w:p>
    <w:p w:rsidR="00FE25AF" w:rsidRDefault="00FE25AF" w:rsidP="003472A9">
      <w:pPr>
        <w:spacing w:after="0" w:line="240" w:lineRule="auto"/>
        <w:jc w:val="center"/>
        <w:rPr>
          <w:rFonts w:ascii="Times New Roman" w:hAnsi="Times New Roman" w:cs="Times New Roman"/>
          <w:b/>
          <w:sz w:val="32"/>
          <w:szCs w:val="32"/>
        </w:rPr>
      </w:pPr>
      <w:r w:rsidRPr="00FE25AF">
        <w:rPr>
          <w:rFonts w:ascii="Times New Roman" w:hAnsi="Times New Roman" w:cs="Times New Roman"/>
          <w:b/>
          <w:sz w:val="32"/>
          <w:szCs w:val="32"/>
        </w:rPr>
        <w:t>(сельское поселение)</w:t>
      </w:r>
    </w:p>
    <w:p w:rsidR="00FE25AF" w:rsidRPr="00FE25AF" w:rsidRDefault="00FE25AF" w:rsidP="00FE25AF">
      <w:pPr>
        <w:jc w:val="center"/>
        <w:rPr>
          <w:rFonts w:ascii="Times New Roman" w:hAnsi="Times New Roman" w:cs="Times New Roman"/>
          <w:b/>
          <w:sz w:val="32"/>
          <w:szCs w:val="32"/>
        </w:rPr>
      </w:pPr>
    </w:p>
    <w:p w:rsidR="00FE25AF" w:rsidRPr="00FE25AF" w:rsidRDefault="00FE25AF" w:rsidP="00FE25AF">
      <w:pPr>
        <w:pStyle w:val="2"/>
        <w:rPr>
          <w:b/>
          <w:sz w:val="32"/>
          <w:szCs w:val="32"/>
        </w:rPr>
      </w:pPr>
      <w:proofErr w:type="gramStart"/>
      <w:r w:rsidRPr="00FE25AF">
        <w:rPr>
          <w:b/>
          <w:sz w:val="32"/>
          <w:szCs w:val="32"/>
        </w:rPr>
        <w:t>Р</w:t>
      </w:r>
      <w:proofErr w:type="gramEnd"/>
      <w:r w:rsidRPr="00FE25AF">
        <w:rPr>
          <w:b/>
          <w:sz w:val="32"/>
          <w:szCs w:val="32"/>
        </w:rPr>
        <w:t xml:space="preserve"> А С П О Р Я Ж Е Н И Е</w:t>
      </w:r>
    </w:p>
    <w:p w:rsidR="00FE25AF" w:rsidRPr="00FE25AF" w:rsidRDefault="00FE25AF" w:rsidP="00FE25AF">
      <w:pPr>
        <w:rPr>
          <w:rFonts w:ascii="Times New Roman" w:hAnsi="Times New Roman" w:cs="Times New Roman"/>
          <w:sz w:val="16"/>
          <w:szCs w:val="16"/>
        </w:rPr>
      </w:pPr>
    </w:p>
    <w:p w:rsidR="00BB2933" w:rsidRPr="00FE25AF" w:rsidRDefault="00FE25AF" w:rsidP="00FE25AF">
      <w:pPr>
        <w:rPr>
          <w:rFonts w:ascii="Times New Roman" w:hAnsi="Times New Roman" w:cs="Times New Roman"/>
          <w:sz w:val="24"/>
          <w:szCs w:val="24"/>
        </w:rPr>
      </w:pPr>
      <w:r w:rsidRPr="00FE25AF">
        <w:rPr>
          <w:rFonts w:ascii="Times New Roman" w:hAnsi="Times New Roman" w:cs="Times New Roman"/>
          <w:sz w:val="24"/>
          <w:szCs w:val="24"/>
        </w:rPr>
        <w:t xml:space="preserve">№  1-А                                                                                         </w:t>
      </w:r>
      <w:r w:rsidR="003472A9">
        <w:rPr>
          <w:rFonts w:ascii="Times New Roman" w:hAnsi="Times New Roman" w:cs="Times New Roman"/>
          <w:sz w:val="24"/>
          <w:szCs w:val="24"/>
        </w:rPr>
        <w:t xml:space="preserve">  </w:t>
      </w:r>
      <w:r w:rsidRPr="00FE25AF">
        <w:rPr>
          <w:rFonts w:ascii="Times New Roman" w:hAnsi="Times New Roman" w:cs="Times New Roman"/>
          <w:sz w:val="24"/>
          <w:szCs w:val="24"/>
        </w:rPr>
        <w:t xml:space="preserve">        </w:t>
      </w:r>
      <w:r w:rsidR="003472A9">
        <w:rPr>
          <w:rFonts w:ascii="Times New Roman" w:hAnsi="Times New Roman" w:cs="Times New Roman"/>
          <w:sz w:val="24"/>
          <w:szCs w:val="24"/>
        </w:rPr>
        <w:t xml:space="preserve">  </w:t>
      </w:r>
      <w:r w:rsidRPr="00FE25AF">
        <w:rPr>
          <w:rFonts w:ascii="Times New Roman" w:hAnsi="Times New Roman" w:cs="Times New Roman"/>
          <w:sz w:val="24"/>
          <w:szCs w:val="24"/>
        </w:rPr>
        <w:t xml:space="preserve">     от «12» января 2016 г.</w:t>
      </w:r>
      <w:r>
        <w:t xml:space="preserve"> </w:t>
      </w:r>
    </w:p>
    <w:p w:rsidR="00BB2933" w:rsidRPr="00BB2933" w:rsidRDefault="00BB2933" w:rsidP="00BB2933">
      <w:pPr>
        <w:spacing w:after="0" w:line="240" w:lineRule="auto"/>
        <w:jc w:val="both"/>
        <w:rPr>
          <w:rFonts w:ascii="Times New Roman" w:hAnsi="Times New Roman" w:cs="Times New Roman"/>
          <w:b/>
          <w:sz w:val="28"/>
          <w:szCs w:val="28"/>
        </w:rPr>
      </w:pPr>
      <w:r w:rsidRPr="00BB2933">
        <w:rPr>
          <w:rFonts w:ascii="Times New Roman" w:hAnsi="Times New Roman" w:cs="Times New Roman"/>
          <w:b/>
          <w:sz w:val="28"/>
          <w:szCs w:val="28"/>
        </w:rPr>
        <w:t>Об организации работы по охране труда</w:t>
      </w:r>
    </w:p>
    <w:p w:rsidR="00BB2933" w:rsidRPr="00BB2933" w:rsidRDefault="00FE25AF" w:rsidP="00BB29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администрации Нийского</w:t>
      </w:r>
      <w:r w:rsidR="00BB2933" w:rsidRPr="00BB2933">
        <w:rPr>
          <w:rFonts w:ascii="Times New Roman" w:hAnsi="Times New Roman" w:cs="Times New Roman"/>
          <w:b/>
          <w:sz w:val="28"/>
          <w:szCs w:val="28"/>
        </w:rPr>
        <w:t xml:space="preserve"> </w:t>
      </w:r>
      <w:proofErr w:type="gramStart"/>
      <w:r w:rsidR="00BB2933" w:rsidRPr="00BB2933">
        <w:rPr>
          <w:rFonts w:ascii="Times New Roman" w:hAnsi="Times New Roman" w:cs="Times New Roman"/>
          <w:b/>
          <w:sz w:val="28"/>
          <w:szCs w:val="28"/>
        </w:rPr>
        <w:t>сельского</w:t>
      </w:r>
      <w:proofErr w:type="gramEnd"/>
      <w:r w:rsidR="00BB2933" w:rsidRPr="00BB2933">
        <w:rPr>
          <w:rFonts w:ascii="Times New Roman" w:hAnsi="Times New Roman" w:cs="Times New Roman"/>
          <w:b/>
          <w:sz w:val="28"/>
          <w:szCs w:val="28"/>
        </w:rPr>
        <w:t xml:space="preserve"> </w:t>
      </w:r>
    </w:p>
    <w:p w:rsidR="00BB2933" w:rsidRPr="00BB2933" w:rsidRDefault="00BB2933" w:rsidP="00BB2933">
      <w:pPr>
        <w:spacing w:after="0" w:line="240" w:lineRule="auto"/>
        <w:jc w:val="both"/>
        <w:rPr>
          <w:rFonts w:ascii="Times New Roman" w:hAnsi="Times New Roman" w:cs="Times New Roman"/>
          <w:b/>
          <w:sz w:val="28"/>
          <w:szCs w:val="28"/>
        </w:rPr>
      </w:pPr>
      <w:r w:rsidRPr="00BB2933">
        <w:rPr>
          <w:rFonts w:ascii="Times New Roman" w:hAnsi="Times New Roman" w:cs="Times New Roman"/>
          <w:b/>
          <w:sz w:val="28"/>
          <w:szCs w:val="28"/>
        </w:rPr>
        <w:t>поселения</w:t>
      </w:r>
    </w:p>
    <w:p w:rsidR="00BB2933" w:rsidRDefault="00BB2933" w:rsidP="00BB2933">
      <w:pPr>
        <w:spacing w:after="0" w:line="240" w:lineRule="auto"/>
        <w:jc w:val="both"/>
        <w:rPr>
          <w:rFonts w:ascii="Times New Roman" w:hAnsi="Times New Roman" w:cs="Times New Roman"/>
          <w:sz w:val="28"/>
          <w:szCs w:val="28"/>
        </w:rPr>
      </w:pPr>
    </w:p>
    <w:p w:rsidR="00BB2933" w:rsidRDefault="00BB2933" w:rsidP="00FE25AF">
      <w:pPr>
        <w:spacing w:after="0" w:line="240" w:lineRule="auto"/>
        <w:ind w:firstLine="708"/>
        <w:jc w:val="both"/>
        <w:rPr>
          <w:rFonts w:ascii="Times New Roman" w:hAnsi="Times New Roman" w:cs="Times New Roman"/>
          <w:sz w:val="28"/>
          <w:szCs w:val="28"/>
        </w:rPr>
      </w:pPr>
      <w:proofErr w:type="gramStart"/>
      <w:r w:rsidRPr="00BB2933">
        <w:rPr>
          <w:rFonts w:ascii="Times New Roman" w:hAnsi="Times New Roman" w:cs="Times New Roman"/>
          <w:sz w:val="28"/>
          <w:szCs w:val="28"/>
        </w:rPr>
        <w:t>В целях создания благоприятных условий труда, предупреждения производственного травматизма и организации работы по охране т</w:t>
      </w:r>
      <w:r w:rsidR="00FE25AF">
        <w:rPr>
          <w:rFonts w:ascii="Times New Roman" w:hAnsi="Times New Roman" w:cs="Times New Roman"/>
          <w:sz w:val="28"/>
          <w:szCs w:val="28"/>
        </w:rPr>
        <w:t>руда в администрации Нийского</w:t>
      </w:r>
      <w:r w:rsidRPr="00BB2933">
        <w:rPr>
          <w:rFonts w:ascii="Times New Roman" w:hAnsi="Times New Roman" w:cs="Times New Roman"/>
          <w:sz w:val="28"/>
          <w:szCs w:val="28"/>
        </w:rPr>
        <w:t xml:space="preserve"> сельского поселения, в соответствии со ст. 217 Трудового кодекса Российской Федерации, Постановлениями Министерства труда и социального развития Российской Федерации от 08.02.2000 № 14 «Об утверждении рекомендаций по организации работы службы охраны труда в организации», от 17.12.2002 года № 80 «Об утверждении методических рекомендаций по</w:t>
      </w:r>
      <w:proofErr w:type="gramEnd"/>
      <w:r w:rsidRPr="00BB2933">
        <w:rPr>
          <w:rFonts w:ascii="Times New Roman" w:hAnsi="Times New Roman" w:cs="Times New Roman"/>
          <w:sz w:val="28"/>
          <w:szCs w:val="28"/>
        </w:rPr>
        <w:t xml:space="preserve"> разработке государственных нормативных требований охране труда»: </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1. Возложить обязанность по охране т</w:t>
      </w:r>
      <w:r w:rsidR="00FE25AF">
        <w:rPr>
          <w:rFonts w:ascii="Times New Roman" w:hAnsi="Times New Roman" w:cs="Times New Roman"/>
          <w:sz w:val="28"/>
          <w:szCs w:val="28"/>
        </w:rPr>
        <w:t>руда в администрации Нийского</w:t>
      </w:r>
      <w:r w:rsidRPr="00BB2933">
        <w:rPr>
          <w:rFonts w:ascii="Times New Roman" w:hAnsi="Times New Roman" w:cs="Times New Roman"/>
          <w:sz w:val="28"/>
          <w:szCs w:val="28"/>
        </w:rPr>
        <w:t xml:space="preserve"> сельского </w:t>
      </w:r>
      <w:r w:rsidR="00FE25AF">
        <w:rPr>
          <w:rFonts w:ascii="Times New Roman" w:hAnsi="Times New Roman" w:cs="Times New Roman"/>
          <w:sz w:val="28"/>
          <w:szCs w:val="28"/>
        </w:rPr>
        <w:t>поселения на ведущего специалиста</w:t>
      </w:r>
      <w:r w:rsidRPr="00BB2933">
        <w:rPr>
          <w:rFonts w:ascii="Times New Roman" w:hAnsi="Times New Roman" w:cs="Times New Roman"/>
          <w:sz w:val="28"/>
          <w:szCs w:val="28"/>
        </w:rPr>
        <w:t xml:space="preserve"> </w:t>
      </w:r>
      <w:r w:rsidR="00FE25AF">
        <w:rPr>
          <w:rFonts w:ascii="Times New Roman" w:hAnsi="Times New Roman" w:cs="Times New Roman"/>
          <w:sz w:val="28"/>
          <w:szCs w:val="28"/>
        </w:rPr>
        <w:t>администрации Дудник Е.В.</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2. Утвердить:</w:t>
      </w:r>
    </w:p>
    <w:p w:rsidR="00BB2933" w:rsidRPr="00BB2933" w:rsidRDefault="00BB2933" w:rsidP="00BB2933">
      <w:pPr>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2.1. Положение по охране т</w:t>
      </w:r>
      <w:r w:rsidR="005843F1">
        <w:rPr>
          <w:rFonts w:ascii="Times New Roman" w:hAnsi="Times New Roman" w:cs="Times New Roman"/>
          <w:sz w:val="28"/>
          <w:szCs w:val="28"/>
        </w:rPr>
        <w:t>руда в администрации Нийского</w:t>
      </w:r>
      <w:r w:rsidRPr="00BB2933">
        <w:rPr>
          <w:rFonts w:ascii="Times New Roman" w:hAnsi="Times New Roman" w:cs="Times New Roman"/>
          <w:sz w:val="28"/>
          <w:szCs w:val="28"/>
        </w:rPr>
        <w:t xml:space="preserve"> сельского поселения</w:t>
      </w:r>
      <w:proofErr w:type="gramStart"/>
      <w:r w:rsidRPr="00BB2933">
        <w:rPr>
          <w:rFonts w:ascii="Times New Roman" w:hAnsi="Times New Roman" w:cs="Times New Roman"/>
          <w:sz w:val="28"/>
          <w:szCs w:val="28"/>
        </w:rPr>
        <w:t>.</w:t>
      </w:r>
      <w:proofErr w:type="gramEnd"/>
      <w:r w:rsidRPr="00BB2933">
        <w:rPr>
          <w:rFonts w:ascii="Times New Roman" w:hAnsi="Times New Roman" w:cs="Times New Roman"/>
          <w:sz w:val="28"/>
          <w:szCs w:val="28"/>
        </w:rPr>
        <w:t xml:space="preserve"> (</w:t>
      </w:r>
      <w:proofErr w:type="gramStart"/>
      <w:r w:rsidRPr="00BB2933">
        <w:rPr>
          <w:rFonts w:ascii="Times New Roman" w:hAnsi="Times New Roman" w:cs="Times New Roman"/>
          <w:sz w:val="28"/>
          <w:szCs w:val="28"/>
        </w:rPr>
        <w:t>п</w:t>
      </w:r>
      <w:proofErr w:type="gramEnd"/>
      <w:r w:rsidRPr="00BB2933">
        <w:rPr>
          <w:rFonts w:ascii="Times New Roman" w:hAnsi="Times New Roman" w:cs="Times New Roman"/>
          <w:sz w:val="28"/>
          <w:szCs w:val="28"/>
        </w:rPr>
        <w:t xml:space="preserve">риложение №1). </w:t>
      </w:r>
    </w:p>
    <w:p w:rsidR="00BB2933" w:rsidRPr="00BB2933" w:rsidRDefault="00BB2933" w:rsidP="00BB2933">
      <w:pPr>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2.2. Положение о комиссии по охране труда (приложение №2).</w:t>
      </w:r>
    </w:p>
    <w:p w:rsidR="00BB2933" w:rsidRPr="00BB2933" w:rsidRDefault="00BB2933" w:rsidP="00BB2933">
      <w:pPr>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2.3. Состав комиссии по охране труда (приложение №3)</w:t>
      </w:r>
    </w:p>
    <w:p w:rsidR="00BB2933" w:rsidRPr="00BB2933" w:rsidRDefault="00BB2933" w:rsidP="00BB2933">
      <w:pPr>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2.3. Программу (приложение № 4) и инструкцию вводного инструктажа по охране труда</w:t>
      </w:r>
      <w:r>
        <w:rPr>
          <w:rFonts w:ascii="Times New Roman" w:hAnsi="Times New Roman" w:cs="Times New Roman"/>
          <w:sz w:val="28"/>
          <w:szCs w:val="28"/>
        </w:rPr>
        <w:t xml:space="preserve"> </w:t>
      </w:r>
      <w:r w:rsidRPr="00BB2933">
        <w:rPr>
          <w:rFonts w:ascii="Times New Roman" w:hAnsi="Times New Roman" w:cs="Times New Roman"/>
          <w:sz w:val="28"/>
          <w:szCs w:val="28"/>
        </w:rPr>
        <w:t>(приложение № 5).</w:t>
      </w:r>
    </w:p>
    <w:p w:rsidR="00BB2933" w:rsidRPr="00BB2933" w:rsidRDefault="00BB2933" w:rsidP="00BB2933">
      <w:pPr>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 xml:space="preserve">2.4. Программу специального </w:t>
      </w:r>
      <w:proofErr w:type="gramStart"/>
      <w:r w:rsidRPr="00BB2933">
        <w:rPr>
          <w:rFonts w:ascii="Times New Roman" w:hAnsi="Times New Roman" w:cs="Times New Roman"/>
          <w:sz w:val="28"/>
          <w:szCs w:val="28"/>
        </w:rPr>
        <w:t>обучения по охране</w:t>
      </w:r>
      <w:proofErr w:type="gramEnd"/>
      <w:r w:rsidRPr="00BB2933">
        <w:rPr>
          <w:rFonts w:ascii="Times New Roman" w:hAnsi="Times New Roman" w:cs="Times New Roman"/>
          <w:sz w:val="28"/>
          <w:szCs w:val="28"/>
        </w:rPr>
        <w:t xml:space="preserve"> труда для руководителей и специалистов (приложение №6).</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 xml:space="preserve">3. Установить периодичность специального обучения по охране труда и проверки </w:t>
      </w:r>
      <w:proofErr w:type="gramStart"/>
      <w:r w:rsidRPr="00BB2933">
        <w:rPr>
          <w:rFonts w:ascii="Times New Roman" w:hAnsi="Times New Roman" w:cs="Times New Roman"/>
          <w:sz w:val="28"/>
          <w:szCs w:val="28"/>
        </w:rPr>
        <w:t>знаний требований охраны труда руководителей</w:t>
      </w:r>
      <w:proofErr w:type="gramEnd"/>
      <w:r w:rsidRPr="00BB2933">
        <w:rPr>
          <w:rFonts w:ascii="Times New Roman" w:hAnsi="Times New Roman" w:cs="Times New Roman"/>
          <w:sz w:val="28"/>
          <w:szCs w:val="28"/>
        </w:rPr>
        <w:t xml:space="preserve"> и специалистов не реже одного раза в 12 месяцев. </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4. Назначить комиссию по проверке знаний и требований охраны труда руководителей и</w:t>
      </w:r>
      <w:r>
        <w:rPr>
          <w:rFonts w:ascii="Times New Roman" w:hAnsi="Times New Roman" w:cs="Times New Roman"/>
          <w:sz w:val="28"/>
          <w:szCs w:val="28"/>
        </w:rPr>
        <w:t xml:space="preserve"> </w:t>
      </w:r>
      <w:r w:rsidRPr="00BB2933">
        <w:rPr>
          <w:rFonts w:ascii="Times New Roman" w:hAnsi="Times New Roman" w:cs="Times New Roman"/>
          <w:sz w:val="28"/>
          <w:szCs w:val="28"/>
        </w:rPr>
        <w:t>специалистов в следующем составе:</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Председатель комиссии:</w:t>
      </w:r>
    </w:p>
    <w:p w:rsidR="00BB2933" w:rsidRPr="00BB2933" w:rsidRDefault="005843F1" w:rsidP="00BB2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Рубцов О.Е.  </w:t>
      </w:r>
      <w:r w:rsidR="00BB2933" w:rsidRPr="00BB2933">
        <w:rPr>
          <w:rFonts w:ascii="Times New Roman" w:hAnsi="Times New Roman" w:cs="Times New Roman"/>
          <w:sz w:val="28"/>
          <w:szCs w:val="28"/>
        </w:rPr>
        <w:t xml:space="preserve"> - глава администрации </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Члены комиссии:</w:t>
      </w:r>
    </w:p>
    <w:p w:rsidR="00BB2933" w:rsidRPr="00BB2933" w:rsidRDefault="005843F1" w:rsidP="00BB2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Дудник Е.В.   – ведущий специалист</w:t>
      </w:r>
      <w:r w:rsidR="00BB2933" w:rsidRPr="00BB2933">
        <w:rPr>
          <w:rFonts w:ascii="Times New Roman" w:hAnsi="Times New Roman" w:cs="Times New Roman"/>
          <w:sz w:val="28"/>
          <w:szCs w:val="28"/>
        </w:rPr>
        <w:t xml:space="preserve"> администрации</w:t>
      </w:r>
    </w:p>
    <w:p w:rsidR="00BB2933" w:rsidRDefault="005843F1" w:rsidP="00BB2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Никитина А.Д. –секретарь-делопроизводитель</w:t>
      </w:r>
      <w:r w:rsidR="00BB2933" w:rsidRPr="00BB2933">
        <w:rPr>
          <w:rFonts w:ascii="Times New Roman" w:hAnsi="Times New Roman" w:cs="Times New Roman"/>
          <w:sz w:val="28"/>
          <w:szCs w:val="28"/>
        </w:rPr>
        <w:t xml:space="preserve"> администрации</w:t>
      </w:r>
    </w:p>
    <w:p w:rsidR="00BB2933" w:rsidRPr="00BB2933" w:rsidRDefault="005843F1" w:rsidP="00BB2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3472A9">
        <w:rPr>
          <w:rFonts w:ascii="Times New Roman" w:hAnsi="Times New Roman" w:cs="Times New Roman"/>
          <w:sz w:val="28"/>
          <w:szCs w:val="28"/>
        </w:rPr>
        <w:t xml:space="preserve"> </w:t>
      </w:r>
      <w:r>
        <w:rPr>
          <w:rFonts w:ascii="Times New Roman" w:hAnsi="Times New Roman" w:cs="Times New Roman"/>
          <w:sz w:val="28"/>
          <w:szCs w:val="28"/>
        </w:rPr>
        <w:t>Назначить секретаря-делопроизводителя  администрации Никитину</w:t>
      </w:r>
      <w:r w:rsidR="003472A9">
        <w:rPr>
          <w:rFonts w:ascii="Times New Roman" w:hAnsi="Times New Roman" w:cs="Times New Roman"/>
          <w:sz w:val="28"/>
          <w:szCs w:val="28"/>
        </w:rPr>
        <w:t> </w:t>
      </w:r>
      <w:r>
        <w:rPr>
          <w:rFonts w:ascii="Times New Roman" w:hAnsi="Times New Roman" w:cs="Times New Roman"/>
          <w:sz w:val="28"/>
          <w:szCs w:val="28"/>
        </w:rPr>
        <w:t xml:space="preserve">А.Д. </w:t>
      </w:r>
      <w:proofErr w:type="gramStart"/>
      <w:r w:rsidR="00BB2933" w:rsidRPr="00BB2933">
        <w:rPr>
          <w:rFonts w:ascii="Times New Roman" w:hAnsi="Times New Roman" w:cs="Times New Roman"/>
          <w:sz w:val="28"/>
          <w:szCs w:val="28"/>
        </w:rPr>
        <w:t>ответственным</w:t>
      </w:r>
      <w:proofErr w:type="gramEnd"/>
      <w:r w:rsidR="00BB2933" w:rsidRPr="00BB2933">
        <w:rPr>
          <w:rFonts w:ascii="Times New Roman" w:hAnsi="Times New Roman" w:cs="Times New Roman"/>
          <w:sz w:val="28"/>
          <w:szCs w:val="28"/>
        </w:rPr>
        <w:t xml:space="preserve"> за проведение вводного инструктажа,</w:t>
      </w:r>
      <w:r>
        <w:rPr>
          <w:rFonts w:ascii="Times New Roman" w:hAnsi="Times New Roman" w:cs="Times New Roman"/>
          <w:sz w:val="28"/>
          <w:szCs w:val="28"/>
        </w:rPr>
        <w:t xml:space="preserve"> назначить ведущего специалиста администрации Дудник Е.В. ответственным за проведение </w:t>
      </w:r>
      <w:r w:rsidR="00BB2933" w:rsidRPr="00BB2933">
        <w:rPr>
          <w:rFonts w:ascii="Times New Roman" w:hAnsi="Times New Roman" w:cs="Times New Roman"/>
          <w:sz w:val="28"/>
          <w:szCs w:val="28"/>
        </w:rPr>
        <w:t xml:space="preserve"> первичного и повторного инструктажей по охране труда на рабочем месте с записью в Журналах регистрации инструктажей.</w:t>
      </w:r>
      <w:r w:rsidR="00BB2933">
        <w:rPr>
          <w:rFonts w:ascii="Times New Roman" w:hAnsi="Times New Roman" w:cs="Times New Roman"/>
          <w:sz w:val="28"/>
          <w:szCs w:val="28"/>
        </w:rPr>
        <w:t xml:space="preserve"> </w:t>
      </w:r>
      <w:r w:rsidR="00BB2933" w:rsidRPr="00BB2933">
        <w:rPr>
          <w:rFonts w:ascii="Times New Roman" w:hAnsi="Times New Roman" w:cs="Times New Roman"/>
          <w:sz w:val="28"/>
          <w:szCs w:val="28"/>
        </w:rPr>
        <w:t>Установить периодичность повторных инструктажей по охране труда не реже одного раза в 6 месяцев с записью в Журнале регистрации инструктажа на рабочем месте</w:t>
      </w:r>
      <w:r>
        <w:rPr>
          <w:rFonts w:ascii="Times New Roman" w:hAnsi="Times New Roman" w:cs="Times New Roman"/>
          <w:sz w:val="28"/>
          <w:szCs w:val="28"/>
        </w:rPr>
        <w:t>.</w:t>
      </w:r>
    </w:p>
    <w:p w:rsidR="00BB2933" w:rsidRPr="00BB2933" w:rsidRDefault="005843F1" w:rsidP="00BB2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472A9">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Утвердить перечень должностей и профессий, требующих присвоение персоналу 1 группы по </w:t>
      </w:r>
      <w:proofErr w:type="spellStart"/>
      <w:r w:rsidR="00BB2933" w:rsidRPr="00BB2933">
        <w:rPr>
          <w:rFonts w:ascii="Times New Roman" w:hAnsi="Times New Roman" w:cs="Times New Roman"/>
          <w:sz w:val="28"/>
          <w:szCs w:val="28"/>
        </w:rPr>
        <w:t>электробезопасности</w:t>
      </w:r>
      <w:proofErr w:type="spellEnd"/>
      <w:r w:rsidR="00BB2933" w:rsidRPr="00BB2933">
        <w:rPr>
          <w:rFonts w:ascii="Times New Roman" w:hAnsi="Times New Roman" w:cs="Times New Roman"/>
          <w:sz w:val="28"/>
          <w:szCs w:val="28"/>
        </w:rPr>
        <w:t xml:space="preserve"> (приложение № 7). Ежегодно проводить инструктаж с персоналом по 1 группе электробезопасносности, ответственный за проведение</w:t>
      </w:r>
      <w:r>
        <w:rPr>
          <w:rFonts w:ascii="Times New Roman" w:hAnsi="Times New Roman" w:cs="Times New Roman"/>
          <w:sz w:val="28"/>
          <w:szCs w:val="28"/>
        </w:rPr>
        <w:t xml:space="preserve"> инструктажа – ведущий специалист администрации Нийского сельского</w:t>
      </w:r>
      <w:r w:rsidR="00BB2933" w:rsidRPr="00BB2933">
        <w:rPr>
          <w:rFonts w:ascii="Times New Roman" w:hAnsi="Times New Roman" w:cs="Times New Roman"/>
          <w:sz w:val="28"/>
          <w:szCs w:val="28"/>
        </w:rPr>
        <w:t xml:space="preserve"> поселения.</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 xml:space="preserve">7. Назначить </w:t>
      </w:r>
      <w:r w:rsidR="00B00AC5">
        <w:rPr>
          <w:rFonts w:ascii="Times New Roman" w:hAnsi="Times New Roman" w:cs="Times New Roman"/>
          <w:sz w:val="28"/>
          <w:szCs w:val="28"/>
        </w:rPr>
        <w:t>ведущего специалиста администрации Дудник Е.В.</w:t>
      </w:r>
      <w:r w:rsidRPr="00BB2933">
        <w:rPr>
          <w:rFonts w:ascii="Times New Roman" w:hAnsi="Times New Roman" w:cs="Times New Roman"/>
          <w:sz w:val="28"/>
          <w:szCs w:val="28"/>
        </w:rPr>
        <w:t xml:space="preserve"> </w:t>
      </w:r>
      <w:proofErr w:type="gramStart"/>
      <w:r w:rsidRPr="00BB2933">
        <w:rPr>
          <w:rFonts w:ascii="Times New Roman" w:hAnsi="Times New Roman" w:cs="Times New Roman"/>
          <w:sz w:val="28"/>
          <w:szCs w:val="28"/>
        </w:rPr>
        <w:t>ответственным</w:t>
      </w:r>
      <w:proofErr w:type="gramEnd"/>
      <w:r w:rsidRPr="00BB2933">
        <w:rPr>
          <w:rFonts w:ascii="Times New Roman" w:hAnsi="Times New Roman" w:cs="Times New Roman"/>
          <w:sz w:val="28"/>
          <w:szCs w:val="28"/>
        </w:rPr>
        <w:t xml:space="preserve"> за эксплуатацию здания.</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8. Назначить</w:t>
      </w:r>
      <w:r w:rsidR="00B00AC5">
        <w:rPr>
          <w:rFonts w:ascii="Times New Roman" w:hAnsi="Times New Roman" w:cs="Times New Roman"/>
          <w:sz w:val="28"/>
          <w:szCs w:val="28"/>
        </w:rPr>
        <w:t xml:space="preserve"> </w:t>
      </w:r>
      <w:r w:rsidRPr="00BB2933">
        <w:rPr>
          <w:rFonts w:ascii="Times New Roman" w:hAnsi="Times New Roman" w:cs="Times New Roman"/>
          <w:sz w:val="28"/>
          <w:szCs w:val="28"/>
        </w:rPr>
        <w:t xml:space="preserve"> </w:t>
      </w:r>
      <w:r w:rsidR="00B00AC5">
        <w:rPr>
          <w:rFonts w:ascii="Times New Roman" w:hAnsi="Times New Roman" w:cs="Times New Roman"/>
          <w:sz w:val="28"/>
          <w:szCs w:val="28"/>
        </w:rPr>
        <w:t xml:space="preserve">ведущего </w:t>
      </w:r>
      <w:r w:rsidRPr="00BB2933">
        <w:rPr>
          <w:rFonts w:ascii="Times New Roman" w:hAnsi="Times New Roman" w:cs="Times New Roman"/>
          <w:sz w:val="28"/>
          <w:szCs w:val="28"/>
        </w:rPr>
        <w:t>специалиста администраци</w:t>
      </w:r>
      <w:r w:rsidR="00B00AC5">
        <w:rPr>
          <w:rFonts w:ascii="Times New Roman" w:hAnsi="Times New Roman" w:cs="Times New Roman"/>
          <w:sz w:val="28"/>
          <w:szCs w:val="28"/>
        </w:rPr>
        <w:t>и Дудник Е.В</w:t>
      </w:r>
      <w:r w:rsidRPr="00BB2933">
        <w:rPr>
          <w:rFonts w:ascii="Times New Roman" w:hAnsi="Times New Roman" w:cs="Times New Roman"/>
          <w:sz w:val="28"/>
          <w:szCs w:val="28"/>
        </w:rPr>
        <w:t xml:space="preserve">. </w:t>
      </w:r>
      <w:proofErr w:type="gramStart"/>
      <w:r w:rsidRPr="00BB2933">
        <w:rPr>
          <w:rFonts w:ascii="Times New Roman" w:hAnsi="Times New Roman" w:cs="Times New Roman"/>
          <w:sz w:val="28"/>
          <w:szCs w:val="28"/>
        </w:rPr>
        <w:t>ответственным</w:t>
      </w:r>
      <w:proofErr w:type="gramEnd"/>
      <w:r w:rsidRPr="00BB2933">
        <w:rPr>
          <w:rFonts w:ascii="Times New Roman" w:hAnsi="Times New Roman" w:cs="Times New Roman"/>
          <w:sz w:val="28"/>
          <w:szCs w:val="28"/>
        </w:rPr>
        <w:t xml:space="preserve"> за техническое состояние и эксплуатацию средств противопожарной защиты.</w:t>
      </w:r>
    </w:p>
    <w:p w:rsidR="00BB2933" w:rsidRPr="00BB2933" w:rsidRDefault="00B00AC5" w:rsidP="00BB29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Назначить секретаря-делопроизводителя администрации Никитину</w:t>
      </w:r>
      <w:r w:rsidR="003472A9">
        <w:rPr>
          <w:rFonts w:ascii="Times New Roman" w:hAnsi="Times New Roman" w:cs="Times New Roman"/>
          <w:sz w:val="28"/>
          <w:szCs w:val="28"/>
        </w:rPr>
        <w:t> </w:t>
      </w:r>
      <w:r>
        <w:rPr>
          <w:rFonts w:ascii="Times New Roman" w:hAnsi="Times New Roman" w:cs="Times New Roman"/>
          <w:sz w:val="28"/>
          <w:szCs w:val="28"/>
        </w:rPr>
        <w:t>А.Д.</w:t>
      </w:r>
      <w:r w:rsidR="00BB2933" w:rsidRPr="00BB2933">
        <w:rPr>
          <w:rFonts w:ascii="Times New Roman" w:hAnsi="Times New Roman" w:cs="Times New Roman"/>
          <w:sz w:val="28"/>
          <w:szCs w:val="28"/>
        </w:rPr>
        <w:t xml:space="preserve"> </w:t>
      </w:r>
      <w:proofErr w:type="gramStart"/>
      <w:r w:rsidR="00BB2933" w:rsidRPr="00BB2933">
        <w:rPr>
          <w:rFonts w:ascii="Times New Roman" w:hAnsi="Times New Roman" w:cs="Times New Roman"/>
          <w:sz w:val="28"/>
          <w:szCs w:val="28"/>
        </w:rPr>
        <w:t>ответственным</w:t>
      </w:r>
      <w:proofErr w:type="gramEnd"/>
      <w:r w:rsidR="00BB2933" w:rsidRPr="00BB2933">
        <w:rPr>
          <w:rFonts w:ascii="Times New Roman" w:hAnsi="Times New Roman" w:cs="Times New Roman"/>
          <w:sz w:val="28"/>
          <w:szCs w:val="28"/>
        </w:rPr>
        <w:t xml:space="preserve"> за организацию сбора, хранения и сдачу люминесцентных ламп.</w:t>
      </w:r>
    </w:p>
    <w:p w:rsidR="00BB2933" w:rsidRPr="00BB2933" w:rsidRDefault="00BB2933" w:rsidP="00BB2933">
      <w:pPr>
        <w:spacing w:after="0" w:line="240" w:lineRule="auto"/>
        <w:ind w:firstLine="708"/>
        <w:jc w:val="both"/>
        <w:rPr>
          <w:rFonts w:ascii="Times New Roman" w:hAnsi="Times New Roman" w:cs="Times New Roman"/>
          <w:sz w:val="28"/>
          <w:szCs w:val="28"/>
        </w:rPr>
      </w:pPr>
      <w:r w:rsidRPr="00BB2933">
        <w:rPr>
          <w:rFonts w:ascii="Times New Roman" w:hAnsi="Times New Roman" w:cs="Times New Roman"/>
          <w:sz w:val="28"/>
          <w:szCs w:val="28"/>
        </w:rPr>
        <w:t>10. Контроль над выполнением настоящего распо</w:t>
      </w:r>
      <w:r w:rsidR="00B00AC5">
        <w:rPr>
          <w:rFonts w:ascii="Times New Roman" w:hAnsi="Times New Roman" w:cs="Times New Roman"/>
          <w:sz w:val="28"/>
          <w:szCs w:val="28"/>
        </w:rPr>
        <w:t>ряжения оставляю за собой.</w:t>
      </w:r>
    </w:p>
    <w:p w:rsidR="0063533E"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ab/>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Default="00BB2933" w:rsidP="00BB2933">
      <w:pPr>
        <w:tabs>
          <w:tab w:val="left" w:pos="960"/>
        </w:tabs>
        <w:spacing w:after="0" w:line="240" w:lineRule="auto"/>
        <w:jc w:val="both"/>
        <w:rPr>
          <w:rFonts w:ascii="Times New Roman" w:hAnsi="Times New Roman" w:cs="Times New Roman"/>
          <w:sz w:val="28"/>
          <w:szCs w:val="28"/>
        </w:rPr>
      </w:pPr>
    </w:p>
    <w:p w:rsidR="00B00AC5" w:rsidRPr="00B00AC5" w:rsidRDefault="00B00AC5" w:rsidP="00B00AC5">
      <w:pPr>
        <w:tabs>
          <w:tab w:val="left" w:pos="960"/>
        </w:tabs>
        <w:spacing w:after="0" w:line="240" w:lineRule="auto"/>
        <w:jc w:val="both"/>
        <w:rPr>
          <w:rFonts w:ascii="Times New Roman" w:hAnsi="Times New Roman" w:cs="Times New Roman"/>
          <w:sz w:val="28"/>
          <w:szCs w:val="28"/>
        </w:rPr>
      </w:pPr>
      <w:r w:rsidRPr="00B00AC5">
        <w:rPr>
          <w:rFonts w:ascii="Times New Roman" w:hAnsi="Times New Roman" w:cs="Times New Roman"/>
          <w:sz w:val="28"/>
          <w:szCs w:val="28"/>
        </w:rPr>
        <w:t xml:space="preserve">Глава администрации </w:t>
      </w:r>
    </w:p>
    <w:p w:rsidR="00BB2933" w:rsidRDefault="00B00AC5" w:rsidP="00B00AC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Нийского муниципального образования                 </w:t>
      </w:r>
      <w:r w:rsidR="003472A9">
        <w:rPr>
          <w:rFonts w:ascii="Times New Roman" w:hAnsi="Times New Roman" w:cs="Times New Roman"/>
          <w:sz w:val="28"/>
          <w:szCs w:val="28"/>
        </w:rPr>
        <w:t xml:space="preserve">        </w:t>
      </w:r>
      <w:r>
        <w:rPr>
          <w:rFonts w:ascii="Times New Roman" w:hAnsi="Times New Roman" w:cs="Times New Roman"/>
          <w:sz w:val="28"/>
          <w:szCs w:val="28"/>
        </w:rPr>
        <w:t xml:space="preserve">               О.Е. Рубцов</w:t>
      </w: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3472A9" w:rsidRDefault="003472A9" w:rsidP="00BB2933">
      <w:pPr>
        <w:tabs>
          <w:tab w:val="left" w:pos="960"/>
        </w:tabs>
        <w:spacing w:after="0" w:line="240" w:lineRule="auto"/>
        <w:ind w:left="4253"/>
        <w:jc w:val="both"/>
        <w:rPr>
          <w:rFonts w:ascii="Times New Roman" w:hAnsi="Times New Roman" w:cs="Times New Roman"/>
          <w:sz w:val="28"/>
          <w:szCs w:val="28"/>
        </w:rPr>
      </w:pPr>
    </w:p>
    <w:p w:rsidR="00BB2933" w:rsidRPr="00BB2933" w:rsidRDefault="00BB2933" w:rsidP="00BB2933">
      <w:pPr>
        <w:tabs>
          <w:tab w:val="left" w:pos="960"/>
        </w:tabs>
        <w:spacing w:after="0" w:line="240" w:lineRule="auto"/>
        <w:ind w:left="4253"/>
        <w:jc w:val="both"/>
        <w:rPr>
          <w:rFonts w:ascii="Times New Roman" w:hAnsi="Times New Roman" w:cs="Times New Roman"/>
          <w:sz w:val="28"/>
          <w:szCs w:val="28"/>
        </w:rPr>
      </w:pPr>
      <w:r w:rsidRPr="00BB2933">
        <w:rPr>
          <w:rFonts w:ascii="Times New Roman" w:hAnsi="Times New Roman" w:cs="Times New Roman"/>
          <w:sz w:val="28"/>
          <w:szCs w:val="28"/>
        </w:rPr>
        <w:lastRenderedPageBreak/>
        <w:t>Приложение №1</w:t>
      </w:r>
    </w:p>
    <w:p w:rsidR="00BB2933" w:rsidRPr="00BB2933" w:rsidRDefault="00BB2933" w:rsidP="00BB2933">
      <w:pPr>
        <w:tabs>
          <w:tab w:val="left" w:pos="960"/>
        </w:tabs>
        <w:spacing w:after="0" w:line="240" w:lineRule="auto"/>
        <w:ind w:left="4253"/>
        <w:jc w:val="both"/>
        <w:rPr>
          <w:rFonts w:ascii="Times New Roman" w:hAnsi="Times New Roman" w:cs="Times New Roman"/>
          <w:sz w:val="28"/>
          <w:szCs w:val="28"/>
        </w:rPr>
      </w:pPr>
      <w:r w:rsidRPr="00BB2933">
        <w:rPr>
          <w:rFonts w:ascii="Times New Roman" w:hAnsi="Times New Roman" w:cs="Times New Roman"/>
          <w:sz w:val="28"/>
          <w:szCs w:val="28"/>
        </w:rPr>
        <w:t>к распоряжению главы администрации</w:t>
      </w:r>
    </w:p>
    <w:p w:rsidR="00BB2933" w:rsidRPr="00BB2933" w:rsidRDefault="00330974" w:rsidP="00BB2933">
      <w:pPr>
        <w:tabs>
          <w:tab w:val="left" w:pos="960"/>
        </w:tabs>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Нийского</w:t>
      </w:r>
      <w:r w:rsidR="00BB2933" w:rsidRPr="00BB2933">
        <w:rPr>
          <w:rFonts w:ascii="Times New Roman" w:hAnsi="Times New Roman" w:cs="Times New Roman"/>
          <w:sz w:val="28"/>
          <w:szCs w:val="28"/>
        </w:rPr>
        <w:t xml:space="preserve"> сельского поселения </w:t>
      </w:r>
    </w:p>
    <w:p w:rsidR="00BB2933" w:rsidRPr="00BB2933" w:rsidRDefault="00330974" w:rsidP="00BB2933">
      <w:pPr>
        <w:tabs>
          <w:tab w:val="left" w:pos="960"/>
        </w:tabs>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от 12.01.2016г. № 1-А</w:t>
      </w: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Pr="00BB2933" w:rsidRDefault="00BB2933" w:rsidP="00BB2933">
      <w:pPr>
        <w:tabs>
          <w:tab w:val="left" w:pos="960"/>
        </w:tabs>
        <w:spacing w:after="0" w:line="240" w:lineRule="auto"/>
        <w:jc w:val="center"/>
        <w:rPr>
          <w:rFonts w:ascii="Times New Roman" w:hAnsi="Times New Roman" w:cs="Times New Roman"/>
          <w:b/>
          <w:sz w:val="28"/>
          <w:szCs w:val="28"/>
        </w:rPr>
      </w:pPr>
      <w:r w:rsidRPr="00BB2933">
        <w:rPr>
          <w:rFonts w:ascii="Times New Roman" w:hAnsi="Times New Roman" w:cs="Times New Roman"/>
          <w:b/>
          <w:sz w:val="28"/>
          <w:szCs w:val="28"/>
        </w:rPr>
        <w:t>ПОЛОЖЕНИ</w:t>
      </w:r>
    </w:p>
    <w:p w:rsidR="00BB2933" w:rsidRPr="00BB2933" w:rsidRDefault="00BB2933" w:rsidP="00BB2933">
      <w:pPr>
        <w:tabs>
          <w:tab w:val="left" w:pos="960"/>
        </w:tabs>
        <w:spacing w:after="0" w:line="240" w:lineRule="auto"/>
        <w:jc w:val="center"/>
        <w:rPr>
          <w:rFonts w:ascii="Times New Roman" w:hAnsi="Times New Roman" w:cs="Times New Roman"/>
          <w:b/>
          <w:sz w:val="28"/>
          <w:szCs w:val="28"/>
        </w:rPr>
      </w:pPr>
      <w:r w:rsidRPr="00BB2933">
        <w:rPr>
          <w:rFonts w:ascii="Times New Roman" w:hAnsi="Times New Roman" w:cs="Times New Roman"/>
          <w:b/>
          <w:sz w:val="28"/>
          <w:szCs w:val="28"/>
        </w:rPr>
        <w:t>по охране т</w:t>
      </w:r>
      <w:r w:rsidR="00330974">
        <w:rPr>
          <w:rFonts w:ascii="Times New Roman" w:hAnsi="Times New Roman" w:cs="Times New Roman"/>
          <w:b/>
          <w:sz w:val="28"/>
          <w:szCs w:val="28"/>
        </w:rPr>
        <w:t>руда в администрации Нийского</w:t>
      </w:r>
      <w:r w:rsidRPr="00BB2933">
        <w:rPr>
          <w:rFonts w:ascii="Times New Roman" w:hAnsi="Times New Roman" w:cs="Times New Roman"/>
          <w:b/>
          <w:sz w:val="28"/>
          <w:szCs w:val="28"/>
        </w:rPr>
        <w:t xml:space="preserve"> сельского поселения</w:t>
      </w:r>
    </w:p>
    <w:p w:rsidR="00BB2933" w:rsidRDefault="00BB2933" w:rsidP="00BB2933">
      <w:pPr>
        <w:tabs>
          <w:tab w:val="left" w:pos="960"/>
        </w:tabs>
        <w:spacing w:after="0" w:line="240" w:lineRule="auto"/>
        <w:jc w:val="both"/>
        <w:rPr>
          <w:rFonts w:ascii="Times New Roman" w:hAnsi="Times New Roman" w:cs="Times New Roman"/>
          <w:sz w:val="28"/>
          <w:szCs w:val="28"/>
        </w:rPr>
      </w:pPr>
    </w:p>
    <w:p w:rsidR="00BB2933" w:rsidRPr="00BB2933" w:rsidRDefault="00BB2933" w:rsidP="00BB2933">
      <w:pPr>
        <w:tabs>
          <w:tab w:val="left" w:pos="960"/>
        </w:tabs>
        <w:spacing w:after="0" w:line="240" w:lineRule="auto"/>
        <w:jc w:val="center"/>
        <w:rPr>
          <w:rFonts w:ascii="Times New Roman" w:hAnsi="Times New Roman" w:cs="Times New Roman"/>
          <w:b/>
          <w:sz w:val="28"/>
          <w:szCs w:val="28"/>
        </w:rPr>
      </w:pPr>
      <w:r w:rsidRPr="00BB2933">
        <w:rPr>
          <w:rFonts w:ascii="Times New Roman" w:hAnsi="Times New Roman" w:cs="Times New Roman"/>
          <w:b/>
          <w:sz w:val="28"/>
          <w:szCs w:val="28"/>
        </w:rPr>
        <w:t>1.Общие положения</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B2933">
        <w:rPr>
          <w:rFonts w:ascii="Times New Roman" w:hAnsi="Times New Roman" w:cs="Times New Roman"/>
          <w:sz w:val="28"/>
          <w:szCs w:val="28"/>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w:t>
      </w:r>
      <w:r>
        <w:rPr>
          <w:rFonts w:ascii="Times New Roman" w:hAnsi="Times New Roman" w:cs="Times New Roman"/>
          <w:sz w:val="28"/>
          <w:szCs w:val="28"/>
        </w:rPr>
        <w:t xml:space="preserve"> </w:t>
      </w:r>
      <w:r w:rsidRPr="00BB2933">
        <w:rPr>
          <w:rFonts w:ascii="Times New Roman" w:hAnsi="Times New Roman" w:cs="Times New Roman"/>
          <w:sz w:val="28"/>
          <w:szCs w:val="28"/>
        </w:rPr>
        <w:t>деятельности.</w:t>
      </w:r>
    </w:p>
    <w:p w:rsidR="00BB2933" w:rsidRPr="00BA0C49" w:rsidRDefault="00BB2933" w:rsidP="00B02B1F">
      <w:pPr>
        <w:tabs>
          <w:tab w:val="left" w:pos="960"/>
        </w:tabs>
        <w:spacing w:after="0" w:line="240" w:lineRule="auto"/>
        <w:jc w:val="center"/>
        <w:rPr>
          <w:rFonts w:ascii="Times New Roman" w:hAnsi="Times New Roman" w:cs="Times New Roman"/>
          <w:b/>
          <w:sz w:val="28"/>
          <w:szCs w:val="28"/>
        </w:rPr>
      </w:pPr>
      <w:r w:rsidRPr="00BA0C49">
        <w:rPr>
          <w:rFonts w:ascii="Times New Roman" w:hAnsi="Times New Roman" w:cs="Times New Roman"/>
          <w:b/>
          <w:sz w:val="28"/>
          <w:szCs w:val="28"/>
        </w:rPr>
        <w:t>2.</w:t>
      </w:r>
      <w:r w:rsidR="00BA0C49">
        <w:rPr>
          <w:rFonts w:ascii="Times New Roman" w:hAnsi="Times New Roman" w:cs="Times New Roman"/>
          <w:b/>
          <w:sz w:val="28"/>
          <w:szCs w:val="28"/>
        </w:rPr>
        <w:t xml:space="preserve"> </w:t>
      </w:r>
      <w:r w:rsidRPr="00BA0C49">
        <w:rPr>
          <w:rFonts w:ascii="Times New Roman" w:hAnsi="Times New Roman" w:cs="Times New Roman"/>
          <w:b/>
          <w:sz w:val="28"/>
          <w:szCs w:val="28"/>
        </w:rPr>
        <w:t>Права и обязанности работников</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 xml:space="preserve">2.1. Каждый работник имеет право </w:t>
      </w:r>
      <w:proofErr w:type="gramStart"/>
      <w:r w:rsidRPr="00BB2933">
        <w:rPr>
          <w:rFonts w:ascii="Times New Roman" w:hAnsi="Times New Roman" w:cs="Times New Roman"/>
          <w:sz w:val="28"/>
          <w:szCs w:val="28"/>
        </w:rPr>
        <w:t>на</w:t>
      </w:r>
      <w:proofErr w:type="gramEnd"/>
      <w:r w:rsidRPr="00BB2933">
        <w:rPr>
          <w:rFonts w:ascii="Times New Roman" w:hAnsi="Times New Roman" w:cs="Times New Roman"/>
          <w:sz w:val="28"/>
          <w:szCs w:val="28"/>
        </w:rPr>
        <w:t>:</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рабочее место, соответствующее требованиям охраны труда;</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w:t>
      </w:r>
      <w:r w:rsidR="00BB2933">
        <w:rPr>
          <w:rFonts w:ascii="Times New Roman" w:hAnsi="Times New Roman" w:cs="Times New Roman"/>
          <w:sz w:val="28"/>
          <w:szCs w:val="28"/>
        </w:rPr>
        <w:t xml:space="preserve"> </w:t>
      </w:r>
      <w:r w:rsidR="00BB2933" w:rsidRPr="00BB2933">
        <w:rPr>
          <w:rFonts w:ascii="Times New Roman" w:hAnsi="Times New Roman" w:cs="Times New Roman"/>
          <w:sz w:val="28"/>
          <w:szCs w:val="28"/>
        </w:rPr>
        <w:t>производственных факторов;</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 отказ от выполнения работ в случае возникновения опасности для его жизни и здоровья вследствие </w:t>
      </w:r>
      <w:r w:rsidR="00330974">
        <w:rPr>
          <w:rFonts w:ascii="Times New Roman" w:hAnsi="Times New Roman" w:cs="Times New Roman"/>
          <w:sz w:val="28"/>
          <w:szCs w:val="28"/>
        </w:rPr>
        <w:t>н</w:t>
      </w:r>
      <w:r w:rsidR="00BB2933" w:rsidRPr="00BB2933">
        <w:rPr>
          <w:rFonts w:ascii="Times New Roman" w:hAnsi="Times New Roman" w:cs="Times New Roman"/>
          <w:sz w:val="28"/>
          <w:szCs w:val="28"/>
        </w:rPr>
        <w:t>арушения требований охраны труда,</w:t>
      </w:r>
      <w:r w:rsidR="003472A9">
        <w:rPr>
          <w:rFonts w:ascii="Times New Roman" w:hAnsi="Times New Roman" w:cs="Times New Roman"/>
          <w:sz w:val="28"/>
          <w:szCs w:val="28"/>
        </w:rPr>
        <w:t xml:space="preserve"> </w:t>
      </w:r>
      <w:r w:rsidR="00BB2933" w:rsidRPr="00BB2933">
        <w:rPr>
          <w:rFonts w:ascii="Times New Roman" w:hAnsi="Times New Roman" w:cs="Times New Roman"/>
          <w:sz w:val="28"/>
          <w:szCs w:val="28"/>
        </w:rPr>
        <w:t>за исключением случаев, предусмотренных федеральными законами, до устранения такой опасности;</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 обращение в органы государственной власти Российской Федерации, в органы государственной </w:t>
      </w:r>
      <w:r w:rsidR="00330974">
        <w:rPr>
          <w:rFonts w:ascii="Times New Roman" w:hAnsi="Times New Roman" w:cs="Times New Roman"/>
          <w:sz w:val="28"/>
          <w:szCs w:val="28"/>
        </w:rPr>
        <w:t>власти Иркутской</w:t>
      </w:r>
      <w:r w:rsidR="00BB2933" w:rsidRPr="00BB2933">
        <w:rPr>
          <w:rFonts w:ascii="Times New Roman" w:hAnsi="Times New Roman" w:cs="Times New Roman"/>
          <w:sz w:val="28"/>
          <w:szCs w:val="28"/>
        </w:rPr>
        <w:t xml:space="preserve"> области и органы местного самоуправления, к работодателю и иные уполномоченные работниками представительные органы по вопросам охраны труда;</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2.2. Работник обязан:</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соблюдать требования охраны труда;</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правильно применять средства индивидуальной и коллективной защиты, проходить обучения безопасным методам и приемам выполнения</w:t>
      </w:r>
      <w:r w:rsidR="00330974">
        <w:rPr>
          <w:rFonts w:ascii="Times New Roman" w:hAnsi="Times New Roman" w:cs="Times New Roman"/>
          <w:sz w:val="28"/>
          <w:szCs w:val="28"/>
        </w:rPr>
        <w:t xml:space="preserve"> </w:t>
      </w:r>
      <w:r w:rsidR="00BB2933" w:rsidRPr="00BB2933">
        <w:rPr>
          <w:rFonts w:ascii="Times New Roman" w:hAnsi="Times New Roman" w:cs="Times New Roman"/>
          <w:sz w:val="28"/>
          <w:szCs w:val="28"/>
        </w:rPr>
        <w:t>работ, инструктаж по охране труда, стажировку на рабочем месте и проверку знаний требований охраны труда;</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2933" w:rsidRPr="00BB2933">
        <w:rPr>
          <w:rFonts w:ascii="Times New Roman" w:hAnsi="Times New Roman" w:cs="Times New Roman"/>
          <w:sz w:val="28"/>
          <w:szCs w:val="28"/>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w:t>
      </w:r>
      <w:r>
        <w:rPr>
          <w:rFonts w:ascii="Times New Roman" w:hAnsi="Times New Roman" w:cs="Times New Roman"/>
          <w:sz w:val="28"/>
          <w:szCs w:val="28"/>
        </w:rPr>
        <w:t xml:space="preserve"> </w:t>
      </w:r>
      <w:r w:rsidR="00BB2933" w:rsidRPr="00BB2933">
        <w:rPr>
          <w:rFonts w:ascii="Times New Roman" w:hAnsi="Times New Roman" w:cs="Times New Roman"/>
          <w:sz w:val="28"/>
          <w:szCs w:val="28"/>
        </w:rPr>
        <w:t>проходить за счет собственных средств обязательный предварительный (при поступлении на работу) медицинский осмотр.</w:t>
      </w:r>
    </w:p>
    <w:p w:rsidR="00FF3C91" w:rsidRPr="00BB2933" w:rsidRDefault="00FF3C91" w:rsidP="00B02B1F">
      <w:pPr>
        <w:tabs>
          <w:tab w:val="left" w:pos="960"/>
        </w:tabs>
        <w:spacing w:after="0" w:line="240" w:lineRule="auto"/>
        <w:jc w:val="center"/>
        <w:rPr>
          <w:rFonts w:ascii="Times New Roman" w:hAnsi="Times New Roman" w:cs="Times New Roman"/>
          <w:sz w:val="28"/>
          <w:szCs w:val="28"/>
        </w:rPr>
      </w:pPr>
    </w:p>
    <w:p w:rsidR="00FF3C91" w:rsidRDefault="00BB2933" w:rsidP="00B02B1F">
      <w:pPr>
        <w:tabs>
          <w:tab w:val="left" w:pos="960"/>
        </w:tabs>
        <w:spacing w:after="0" w:line="240" w:lineRule="auto"/>
        <w:jc w:val="center"/>
        <w:rPr>
          <w:rFonts w:ascii="Times New Roman" w:hAnsi="Times New Roman" w:cs="Times New Roman"/>
          <w:b/>
          <w:sz w:val="28"/>
          <w:szCs w:val="28"/>
        </w:rPr>
      </w:pPr>
      <w:r w:rsidRPr="00FF3C91">
        <w:rPr>
          <w:rFonts w:ascii="Times New Roman" w:hAnsi="Times New Roman" w:cs="Times New Roman"/>
          <w:b/>
          <w:sz w:val="28"/>
          <w:szCs w:val="28"/>
        </w:rPr>
        <w:t>3. Права и обязанности работодателя</w:t>
      </w:r>
    </w:p>
    <w:p w:rsidR="00BB2933" w:rsidRPr="00FF3C91" w:rsidRDefault="00FF3C91" w:rsidP="00BB2933">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3.1. Работодатель имеет право:</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B2933" w:rsidRPr="00BB2933">
        <w:rPr>
          <w:rFonts w:ascii="Times New Roman" w:hAnsi="Times New Roman" w:cs="Times New Roman"/>
          <w:sz w:val="28"/>
          <w:szCs w:val="28"/>
        </w:rPr>
        <w:t>налагать дисциплинарные взыскания на работника за нарушения инструкций и правил по охране труда, как за нарушения трудовой дисциплины.</w:t>
      </w:r>
    </w:p>
    <w:p w:rsidR="00FF3C91"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3.2. Работодатель обязан обеспечить:</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применение средств индивидуальной и коллективной защиты работников;</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режим труда и отдыха работников в соответствии с законодательством Российской Федерации;</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B2933" w:rsidRPr="00BB2933">
        <w:rPr>
          <w:rFonts w:ascii="Times New Roman" w:hAnsi="Times New Roman" w:cs="Times New Roman"/>
          <w:sz w:val="28"/>
          <w:szCs w:val="28"/>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 организацию </w:t>
      </w:r>
      <w:proofErr w:type="gramStart"/>
      <w:r w:rsidR="00BB2933" w:rsidRPr="00BB2933">
        <w:rPr>
          <w:rFonts w:ascii="Times New Roman" w:hAnsi="Times New Roman" w:cs="Times New Roman"/>
          <w:sz w:val="28"/>
          <w:szCs w:val="28"/>
        </w:rPr>
        <w:t>контроля за</w:t>
      </w:r>
      <w:proofErr w:type="gramEnd"/>
      <w:r w:rsidR="00BB2933" w:rsidRPr="00BB2933">
        <w:rPr>
          <w:rFonts w:ascii="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B2933" w:rsidRPr="00BB2933">
        <w:rPr>
          <w:rFonts w:ascii="Times New Roman" w:hAnsi="Times New Roman" w:cs="Times New Roman"/>
          <w:sz w:val="28"/>
          <w:szCs w:val="28"/>
        </w:rPr>
        <w:t>проведение за счет средств местного бюджета обязательных периодических (в течение трудовой деятельности) медицинских осмотров (обследований) работников;</w:t>
      </w:r>
    </w:p>
    <w:p w:rsidR="00BB2933" w:rsidRPr="00BB2933"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02B1F" w:rsidRDefault="00FF3C9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 расследование в установленном Правительством Российской Федерации порядке несчастных случаев на производстве</w:t>
      </w:r>
      <w:r w:rsidR="00BA0C49">
        <w:rPr>
          <w:rFonts w:ascii="Times New Roman" w:hAnsi="Times New Roman" w:cs="Times New Roman"/>
          <w:sz w:val="28"/>
          <w:szCs w:val="28"/>
        </w:rPr>
        <w:t xml:space="preserve"> и профессиональных заболеваний.  </w:t>
      </w:r>
    </w:p>
    <w:p w:rsidR="00B02B1F" w:rsidRDefault="00B02B1F" w:rsidP="00BB2933">
      <w:pPr>
        <w:tabs>
          <w:tab w:val="left" w:pos="960"/>
        </w:tabs>
        <w:spacing w:after="0" w:line="240" w:lineRule="auto"/>
        <w:jc w:val="both"/>
        <w:rPr>
          <w:rFonts w:ascii="Times New Roman" w:hAnsi="Times New Roman" w:cs="Times New Roman"/>
          <w:sz w:val="28"/>
          <w:szCs w:val="28"/>
        </w:rPr>
      </w:pPr>
    </w:p>
    <w:p w:rsidR="003472A9" w:rsidRDefault="003472A9" w:rsidP="00B02B1F">
      <w:pPr>
        <w:tabs>
          <w:tab w:val="left" w:pos="960"/>
        </w:tabs>
        <w:spacing w:after="0" w:line="240" w:lineRule="auto"/>
        <w:ind w:left="4395"/>
        <w:jc w:val="both"/>
        <w:rPr>
          <w:rFonts w:ascii="Times New Roman" w:hAnsi="Times New Roman" w:cs="Times New Roman"/>
          <w:sz w:val="28"/>
          <w:szCs w:val="28"/>
        </w:rPr>
      </w:pPr>
    </w:p>
    <w:p w:rsidR="003472A9" w:rsidRDefault="003472A9" w:rsidP="00B02B1F">
      <w:pPr>
        <w:tabs>
          <w:tab w:val="left" w:pos="960"/>
        </w:tabs>
        <w:spacing w:after="0" w:line="240" w:lineRule="auto"/>
        <w:ind w:left="4395"/>
        <w:jc w:val="both"/>
        <w:rPr>
          <w:rFonts w:ascii="Times New Roman" w:hAnsi="Times New Roman" w:cs="Times New Roman"/>
          <w:sz w:val="28"/>
          <w:szCs w:val="28"/>
        </w:rPr>
      </w:pPr>
    </w:p>
    <w:p w:rsidR="00BB2933" w:rsidRPr="00BB2933" w:rsidRDefault="00BB2933" w:rsidP="00B02B1F">
      <w:pPr>
        <w:tabs>
          <w:tab w:val="left" w:pos="960"/>
        </w:tabs>
        <w:spacing w:after="0" w:line="240" w:lineRule="auto"/>
        <w:ind w:left="4395"/>
        <w:jc w:val="both"/>
        <w:rPr>
          <w:rFonts w:ascii="Times New Roman" w:hAnsi="Times New Roman" w:cs="Times New Roman"/>
          <w:sz w:val="28"/>
          <w:szCs w:val="28"/>
        </w:rPr>
      </w:pPr>
      <w:r w:rsidRPr="00BB2933">
        <w:rPr>
          <w:rFonts w:ascii="Times New Roman" w:hAnsi="Times New Roman" w:cs="Times New Roman"/>
          <w:sz w:val="28"/>
          <w:szCs w:val="28"/>
        </w:rPr>
        <w:lastRenderedPageBreak/>
        <w:t>Приложение №2</w:t>
      </w:r>
    </w:p>
    <w:p w:rsidR="00BB2933" w:rsidRPr="00BB2933" w:rsidRDefault="00BB2933" w:rsidP="00B02B1F">
      <w:pPr>
        <w:tabs>
          <w:tab w:val="left" w:pos="960"/>
        </w:tabs>
        <w:spacing w:after="0" w:line="240" w:lineRule="auto"/>
        <w:ind w:left="4395"/>
        <w:jc w:val="both"/>
        <w:rPr>
          <w:rFonts w:ascii="Times New Roman" w:hAnsi="Times New Roman" w:cs="Times New Roman"/>
          <w:sz w:val="28"/>
          <w:szCs w:val="28"/>
        </w:rPr>
      </w:pPr>
      <w:r w:rsidRPr="00BB2933">
        <w:rPr>
          <w:rFonts w:ascii="Times New Roman" w:hAnsi="Times New Roman" w:cs="Times New Roman"/>
          <w:sz w:val="28"/>
          <w:szCs w:val="28"/>
        </w:rPr>
        <w:t>к распоряжению главы администрации</w:t>
      </w:r>
      <w:r w:rsidR="00BA0C49">
        <w:rPr>
          <w:rFonts w:ascii="Times New Roman" w:hAnsi="Times New Roman" w:cs="Times New Roman"/>
          <w:sz w:val="28"/>
          <w:szCs w:val="28"/>
        </w:rPr>
        <w:t xml:space="preserve"> Нийского</w:t>
      </w:r>
      <w:r w:rsidRPr="00BB2933">
        <w:rPr>
          <w:rFonts w:ascii="Times New Roman" w:hAnsi="Times New Roman" w:cs="Times New Roman"/>
          <w:sz w:val="28"/>
          <w:szCs w:val="28"/>
        </w:rPr>
        <w:t xml:space="preserve"> сельского поселения </w:t>
      </w:r>
    </w:p>
    <w:p w:rsidR="00BB2933" w:rsidRPr="00BB2933" w:rsidRDefault="00BA0C49" w:rsidP="00B02B1F">
      <w:pPr>
        <w:tabs>
          <w:tab w:val="left" w:pos="960"/>
        </w:tabs>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от 12.01</w:t>
      </w:r>
      <w:r w:rsidR="00BB2933" w:rsidRPr="00BB2933">
        <w:rPr>
          <w:rFonts w:ascii="Times New Roman" w:hAnsi="Times New Roman" w:cs="Times New Roman"/>
          <w:sz w:val="28"/>
          <w:szCs w:val="28"/>
        </w:rPr>
        <w:t>.2016г.</w:t>
      </w:r>
      <w:r>
        <w:rPr>
          <w:rFonts w:ascii="Times New Roman" w:hAnsi="Times New Roman" w:cs="Times New Roman"/>
          <w:sz w:val="28"/>
          <w:szCs w:val="28"/>
        </w:rPr>
        <w:t xml:space="preserve"> № 1-А</w:t>
      </w:r>
    </w:p>
    <w:p w:rsidR="00B02B1F" w:rsidRDefault="00B02B1F" w:rsidP="00B02B1F">
      <w:pPr>
        <w:tabs>
          <w:tab w:val="left" w:pos="960"/>
        </w:tabs>
        <w:spacing w:after="0" w:line="240" w:lineRule="auto"/>
        <w:jc w:val="center"/>
        <w:rPr>
          <w:rFonts w:ascii="Times New Roman" w:hAnsi="Times New Roman" w:cs="Times New Roman"/>
          <w:sz w:val="28"/>
          <w:szCs w:val="28"/>
        </w:rPr>
      </w:pPr>
    </w:p>
    <w:p w:rsidR="00BB2933" w:rsidRPr="00AA7216" w:rsidRDefault="00BB2933" w:rsidP="00B02B1F">
      <w:pPr>
        <w:tabs>
          <w:tab w:val="left" w:pos="960"/>
        </w:tabs>
        <w:spacing w:after="0" w:line="240" w:lineRule="auto"/>
        <w:jc w:val="center"/>
        <w:rPr>
          <w:rFonts w:ascii="Times New Roman" w:hAnsi="Times New Roman" w:cs="Times New Roman"/>
          <w:b/>
          <w:sz w:val="28"/>
          <w:szCs w:val="28"/>
        </w:rPr>
      </w:pPr>
      <w:r w:rsidRPr="00AA7216">
        <w:rPr>
          <w:rFonts w:ascii="Times New Roman" w:hAnsi="Times New Roman" w:cs="Times New Roman"/>
          <w:b/>
          <w:sz w:val="28"/>
          <w:szCs w:val="28"/>
        </w:rPr>
        <w:t>ПОЛОЖЕНИЕ</w:t>
      </w:r>
    </w:p>
    <w:p w:rsidR="00BB2933" w:rsidRPr="00AA7216" w:rsidRDefault="00BB2933" w:rsidP="00B02B1F">
      <w:pPr>
        <w:tabs>
          <w:tab w:val="left" w:pos="960"/>
        </w:tabs>
        <w:spacing w:after="0" w:line="240" w:lineRule="auto"/>
        <w:jc w:val="center"/>
        <w:rPr>
          <w:rFonts w:ascii="Times New Roman" w:hAnsi="Times New Roman" w:cs="Times New Roman"/>
          <w:b/>
          <w:sz w:val="28"/>
          <w:szCs w:val="28"/>
        </w:rPr>
      </w:pPr>
      <w:r w:rsidRPr="00AA7216">
        <w:rPr>
          <w:rFonts w:ascii="Times New Roman" w:hAnsi="Times New Roman" w:cs="Times New Roman"/>
          <w:b/>
          <w:sz w:val="28"/>
          <w:szCs w:val="28"/>
        </w:rPr>
        <w:t>о комис</w:t>
      </w:r>
      <w:r w:rsidR="008814E2" w:rsidRPr="00AA7216">
        <w:rPr>
          <w:rFonts w:ascii="Times New Roman" w:hAnsi="Times New Roman" w:cs="Times New Roman"/>
          <w:b/>
          <w:sz w:val="28"/>
          <w:szCs w:val="28"/>
        </w:rPr>
        <w:t>сии по охране труда в Нийском</w:t>
      </w:r>
      <w:r w:rsidRPr="00AA7216">
        <w:rPr>
          <w:rFonts w:ascii="Times New Roman" w:hAnsi="Times New Roman" w:cs="Times New Roman"/>
          <w:b/>
          <w:sz w:val="28"/>
          <w:szCs w:val="28"/>
        </w:rPr>
        <w:t xml:space="preserve"> сельском поселении</w:t>
      </w:r>
    </w:p>
    <w:p w:rsidR="00B02B1F" w:rsidRPr="00AA7216" w:rsidRDefault="00B02B1F" w:rsidP="00B02B1F">
      <w:pPr>
        <w:tabs>
          <w:tab w:val="left" w:pos="960"/>
        </w:tabs>
        <w:spacing w:after="0" w:line="240" w:lineRule="auto"/>
        <w:jc w:val="center"/>
        <w:rPr>
          <w:rFonts w:ascii="Times New Roman" w:hAnsi="Times New Roman" w:cs="Times New Roman"/>
          <w:b/>
          <w:sz w:val="28"/>
          <w:szCs w:val="28"/>
        </w:rPr>
      </w:pPr>
    </w:p>
    <w:p w:rsidR="00BB2933" w:rsidRPr="00AA7216" w:rsidRDefault="00BB2933" w:rsidP="00B02B1F">
      <w:pPr>
        <w:tabs>
          <w:tab w:val="left" w:pos="960"/>
        </w:tabs>
        <w:spacing w:after="0" w:line="240" w:lineRule="auto"/>
        <w:jc w:val="center"/>
        <w:rPr>
          <w:rFonts w:ascii="Times New Roman" w:hAnsi="Times New Roman" w:cs="Times New Roman"/>
          <w:b/>
          <w:sz w:val="28"/>
          <w:szCs w:val="28"/>
        </w:rPr>
      </w:pPr>
      <w:r w:rsidRPr="00AA7216">
        <w:rPr>
          <w:rFonts w:ascii="Times New Roman" w:hAnsi="Times New Roman" w:cs="Times New Roman"/>
          <w:b/>
          <w:sz w:val="28"/>
          <w:szCs w:val="28"/>
        </w:rPr>
        <w:t>1. Общие положения</w:t>
      </w:r>
    </w:p>
    <w:p w:rsidR="00BB2933" w:rsidRPr="00BB2933" w:rsidRDefault="003472A9"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администрации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BB2933" w:rsidRPr="00BB2933" w:rsidRDefault="003472A9"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1.2.Положение предусматривает:</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1) основные задачи Комиссии;</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 функции Комиссии</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3) права Комиссии;</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 xml:space="preserve">4) организацию работы Комиссии. </w:t>
      </w:r>
    </w:p>
    <w:p w:rsidR="00BB2933" w:rsidRPr="00BB2933" w:rsidRDefault="003472A9"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1.3.Комиссия по охране труда является составной частью системы управления охраной труда в сельском</w:t>
      </w:r>
      <w:r w:rsidR="008814E2">
        <w:rPr>
          <w:rFonts w:ascii="Times New Roman" w:hAnsi="Times New Roman" w:cs="Times New Roman"/>
          <w:sz w:val="28"/>
          <w:szCs w:val="28"/>
        </w:rPr>
        <w:t xml:space="preserve"> </w:t>
      </w:r>
      <w:r w:rsidR="00BB2933" w:rsidRPr="00BB2933">
        <w:rPr>
          <w:rFonts w:ascii="Times New Roman" w:hAnsi="Times New Roman" w:cs="Times New Roman"/>
          <w:sz w:val="28"/>
          <w:szCs w:val="28"/>
        </w:rPr>
        <w:t>поселении, а также одной из форм участия работников в управлении вопросами в области охраны труда.</w:t>
      </w:r>
      <w:r>
        <w:rPr>
          <w:rFonts w:ascii="Times New Roman" w:hAnsi="Times New Roman" w:cs="Times New Roman"/>
          <w:sz w:val="28"/>
          <w:szCs w:val="28"/>
        </w:rPr>
        <w:t xml:space="preserve"> </w:t>
      </w:r>
      <w:r w:rsidR="00BB2933" w:rsidRPr="00BB2933">
        <w:rPr>
          <w:rFonts w:ascii="Times New Roman" w:hAnsi="Times New Roman" w:cs="Times New Roman"/>
          <w:sz w:val="28"/>
          <w:szCs w:val="28"/>
        </w:rPr>
        <w:t>Ее работа строится на принципах социального партнерства.</w:t>
      </w:r>
    </w:p>
    <w:p w:rsidR="00BB2933" w:rsidRPr="00BB2933" w:rsidRDefault="003472A9"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w:t>
      </w:r>
    </w:p>
    <w:p w:rsidR="00BB2933" w:rsidRPr="00BB2933" w:rsidRDefault="003472A9"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1.5.Комиссия в своей деятельности руководствуется законами и иными нормативными правовыми актами Российской Федерации и Ленинградской области об охране труда.</w:t>
      </w:r>
    </w:p>
    <w:p w:rsidR="003472A9" w:rsidRDefault="003472A9" w:rsidP="003472A9">
      <w:pPr>
        <w:tabs>
          <w:tab w:val="left" w:pos="960"/>
        </w:tabs>
        <w:spacing w:after="0" w:line="240" w:lineRule="auto"/>
        <w:jc w:val="center"/>
        <w:rPr>
          <w:rFonts w:ascii="Times New Roman" w:hAnsi="Times New Roman" w:cs="Times New Roman"/>
          <w:sz w:val="28"/>
          <w:szCs w:val="28"/>
        </w:rPr>
      </w:pPr>
    </w:p>
    <w:p w:rsidR="00BB2933" w:rsidRPr="00AA7216" w:rsidRDefault="00BB2933" w:rsidP="003472A9">
      <w:pPr>
        <w:tabs>
          <w:tab w:val="left" w:pos="960"/>
        </w:tabs>
        <w:spacing w:after="0" w:line="240" w:lineRule="auto"/>
        <w:jc w:val="center"/>
        <w:rPr>
          <w:rFonts w:ascii="Times New Roman" w:hAnsi="Times New Roman" w:cs="Times New Roman"/>
          <w:b/>
          <w:sz w:val="28"/>
          <w:szCs w:val="28"/>
        </w:rPr>
      </w:pPr>
      <w:r w:rsidRPr="00AA7216">
        <w:rPr>
          <w:rFonts w:ascii="Times New Roman" w:hAnsi="Times New Roman" w:cs="Times New Roman"/>
          <w:b/>
          <w:sz w:val="28"/>
          <w:szCs w:val="28"/>
        </w:rPr>
        <w:t>2.Задачи Комиссии</w:t>
      </w:r>
    </w:p>
    <w:p w:rsidR="00BB2933" w:rsidRPr="00BB2933" w:rsidRDefault="003472A9"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2.1. Задачами Комиссии являются:</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1) разработка на основе предложений членов Комиссии программы совместных действий: администрации и работников по обеспечению требований охраны труда, предупреждению производственного травматизма, профессиональных заболеваний;</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 организация проведения проверок состояния условий и охраны труда на рабочих местах;</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3) 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 xml:space="preserve">4) информирование работников о состоянии условий и охраны труда на рабочих местах, существующем риске повреждения здоровья и о </w:t>
      </w:r>
      <w:r w:rsidRPr="00BB2933">
        <w:rPr>
          <w:rFonts w:ascii="Times New Roman" w:hAnsi="Times New Roman" w:cs="Times New Roman"/>
          <w:sz w:val="28"/>
          <w:szCs w:val="28"/>
        </w:rPr>
        <w:lastRenderedPageBreak/>
        <w:t>полагающихся работникам компенсациях за работу во вредных и (или) опасных условиях труда, средствах индивидуальной защиты.</w:t>
      </w:r>
    </w:p>
    <w:p w:rsidR="006C6042" w:rsidRDefault="006C6042" w:rsidP="006C6042">
      <w:pPr>
        <w:tabs>
          <w:tab w:val="left" w:pos="960"/>
        </w:tabs>
        <w:spacing w:after="0" w:line="240" w:lineRule="auto"/>
        <w:jc w:val="center"/>
        <w:rPr>
          <w:rFonts w:ascii="Times New Roman" w:hAnsi="Times New Roman" w:cs="Times New Roman"/>
          <w:b/>
          <w:sz w:val="28"/>
          <w:szCs w:val="28"/>
        </w:rPr>
      </w:pPr>
    </w:p>
    <w:p w:rsidR="00BB2933" w:rsidRPr="00AA7216" w:rsidRDefault="00BB2933" w:rsidP="006C6042">
      <w:pPr>
        <w:tabs>
          <w:tab w:val="left" w:pos="960"/>
        </w:tabs>
        <w:spacing w:after="0" w:line="240" w:lineRule="auto"/>
        <w:jc w:val="center"/>
        <w:rPr>
          <w:rFonts w:ascii="Times New Roman" w:hAnsi="Times New Roman" w:cs="Times New Roman"/>
          <w:b/>
          <w:sz w:val="28"/>
          <w:szCs w:val="28"/>
        </w:rPr>
      </w:pPr>
      <w:r w:rsidRPr="00AA7216">
        <w:rPr>
          <w:rFonts w:ascii="Times New Roman" w:hAnsi="Times New Roman" w:cs="Times New Roman"/>
          <w:b/>
          <w:sz w:val="28"/>
          <w:szCs w:val="28"/>
        </w:rPr>
        <w:t>2.Функции Комиссии</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2.2.Функциями Комиссии являются:</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1) рассмотрение предложений главы администрации сельского поселения, работников для выработки рекомендаций, направленных на улучшение условий и охраны труда работников;</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 оказание содействия главе администрации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3) участие в проведении обследований состояния условий и охраны труда в организации, рассмотрении</w:t>
      </w:r>
      <w:r w:rsidR="006C6042">
        <w:rPr>
          <w:rFonts w:ascii="Times New Roman" w:hAnsi="Times New Roman" w:cs="Times New Roman"/>
          <w:sz w:val="28"/>
          <w:szCs w:val="28"/>
        </w:rPr>
        <w:t xml:space="preserve"> </w:t>
      </w:r>
      <w:r w:rsidRPr="00BB2933">
        <w:rPr>
          <w:rFonts w:ascii="Times New Roman" w:hAnsi="Times New Roman" w:cs="Times New Roman"/>
          <w:sz w:val="28"/>
          <w:szCs w:val="28"/>
        </w:rPr>
        <w:t>их результатов и выработке рекомендаций главе администрации сельского поселения по устранению выявленных нарушений;</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 xml:space="preserve">4) 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5)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6C6042" w:rsidRDefault="006C6042" w:rsidP="006C6042">
      <w:pPr>
        <w:tabs>
          <w:tab w:val="left" w:pos="960"/>
        </w:tabs>
        <w:spacing w:after="0" w:line="240" w:lineRule="auto"/>
        <w:jc w:val="center"/>
        <w:rPr>
          <w:rFonts w:ascii="Times New Roman" w:hAnsi="Times New Roman" w:cs="Times New Roman"/>
          <w:b/>
          <w:sz w:val="28"/>
          <w:szCs w:val="28"/>
        </w:rPr>
      </w:pPr>
    </w:p>
    <w:p w:rsidR="00BB2933" w:rsidRPr="00AA7216" w:rsidRDefault="00BB2933" w:rsidP="006C6042">
      <w:pPr>
        <w:tabs>
          <w:tab w:val="left" w:pos="960"/>
        </w:tabs>
        <w:spacing w:after="0" w:line="240" w:lineRule="auto"/>
        <w:jc w:val="center"/>
        <w:rPr>
          <w:rFonts w:ascii="Times New Roman" w:hAnsi="Times New Roman" w:cs="Times New Roman"/>
          <w:b/>
          <w:sz w:val="28"/>
          <w:szCs w:val="28"/>
        </w:rPr>
      </w:pPr>
      <w:r w:rsidRPr="00AA7216">
        <w:rPr>
          <w:rFonts w:ascii="Times New Roman" w:hAnsi="Times New Roman" w:cs="Times New Roman"/>
          <w:b/>
          <w:sz w:val="28"/>
          <w:szCs w:val="28"/>
        </w:rPr>
        <w:t>3. Права Комиссии</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3.1. Для осуществления возложенных функций Комиссии предоставляются следующие права:</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1) получать от главы администрации сельского поселения информацию о состоянии условий труда на рабочих местах, производственного травматизма и профессиональных заболеваний;</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2) заслушивать на заседаниях Комиссии сообщения главы администрации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администрации сельского поселения предложения о привлечении их к ответственности в соответствии с законодательством Российской Федерации;</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lastRenderedPageBreak/>
        <w:t>4)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 отвечающих требованиям</w:t>
      </w:r>
      <w:r w:rsidR="008814E2">
        <w:rPr>
          <w:rFonts w:ascii="Times New Roman" w:hAnsi="Times New Roman" w:cs="Times New Roman"/>
          <w:sz w:val="28"/>
          <w:szCs w:val="28"/>
        </w:rPr>
        <w:t xml:space="preserve"> </w:t>
      </w:r>
      <w:r w:rsidRPr="00BB2933">
        <w:rPr>
          <w:rFonts w:ascii="Times New Roman" w:hAnsi="Times New Roman" w:cs="Times New Roman"/>
          <w:sz w:val="28"/>
          <w:szCs w:val="28"/>
        </w:rPr>
        <w:t>безопасности и гигиены;</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6C6042" w:rsidRDefault="006C6042" w:rsidP="006C6042">
      <w:pPr>
        <w:tabs>
          <w:tab w:val="left" w:pos="960"/>
        </w:tabs>
        <w:spacing w:after="0" w:line="240" w:lineRule="auto"/>
        <w:jc w:val="center"/>
        <w:rPr>
          <w:rFonts w:ascii="Times New Roman" w:hAnsi="Times New Roman" w:cs="Times New Roman"/>
          <w:b/>
          <w:sz w:val="28"/>
          <w:szCs w:val="28"/>
        </w:rPr>
      </w:pPr>
    </w:p>
    <w:p w:rsidR="00BB2933" w:rsidRPr="00AA7216" w:rsidRDefault="00BB2933" w:rsidP="006C6042">
      <w:pPr>
        <w:tabs>
          <w:tab w:val="left" w:pos="960"/>
        </w:tabs>
        <w:spacing w:after="0" w:line="240" w:lineRule="auto"/>
        <w:jc w:val="center"/>
        <w:rPr>
          <w:rFonts w:ascii="Times New Roman" w:hAnsi="Times New Roman" w:cs="Times New Roman"/>
          <w:b/>
          <w:sz w:val="28"/>
          <w:szCs w:val="28"/>
        </w:rPr>
      </w:pPr>
      <w:r w:rsidRPr="00AA7216">
        <w:rPr>
          <w:rFonts w:ascii="Times New Roman" w:hAnsi="Times New Roman" w:cs="Times New Roman"/>
          <w:b/>
          <w:sz w:val="28"/>
          <w:szCs w:val="28"/>
        </w:rPr>
        <w:t>4.Организация работы Комиссии</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4.1. Комиссия создается по инициативе главы администрации сельского поселения в количестве 3 человек.</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4.2. Состав Комиссии утверждается актом главы администрации сельского поселения.</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4.3. Глава администрации сельского поселения вправе своим решением отзывать своих представителей из Комиссии и назначать вместо них новых представителей.</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4.5. Комиссия осуществляет свою деятельность в соответствии с разрабатываемым планом работы.</w:t>
      </w:r>
    </w:p>
    <w:p w:rsidR="008814E2"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4.6. Обучение членов Комиссии по охране труда, осуществляется не реже 1 раза в 5 лет.</w:t>
      </w:r>
      <w:r w:rsidR="008814E2">
        <w:rPr>
          <w:rFonts w:ascii="Times New Roman" w:hAnsi="Times New Roman" w:cs="Times New Roman"/>
          <w:sz w:val="28"/>
          <w:szCs w:val="28"/>
        </w:rPr>
        <w:t xml:space="preserve"> </w:t>
      </w:r>
    </w:p>
    <w:p w:rsidR="008814E2" w:rsidRDefault="008814E2"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8814E2" w:rsidRDefault="008814E2" w:rsidP="00BB2933">
      <w:pPr>
        <w:tabs>
          <w:tab w:val="left" w:pos="960"/>
        </w:tabs>
        <w:spacing w:after="0" w:line="240" w:lineRule="auto"/>
        <w:jc w:val="both"/>
        <w:rPr>
          <w:rFonts w:ascii="Times New Roman" w:hAnsi="Times New Roman" w:cs="Times New Roman"/>
          <w:sz w:val="28"/>
          <w:szCs w:val="28"/>
        </w:rPr>
      </w:pPr>
    </w:p>
    <w:p w:rsidR="006C6042" w:rsidRDefault="008814E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BB2933" w:rsidRPr="00BB2933" w:rsidRDefault="00BB2933" w:rsidP="006C6042">
      <w:pPr>
        <w:tabs>
          <w:tab w:val="left" w:pos="960"/>
        </w:tabs>
        <w:spacing w:after="0" w:line="240" w:lineRule="auto"/>
        <w:ind w:left="4536"/>
        <w:jc w:val="both"/>
        <w:rPr>
          <w:rFonts w:ascii="Times New Roman" w:hAnsi="Times New Roman" w:cs="Times New Roman"/>
          <w:sz w:val="28"/>
          <w:szCs w:val="28"/>
        </w:rPr>
      </w:pPr>
      <w:r w:rsidRPr="00BB2933">
        <w:rPr>
          <w:rFonts w:ascii="Times New Roman" w:hAnsi="Times New Roman" w:cs="Times New Roman"/>
          <w:sz w:val="28"/>
          <w:szCs w:val="28"/>
        </w:rPr>
        <w:lastRenderedPageBreak/>
        <w:t>Приложение №3</w:t>
      </w:r>
    </w:p>
    <w:p w:rsidR="00BB2933" w:rsidRPr="00BB2933" w:rsidRDefault="00BB2933" w:rsidP="006C6042">
      <w:pPr>
        <w:tabs>
          <w:tab w:val="left" w:pos="960"/>
        </w:tabs>
        <w:spacing w:after="0" w:line="240" w:lineRule="auto"/>
        <w:ind w:left="4536"/>
        <w:jc w:val="both"/>
        <w:rPr>
          <w:rFonts w:ascii="Times New Roman" w:hAnsi="Times New Roman" w:cs="Times New Roman"/>
          <w:sz w:val="28"/>
          <w:szCs w:val="28"/>
        </w:rPr>
      </w:pPr>
      <w:r w:rsidRPr="00BB2933">
        <w:rPr>
          <w:rFonts w:ascii="Times New Roman" w:hAnsi="Times New Roman" w:cs="Times New Roman"/>
          <w:sz w:val="28"/>
          <w:szCs w:val="28"/>
        </w:rPr>
        <w:t>к распоряжению главы администрации</w:t>
      </w:r>
    </w:p>
    <w:p w:rsidR="00BB2933" w:rsidRPr="00BB2933" w:rsidRDefault="008814E2" w:rsidP="006C6042">
      <w:pPr>
        <w:tabs>
          <w:tab w:val="left" w:pos="960"/>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Нийского</w:t>
      </w:r>
      <w:r w:rsidR="00BB2933" w:rsidRPr="00BB2933">
        <w:rPr>
          <w:rFonts w:ascii="Times New Roman" w:hAnsi="Times New Roman" w:cs="Times New Roman"/>
          <w:sz w:val="28"/>
          <w:szCs w:val="28"/>
        </w:rPr>
        <w:t xml:space="preserve"> сельского поселения </w:t>
      </w:r>
    </w:p>
    <w:p w:rsidR="00BB2933" w:rsidRDefault="008814E2" w:rsidP="006C6042">
      <w:pPr>
        <w:tabs>
          <w:tab w:val="left" w:pos="960"/>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от 12</w:t>
      </w:r>
      <w:r w:rsidR="00AA7216">
        <w:rPr>
          <w:rFonts w:ascii="Times New Roman" w:hAnsi="Times New Roman" w:cs="Times New Roman"/>
          <w:sz w:val="28"/>
          <w:szCs w:val="28"/>
        </w:rPr>
        <w:t>.01.2016г.№ 1-А</w:t>
      </w:r>
    </w:p>
    <w:p w:rsidR="00AA7216" w:rsidRDefault="00AA7216" w:rsidP="00BB2933">
      <w:pPr>
        <w:tabs>
          <w:tab w:val="left" w:pos="960"/>
        </w:tabs>
        <w:spacing w:after="0" w:line="240" w:lineRule="auto"/>
        <w:jc w:val="both"/>
        <w:rPr>
          <w:rFonts w:ascii="Times New Roman" w:hAnsi="Times New Roman" w:cs="Times New Roman"/>
          <w:sz w:val="28"/>
          <w:szCs w:val="28"/>
        </w:rPr>
      </w:pPr>
    </w:p>
    <w:p w:rsidR="00BB2933" w:rsidRDefault="00BB2933" w:rsidP="006C6042">
      <w:pPr>
        <w:tabs>
          <w:tab w:val="left" w:pos="960"/>
        </w:tabs>
        <w:spacing w:after="0" w:line="240" w:lineRule="auto"/>
        <w:jc w:val="center"/>
        <w:rPr>
          <w:rFonts w:ascii="Times New Roman" w:hAnsi="Times New Roman" w:cs="Times New Roman"/>
          <w:b/>
          <w:sz w:val="28"/>
          <w:szCs w:val="28"/>
        </w:rPr>
      </w:pPr>
      <w:r w:rsidRPr="00AA7216">
        <w:rPr>
          <w:rFonts w:ascii="Times New Roman" w:hAnsi="Times New Roman" w:cs="Times New Roman"/>
          <w:b/>
          <w:sz w:val="28"/>
          <w:szCs w:val="28"/>
        </w:rPr>
        <w:t>СОСТАВ КОМИССИИ ПО ОХРАНЕ ТРУДА</w:t>
      </w:r>
    </w:p>
    <w:p w:rsidR="00AA7216" w:rsidRDefault="00AA7216" w:rsidP="00BB2933">
      <w:pPr>
        <w:tabs>
          <w:tab w:val="left" w:pos="960"/>
        </w:tabs>
        <w:spacing w:after="0" w:line="240" w:lineRule="auto"/>
        <w:jc w:val="both"/>
        <w:rPr>
          <w:rFonts w:ascii="Times New Roman" w:hAnsi="Times New Roman" w:cs="Times New Roman"/>
          <w:b/>
          <w:sz w:val="28"/>
          <w:szCs w:val="28"/>
        </w:rPr>
      </w:pPr>
    </w:p>
    <w:p w:rsid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Председатель комиссии:</w:t>
      </w:r>
    </w:p>
    <w:p w:rsidR="00AA7216" w:rsidRPr="00BB2933" w:rsidRDefault="00AA7216" w:rsidP="00BB2933">
      <w:pPr>
        <w:tabs>
          <w:tab w:val="left" w:pos="960"/>
        </w:tabs>
        <w:spacing w:after="0" w:line="240" w:lineRule="auto"/>
        <w:jc w:val="both"/>
        <w:rPr>
          <w:rFonts w:ascii="Times New Roman" w:hAnsi="Times New Roman" w:cs="Times New Roman"/>
          <w:sz w:val="28"/>
          <w:szCs w:val="28"/>
        </w:rPr>
      </w:pPr>
    </w:p>
    <w:p w:rsidR="00BB2933" w:rsidRPr="00BB2933" w:rsidRDefault="00AA7216"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Рубцов О.Е.            </w:t>
      </w:r>
      <w:r w:rsidR="00BB2933" w:rsidRPr="00BB2933">
        <w:rPr>
          <w:rFonts w:ascii="Times New Roman" w:hAnsi="Times New Roman" w:cs="Times New Roman"/>
          <w:sz w:val="28"/>
          <w:szCs w:val="28"/>
        </w:rPr>
        <w:t xml:space="preserve"> </w:t>
      </w:r>
      <w:r>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 </w:t>
      </w:r>
      <w:r>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глава администрации </w:t>
      </w:r>
    </w:p>
    <w:p w:rsidR="00AA7216" w:rsidRDefault="00AA7216" w:rsidP="00BB2933">
      <w:pPr>
        <w:tabs>
          <w:tab w:val="left" w:pos="960"/>
        </w:tabs>
        <w:spacing w:after="0" w:line="240" w:lineRule="auto"/>
        <w:jc w:val="both"/>
        <w:rPr>
          <w:rFonts w:ascii="Times New Roman" w:hAnsi="Times New Roman" w:cs="Times New Roman"/>
          <w:sz w:val="28"/>
          <w:szCs w:val="28"/>
        </w:rPr>
      </w:pPr>
    </w:p>
    <w:p w:rsidR="00BB2933" w:rsidRDefault="00AA7216"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Члены комиссии:</w:t>
      </w:r>
    </w:p>
    <w:p w:rsidR="00AA7216" w:rsidRPr="00BB2933" w:rsidRDefault="00AA7216" w:rsidP="00BB2933">
      <w:pPr>
        <w:tabs>
          <w:tab w:val="left" w:pos="960"/>
        </w:tabs>
        <w:spacing w:after="0" w:line="240" w:lineRule="auto"/>
        <w:jc w:val="both"/>
        <w:rPr>
          <w:rFonts w:ascii="Times New Roman" w:hAnsi="Times New Roman" w:cs="Times New Roman"/>
          <w:sz w:val="28"/>
          <w:szCs w:val="28"/>
        </w:rPr>
      </w:pPr>
    </w:p>
    <w:p w:rsidR="00BB2933" w:rsidRPr="00BB2933" w:rsidRDefault="00AA7216"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-Дудник Е.В.                   –    ведущий специалист</w:t>
      </w:r>
      <w:r w:rsidR="00BB2933" w:rsidRPr="00BB2933">
        <w:rPr>
          <w:rFonts w:ascii="Times New Roman" w:hAnsi="Times New Roman" w:cs="Times New Roman"/>
          <w:sz w:val="28"/>
          <w:szCs w:val="28"/>
        </w:rPr>
        <w:t xml:space="preserve"> администрации</w:t>
      </w:r>
    </w:p>
    <w:p w:rsidR="00AA7216" w:rsidRDefault="00AA7216"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-Никитина А.Д.               –</w:t>
      </w:r>
      <w:r w:rsidR="00691573">
        <w:rPr>
          <w:rFonts w:ascii="Times New Roman" w:hAnsi="Times New Roman" w:cs="Times New Roman"/>
          <w:sz w:val="28"/>
          <w:szCs w:val="28"/>
        </w:rPr>
        <w:t xml:space="preserve">   </w:t>
      </w:r>
      <w:r>
        <w:rPr>
          <w:rFonts w:ascii="Times New Roman" w:hAnsi="Times New Roman" w:cs="Times New Roman"/>
          <w:sz w:val="28"/>
          <w:szCs w:val="28"/>
        </w:rPr>
        <w:t xml:space="preserve"> секретарь-делопроизводитель</w:t>
      </w:r>
      <w:r w:rsidR="00BB2933" w:rsidRPr="00BB2933">
        <w:rPr>
          <w:rFonts w:ascii="Times New Roman" w:hAnsi="Times New Roman" w:cs="Times New Roman"/>
          <w:sz w:val="28"/>
          <w:szCs w:val="28"/>
        </w:rPr>
        <w:t xml:space="preserve"> администрации </w:t>
      </w: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AA7216" w:rsidRDefault="00AA7216" w:rsidP="00BB2933">
      <w:pPr>
        <w:tabs>
          <w:tab w:val="left" w:pos="960"/>
        </w:tabs>
        <w:spacing w:after="0" w:line="240" w:lineRule="auto"/>
        <w:jc w:val="both"/>
        <w:rPr>
          <w:rFonts w:ascii="Times New Roman" w:hAnsi="Times New Roman" w:cs="Times New Roman"/>
          <w:sz w:val="28"/>
          <w:szCs w:val="28"/>
        </w:rPr>
      </w:pPr>
    </w:p>
    <w:p w:rsidR="006C6042" w:rsidRDefault="009D1175"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6C7F">
        <w:rPr>
          <w:rFonts w:ascii="Times New Roman" w:hAnsi="Times New Roman" w:cs="Times New Roman"/>
          <w:sz w:val="28"/>
          <w:szCs w:val="28"/>
        </w:rPr>
        <w:t xml:space="preserve">  </w:t>
      </w: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BB2933" w:rsidRPr="00BB2933" w:rsidRDefault="00BB2933" w:rsidP="006C6042">
      <w:pPr>
        <w:tabs>
          <w:tab w:val="left" w:pos="960"/>
        </w:tabs>
        <w:spacing w:after="0" w:line="240" w:lineRule="auto"/>
        <w:ind w:left="4536"/>
        <w:jc w:val="both"/>
        <w:rPr>
          <w:rFonts w:ascii="Times New Roman" w:hAnsi="Times New Roman" w:cs="Times New Roman"/>
          <w:sz w:val="28"/>
          <w:szCs w:val="28"/>
        </w:rPr>
      </w:pPr>
      <w:r w:rsidRPr="00BB2933">
        <w:rPr>
          <w:rFonts w:ascii="Times New Roman" w:hAnsi="Times New Roman" w:cs="Times New Roman"/>
          <w:sz w:val="28"/>
          <w:szCs w:val="28"/>
        </w:rPr>
        <w:lastRenderedPageBreak/>
        <w:t>Приложение №4</w:t>
      </w:r>
    </w:p>
    <w:p w:rsidR="00BB2933" w:rsidRPr="00BB2933" w:rsidRDefault="00BB2933" w:rsidP="006C6042">
      <w:pPr>
        <w:tabs>
          <w:tab w:val="left" w:pos="960"/>
        </w:tabs>
        <w:spacing w:after="0" w:line="240" w:lineRule="auto"/>
        <w:ind w:left="4536"/>
        <w:jc w:val="both"/>
        <w:rPr>
          <w:rFonts w:ascii="Times New Roman" w:hAnsi="Times New Roman" w:cs="Times New Roman"/>
          <w:sz w:val="28"/>
          <w:szCs w:val="28"/>
        </w:rPr>
      </w:pPr>
      <w:r w:rsidRPr="00BB2933">
        <w:rPr>
          <w:rFonts w:ascii="Times New Roman" w:hAnsi="Times New Roman" w:cs="Times New Roman"/>
          <w:sz w:val="28"/>
          <w:szCs w:val="28"/>
        </w:rPr>
        <w:t>к распоряжению главы администрации</w:t>
      </w:r>
    </w:p>
    <w:p w:rsidR="00BB2933" w:rsidRPr="00BB2933" w:rsidRDefault="009D1175" w:rsidP="006C6042">
      <w:pPr>
        <w:tabs>
          <w:tab w:val="left" w:pos="960"/>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Нийского</w:t>
      </w:r>
      <w:r w:rsidR="00BB2933" w:rsidRPr="00BB2933">
        <w:rPr>
          <w:rFonts w:ascii="Times New Roman" w:hAnsi="Times New Roman" w:cs="Times New Roman"/>
          <w:sz w:val="28"/>
          <w:szCs w:val="28"/>
        </w:rPr>
        <w:t xml:space="preserve"> сельского поселения </w:t>
      </w:r>
    </w:p>
    <w:p w:rsidR="00BB2933" w:rsidRDefault="009D1175" w:rsidP="006C6042">
      <w:pPr>
        <w:tabs>
          <w:tab w:val="left" w:pos="960"/>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от 12.01.2016г.№ 1-А</w:t>
      </w:r>
    </w:p>
    <w:p w:rsidR="00B26C7F" w:rsidRDefault="00B26C7F" w:rsidP="006C6042">
      <w:pPr>
        <w:tabs>
          <w:tab w:val="left" w:pos="960"/>
        </w:tabs>
        <w:spacing w:after="0" w:line="240" w:lineRule="auto"/>
        <w:ind w:left="4536"/>
        <w:jc w:val="both"/>
        <w:rPr>
          <w:rFonts w:ascii="Times New Roman" w:hAnsi="Times New Roman" w:cs="Times New Roman"/>
          <w:sz w:val="28"/>
          <w:szCs w:val="28"/>
        </w:rPr>
      </w:pPr>
    </w:p>
    <w:p w:rsidR="00B26C7F" w:rsidRDefault="00B26C7F" w:rsidP="00BB2933">
      <w:pPr>
        <w:tabs>
          <w:tab w:val="left" w:pos="960"/>
        </w:tabs>
        <w:spacing w:after="0" w:line="240" w:lineRule="auto"/>
        <w:jc w:val="both"/>
        <w:rPr>
          <w:rFonts w:ascii="Times New Roman" w:hAnsi="Times New Roman" w:cs="Times New Roman"/>
          <w:sz w:val="28"/>
          <w:szCs w:val="28"/>
        </w:rPr>
      </w:pPr>
    </w:p>
    <w:p w:rsidR="00BB2933" w:rsidRPr="00B26C7F" w:rsidRDefault="00BB2933" w:rsidP="006C6042">
      <w:pPr>
        <w:tabs>
          <w:tab w:val="left" w:pos="960"/>
        </w:tabs>
        <w:spacing w:after="0" w:line="240" w:lineRule="auto"/>
        <w:jc w:val="center"/>
        <w:rPr>
          <w:rFonts w:ascii="Times New Roman" w:hAnsi="Times New Roman" w:cs="Times New Roman"/>
          <w:b/>
          <w:sz w:val="32"/>
          <w:szCs w:val="32"/>
        </w:rPr>
      </w:pPr>
      <w:r w:rsidRPr="00B26C7F">
        <w:rPr>
          <w:rFonts w:ascii="Times New Roman" w:hAnsi="Times New Roman" w:cs="Times New Roman"/>
          <w:b/>
          <w:sz w:val="32"/>
          <w:szCs w:val="32"/>
        </w:rPr>
        <w:t>Программа</w:t>
      </w:r>
    </w:p>
    <w:p w:rsidR="00BB2933" w:rsidRDefault="00BB2933" w:rsidP="006C6042">
      <w:pPr>
        <w:tabs>
          <w:tab w:val="left" w:pos="960"/>
        </w:tabs>
        <w:spacing w:after="0" w:line="240" w:lineRule="auto"/>
        <w:jc w:val="center"/>
        <w:rPr>
          <w:rFonts w:ascii="Times New Roman" w:hAnsi="Times New Roman" w:cs="Times New Roman"/>
          <w:b/>
          <w:sz w:val="32"/>
          <w:szCs w:val="32"/>
        </w:rPr>
      </w:pPr>
      <w:r w:rsidRPr="00B26C7F">
        <w:rPr>
          <w:rFonts w:ascii="Times New Roman" w:hAnsi="Times New Roman" w:cs="Times New Roman"/>
          <w:b/>
          <w:sz w:val="32"/>
          <w:szCs w:val="32"/>
        </w:rPr>
        <w:t>проведения вводного инструктажа по охране труда.</w:t>
      </w:r>
    </w:p>
    <w:p w:rsidR="00B26C7F" w:rsidRPr="00B26C7F" w:rsidRDefault="00B26C7F" w:rsidP="006C6042">
      <w:pPr>
        <w:tabs>
          <w:tab w:val="left" w:pos="960"/>
        </w:tabs>
        <w:spacing w:after="0" w:line="240" w:lineRule="auto"/>
        <w:jc w:val="center"/>
        <w:rPr>
          <w:rFonts w:ascii="Times New Roman" w:hAnsi="Times New Roman" w:cs="Times New Roman"/>
          <w:b/>
          <w:sz w:val="32"/>
          <w:szCs w:val="32"/>
        </w:rPr>
      </w:pPr>
    </w:p>
    <w:p w:rsidR="00BB2933" w:rsidRPr="00B26C7F" w:rsidRDefault="00BB2933" w:rsidP="00BB2933">
      <w:pPr>
        <w:tabs>
          <w:tab w:val="left" w:pos="960"/>
        </w:tabs>
        <w:spacing w:after="0" w:line="240" w:lineRule="auto"/>
        <w:jc w:val="both"/>
        <w:rPr>
          <w:rFonts w:ascii="Times New Roman" w:hAnsi="Times New Roman" w:cs="Times New Roman"/>
          <w:b/>
          <w:sz w:val="24"/>
          <w:szCs w:val="24"/>
        </w:rPr>
      </w:pPr>
      <w:r w:rsidRPr="00B26C7F">
        <w:rPr>
          <w:rFonts w:ascii="Times New Roman" w:hAnsi="Times New Roman" w:cs="Times New Roman"/>
          <w:b/>
          <w:sz w:val="28"/>
          <w:szCs w:val="28"/>
        </w:rPr>
        <w:t xml:space="preserve">1. </w:t>
      </w:r>
      <w:r w:rsidRPr="00B26C7F">
        <w:rPr>
          <w:rFonts w:ascii="Times New Roman" w:hAnsi="Times New Roman" w:cs="Times New Roman"/>
          <w:b/>
          <w:sz w:val="24"/>
          <w:szCs w:val="24"/>
        </w:rPr>
        <w:t>Ознакомление с инструкцией вводного инструктажа по охране труда – 60 мин.</w:t>
      </w:r>
    </w:p>
    <w:p w:rsidR="00BB2933" w:rsidRPr="00B26C7F" w:rsidRDefault="00BB2933" w:rsidP="00BB2933">
      <w:pPr>
        <w:tabs>
          <w:tab w:val="left" w:pos="960"/>
        </w:tabs>
        <w:spacing w:after="0" w:line="240" w:lineRule="auto"/>
        <w:jc w:val="both"/>
        <w:rPr>
          <w:rFonts w:ascii="Times New Roman" w:hAnsi="Times New Roman" w:cs="Times New Roman"/>
          <w:b/>
          <w:sz w:val="24"/>
          <w:szCs w:val="24"/>
        </w:rPr>
      </w:pPr>
      <w:r w:rsidRPr="00B26C7F">
        <w:rPr>
          <w:rFonts w:ascii="Times New Roman" w:hAnsi="Times New Roman" w:cs="Times New Roman"/>
          <w:b/>
          <w:sz w:val="24"/>
          <w:szCs w:val="24"/>
        </w:rPr>
        <w:t>2. Устная проверка усвоения вводного инструктажа по охране труда - 10 мин.</w:t>
      </w:r>
    </w:p>
    <w:p w:rsidR="00BB2933" w:rsidRPr="00B26C7F" w:rsidRDefault="00BB2933" w:rsidP="00BB2933">
      <w:pPr>
        <w:tabs>
          <w:tab w:val="left" w:pos="960"/>
        </w:tabs>
        <w:spacing w:after="0" w:line="240" w:lineRule="auto"/>
        <w:jc w:val="both"/>
        <w:rPr>
          <w:rFonts w:ascii="Times New Roman" w:hAnsi="Times New Roman" w:cs="Times New Roman"/>
          <w:b/>
          <w:sz w:val="24"/>
          <w:szCs w:val="24"/>
        </w:rPr>
      </w:pPr>
      <w:r w:rsidRPr="00B26C7F">
        <w:rPr>
          <w:rFonts w:ascii="Times New Roman" w:hAnsi="Times New Roman" w:cs="Times New Roman"/>
          <w:b/>
          <w:sz w:val="24"/>
          <w:szCs w:val="24"/>
        </w:rPr>
        <w:t xml:space="preserve">3. Оформление проведения инструктажа в журнале регистрации - 10 мин. </w:t>
      </w:r>
    </w:p>
    <w:p w:rsidR="00B26C7F" w:rsidRPr="00B26C7F" w:rsidRDefault="00B26C7F" w:rsidP="00BB2933">
      <w:pPr>
        <w:tabs>
          <w:tab w:val="left" w:pos="960"/>
        </w:tabs>
        <w:spacing w:after="0" w:line="240" w:lineRule="auto"/>
        <w:jc w:val="both"/>
        <w:rPr>
          <w:rFonts w:ascii="Times New Roman" w:hAnsi="Times New Roman" w:cs="Times New Roman"/>
          <w:sz w:val="24"/>
          <w:szCs w:val="24"/>
        </w:rPr>
      </w:pP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Вводный инструктаж по безопасности труда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Вводный инструктаж проводит лицо, на которое распоряжением возложены эти обязанности.</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Вводный инструктаж проводитс</w:t>
      </w:r>
      <w:r w:rsidR="00B26C7F">
        <w:rPr>
          <w:rFonts w:ascii="Times New Roman" w:hAnsi="Times New Roman" w:cs="Times New Roman"/>
          <w:sz w:val="28"/>
          <w:szCs w:val="28"/>
        </w:rPr>
        <w:t>я по разработанной программе, с</w:t>
      </w:r>
      <w:r>
        <w:rPr>
          <w:rFonts w:ascii="Times New Roman" w:hAnsi="Times New Roman" w:cs="Times New Roman"/>
          <w:sz w:val="28"/>
          <w:szCs w:val="28"/>
        </w:rPr>
        <w:t xml:space="preserve"> </w:t>
      </w:r>
      <w:r w:rsidR="00BB2933" w:rsidRPr="00BB2933">
        <w:rPr>
          <w:rFonts w:ascii="Times New Roman" w:hAnsi="Times New Roman" w:cs="Times New Roman"/>
          <w:sz w:val="28"/>
          <w:szCs w:val="28"/>
        </w:rPr>
        <w:t>учетом требований законодательства о труде, стандартов ССБТ (система стандартов безопасности труда), правил, норм и инструкций по охране труда, а также специфики деятельности.</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Продолжительность инструктажа устанавливается в соответствии с утвержденной программой.</w:t>
      </w:r>
    </w:p>
    <w:p w:rsid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w:t>
      </w:r>
    </w:p>
    <w:p w:rsidR="00B26C7F" w:rsidRDefault="00B26C7F" w:rsidP="00BB2933">
      <w:pPr>
        <w:tabs>
          <w:tab w:val="left" w:pos="960"/>
        </w:tabs>
        <w:spacing w:after="0" w:line="240" w:lineRule="auto"/>
        <w:jc w:val="both"/>
        <w:rPr>
          <w:rFonts w:ascii="Times New Roman" w:hAnsi="Times New Roman" w:cs="Times New Roman"/>
          <w:sz w:val="28"/>
          <w:szCs w:val="28"/>
        </w:rPr>
      </w:pPr>
    </w:p>
    <w:p w:rsidR="00BB2933" w:rsidRDefault="00BB2933" w:rsidP="006C6042">
      <w:pPr>
        <w:tabs>
          <w:tab w:val="left" w:pos="960"/>
        </w:tabs>
        <w:spacing w:after="0" w:line="240" w:lineRule="auto"/>
        <w:jc w:val="center"/>
        <w:rPr>
          <w:rFonts w:ascii="Times New Roman" w:hAnsi="Times New Roman" w:cs="Times New Roman"/>
          <w:b/>
          <w:sz w:val="28"/>
          <w:szCs w:val="28"/>
        </w:rPr>
      </w:pPr>
      <w:r w:rsidRPr="00B26C7F">
        <w:rPr>
          <w:rFonts w:ascii="Times New Roman" w:hAnsi="Times New Roman" w:cs="Times New Roman"/>
          <w:b/>
          <w:sz w:val="28"/>
          <w:szCs w:val="28"/>
        </w:rPr>
        <w:t>ПЕРЕЧЕНЬ ВОПРОСОВ ВВОДНОГО ИНСТРУКТАЖА</w:t>
      </w:r>
    </w:p>
    <w:p w:rsidR="00B26C7F" w:rsidRPr="00B26C7F" w:rsidRDefault="00B26C7F" w:rsidP="00BB2933">
      <w:pPr>
        <w:tabs>
          <w:tab w:val="left" w:pos="960"/>
        </w:tabs>
        <w:spacing w:after="0" w:line="240" w:lineRule="auto"/>
        <w:jc w:val="both"/>
        <w:rPr>
          <w:rFonts w:ascii="Times New Roman" w:hAnsi="Times New Roman" w:cs="Times New Roman"/>
          <w:b/>
          <w:sz w:val="28"/>
          <w:szCs w:val="28"/>
        </w:rPr>
      </w:pPr>
    </w:p>
    <w:p w:rsidR="00BB2933" w:rsidRPr="00B26C7F" w:rsidRDefault="006C6042" w:rsidP="00B26C7F">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26C7F">
        <w:rPr>
          <w:rFonts w:ascii="Times New Roman" w:hAnsi="Times New Roman" w:cs="Times New Roman"/>
          <w:sz w:val="28"/>
          <w:szCs w:val="28"/>
        </w:rPr>
        <w:t>1.</w:t>
      </w:r>
      <w:r w:rsidR="00BB2933" w:rsidRPr="00B26C7F">
        <w:rPr>
          <w:rFonts w:ascii="Times New Roman" w:hAnsi="Times New Roman" w:cs="Times New Roman"/>
          <w:sz w:val="28"/>
          <w:szCs w:val="28"/>
        </w:rPr>
        <w:t>Общие сведения об организации, характерные особенности деятельности.</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2. Основные положения законодательства об охране труда</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2.1. Трудовой договор, рабочее время и время отдыха, охрана труда</w:t>
      </w:r>
      <w:r w:rsidR="007E306A">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женщин и лиц моложе 18 лет. </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2.2. Правила внутреннего трудового распорядка, ответственность за нарушение правил.</w:t>
      </w:r>
    </w:p>
    <w:p w:rsid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2.3. Организация работы по охране труда. Ведомственный, государственный надзор и общественный </w:t>
      </w:r>
      <w:proofErr w:type="gramStart"/>
      <w:r w:rsidR="00BB2933" w:rsidRPr="00BB2933">
        <w:rPr>
          <w:rFonts w:ascii="Times New Roman" w:hAnsi="Times New Roman" w:cs="Times New Roman"/>
          <w:sz w:val="28"/>
          <w:szCs w:val="28"/>
        </w:rPr>
        <w:t>контроль за</w:t>
      </w:r>
      <w:proofErr w:type="gramEnd"/>
      <w:r w:rsidR="00BB2933" w:rsidRPr="00BB2933">
        <w:rPr>
          <w:rFonts w:ascii="Times New Roman" w:hAnsi="Times New Roman" w:cs="Times New Roman"/>
          <w:sz w:val="28"/>
          <w:szCs w:val="28"/>
        </w:rPr>
        <w:t xml:space="preserve"> состоянием охраны труда.</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3. Общие правила поведения </w:t>
      </w:r>
      <w:proofErr w:type="gramStart"/>
      <w:r w:rsidR="00BB2933" w:rsidRPr="00BB2933">
        <w:rPr>
          <w:rFonts w:ascii="Times New Roman" w:hAnsi="Times New Roman" w:cs="Times New Roman"/>
          <w:sz w:val="28"/>
          <w:szCs w:val="28"/>
        </w:rPr>
        <w:t>работающих</w:t>
      </w:r>
      <w:proofErr w:type="gramEnd"/>
      <w:r w:rsidR="00BB2933" w:rsidRPr="00BB2933">
        <w:rPr>
          <w:rFonts w:ascii="Times New Roman" w:hAnsi="Times New Roman" w:cs="Times New Roman"/>
          <w:sz w:val="28"/>
          <w:szCs w:val="28"/>
        </w:rPr>
        <w:t xml:space="preserve"> на территории администрации.</w:t>
      </w:r>
    </w:p>
    <w:p w:rsid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Расположение основных подразделений, вспомогательных помещений.</w:t>
      </w:r>
    </w:p>
    <w:p w:rsidR="007E306A"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4. Основные опасные и вредные факторы, характерные для данной организации. Методы и средства предупреждения несчастных случаев и </w:t>
      </w:r>
      <w:r w:rsidR="00BB2933" w:rsidRPr="00BB2933">
        <w:rPr>
          <w:rFonts w:ascii="Times New Roman" w:hAnsi="Times New Roman" w:cs="Times New Roman"/>
          <w:sz w:val="28"/>
          <w:szCs w:val="28"/>
        </w:rPr>
        <w:lastRenderedPageBreak/>
        <w:t xml:space="preserve">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00BB2933" w:rsidRPr="00BB2933">
        <w:rPr>
          <w:rFonts w:ascii="Times New Roman" w:hAnsi="Times New Roman" w:cs="Times New Roman"/>
          <w:sz w:val="28"/>
          <w:szCs w:val="28"/>
        </w:rPr>
        <w:t>электротравматизма</w:t>
      </w:r>
      <w:proofErr w:type="spellEnd"/>
      <w:r w:rsidR="00BB2933" w:rsidRPr="00BB2933">
        <w:rPr>
          <w:rFonts w:ascii="Times New Roman" w:hAnsi="Times New Roman" w:cs="Times New Roman"/>
          <w:sz w:val="28"/>
          <w:szCs w:val="28"/>
        </w:rPr>
        <w:t>.</w:t>
      </w:r>
    </w:p>
    <w:p w:rsid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5. Основные требования производственной санитарии и личной гигиены.</w:t>
      </w:r>
    </w:p>
    <w:p w:rsid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6. Средства индивидуальной защиты. </w:t>
      </w:r>
    </w:p>
    <w:p w:rsid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7. Обстоятельства и причины отдельных характерных несчастных случаев, аварий, пожаров, происшедших в организации и других аналогичных организациях из-за нарушения требовании безопасности.</w:t>
      </w:r>
    </w:p>
    <w:p w:rsid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8. Порядок расследования и оформления несчастных случаев и профессиональных заболеваний.</w:t>
      </w:r>
    </w:p>
    <w:p w:rsid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9</w:t>
      </w:r>
      <w:r w:rsidR="007E306A">
        <w:rPr>
          <w:rFonts w:ascii="Times New Roman" w:hAnsi="Times New Roman" w:cs="Times New Roman"/>
          <w:sz w:val="28"/>
          <w:szCs w:val="28"/>
        </w:rPr>
        <w:t>.</w:t>
      </w:r>
      <w:r w:rsidR="00BB2933" w:rsidRPr="00BB2933">
        <w:rPr>
          <w:rFonts w:ascii="Times New Roman" w:hAnsi="Times New Roman" w:cs="Times New Roman"/>
          <w:sz w:val="28"/>
          <w:szCs w:val="28"/>
        </w:rPr>
        <w:t xml:space="preserve"> Пожарная безопасность. Способы и средства предотвращения пожаров, взрывов, аварий. Действия персонала при их возникновении.</w:t>
      </w:r>
    </w:p>
    <w:p w:rsidR="007E306A"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10. Первая помощь пострадавшим. Действия </w:t>
      </w:r>
      <w:proofErr w:type="gramStart"/>
      <w:r w:rsidR="00BB2933" w:rsidRPr="00BB2933">
        <w:rPr>
          <w:rFonts w:ascii="Times New Roman" w:hAnsi="Times New Roman" w:cs="Times New Roman"/>
          <w:sz w:val="28"/>
          <w:szCs w:val="28"/>
        </w:rPr>
        <w:t>работающих</w:t>
      </w:r>
      <w:proofErr w:type="gramEnd"/>
      <w:r w:rsidR="00BB2933" w:rsidRPr="00BB2933">
        <w:rPr>
          <w:rFonts w:ascii="Times New Roman" w:hAnsi="Times New Roman" w:cs="Times New Roman"/>
          <w:sz w:val="28"/>
          <w:szCs w:val="28"/>
        </w:rPr>
        <w:t xml:space="preserve"> при возникновении несчастного случая.</w:t>
      </w: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7E306A" w:rsidRDefault="007E306A" w:rsidP="00BB2933">
      <w:pPr>
        <w:tabs>
          <w:tab w:val="left" w:pos="960"/>
        </w:tabs>
        <w:spacing w:after="0" w:line="240" w:lineRule="auto"/>
        <w:jc w:val="both"/>
        <w:rPr>
          <w:rFonts w:ascii="Times New Roman" w:hAnsi="Times New Roman" w:cs="Times New Roman"/>
          <w:sz w:val="28"/>
          <w:szCs w:val="28"/>
        </w:rPr>
      </w:pPr>
    </w:p>
    <w:p w:rsidR="006C6042" w:rsidRDefault="007E306A"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6C6042" w:rsidRDefault="006C6042" w:rsidP="00BB2933">
      <w:pPr>
        <w:tabs>
          <w:tab w:val="left" w:pos="960"/>
        </w:tabs>
        <w:spacing w:after="0" w:line="240" w:lineRule="auto"/>
        <w:jc w:val="both"/>
        <w:rPr>
          <w:rFonts w:ascii="Times New Roman" w:hAnsi="Times New Roman" w:cs="Times New Roman"/>
          <w:sz w:val="28"/>
          <w:szCs w:val="28"/>
        </w:rPr>
      </w:pPr>
    </w:p>
    <w:p w:rsidR="00BB2933" w:rsidRPr="00BB2933" w:rsidRDefault="00BB2933" w:rsidP="006C6042">
      <w:pPr>
        <w:tabs>
          <w:tab w:val="left" w:pos="960"/>
        </w:tabs>
        <w:spacing w:after="0" w:line="240" w:lineRule="auto"/>
        <w:ind w:left="4536"/>
        <w:jc w:val="both"/>
        <w:rPr>
          <w:rFonts w:ascii="Times New Roman" w:hAnsi="Times New Roman" w:cs="Times New Roman"/>
          <w:sz w:val="28"/>
          <w:szCs w:val="28"/>
        </w:rPr>
      </w:pPr>
      <w:r w:rsidRPr="00BB2933">
        <w:rPr>
          <w:rFonts w:ascii="Times New Roman" w:hAnsi="Times New Roman" w:cs="Times New Roman"/>
          <w:sz w:val="28"/>
          <w:szCs w:val="28"/>
        </w:rPr>
        <w:lastRenderedPageBreak/>
        <w:t>Приложение № 5</w:t>
      </w:r>
    </w:p>
    <w:p w:rsidR="00BB2933" w:rsidRPr="00BB2933" w:rsidRDefault="00BB2933" w:rsidP="006C6042">
      <w:pPr>
        <w:tabs>
          <w:tab w:val="left" w:pos="960"/>
        </w:tabs>
        <w:spacing w:after="0" w:line="240" w:lineRule="auto"/>
        <w:ind w:left="4536"/>
        <w:jc w:val="both"/>
        <w:rPr>
          <w:rFonts w:ascii="Times New Roman" w:hAnsi="Times New Roman" w:cs="Times New Roman"/>
          <w:sz w:val="28"/>
          <w:szCs w:val="28"/>
        </w:rPr>
      </w:pPr>
      <w:r w:rsidRPr="00BB2933">
        <w:rPr>
          <w:rFonts w:ascii="Times New Roman" w:hAnsi="Times New Roman" w:cs="Times New Roman"/>
          <w:sz w:val="28"/>
          <w:szCs w:val="28"/>
        </w:rPr>
        <w:t>к распоряжению главы администрации</w:t>
      </w:r>
    </w:p>
    <w:p w:rsidR="00BB2933" w:rsidRPr="00BB2933" w:rsidRDefault="007E306A" w:rsidP="006C6042">
      <w:pPr>
        <w:tabs>
          <w:tab w:val="left" w:pos="960"/>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Нийского</w:t>
      </w:r>
      <w:r w:rsidR="00BB2933" w:rsidRPr="00BB2933">
        <w:rPr>
          <w:rFonts w:ascii="Times New Roman" w:hAnsi="Times New Roman" w:cs="Times New Roman"/>
          <w:sz w:val="28"/>
          <w:szCs w:val="28"/>
        </w:rPr>
        <w:t xml:space="preserve"> сельского поселения </w:t>
      </w:r>
    </w:p>
    <w:p w:rsidR="00BB2933" w:rsidRDefault="005E7082" w:rsidP="006C6042">
      <w:pPr>
        <w:tabs>
          <w:tab w:val="left" w:pos="960"/>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от 12.01.2016г.№ 1-А</w:t>
      </w:r>
    </w:p>
    <w:p w:rsidR="005E7082" w:rsidRPr="00BB2933" w:rsidRDefault="005E7082" w:rsidP="00BB2933">
      <w:pPr>
        <w:tabs>
          <w:tab w:val="left" w:pos="960"/>
        </w:tabs>
        <w:spacing w:after="0" w:line="240" w:lineRule="auto"/>
        <w:jc w:val="both"/>
        <w:rPr>
          <w:rFonts w:ascii="Times New Roman" w:hAnsi="Times New Roman" w:cs="Times New Roman"/>
          <w:sz w:val="28"/>
          <w:szCs w:val="28"/>
        </w:rPr>
      </w:pPr>
    </w:p>
    <w:p w:rsidR="00BB2933" w:rsidRPr="005E7082" w:rsidRDefault="00BB2933" w:rsidP="006C6042">
      <w:pPr>
        <w:tabs>
          <w:tab w:val="left" w:pos="960"/>
        </w:tabs>
        <w:spacing w:after="0" w:line="240" w:lineRule="auto"/>
        <w:jc w:val="center"/>
        <w:rPr>
          <w:rFonts w:ascii="Times New Roman" w:hAnsi="Times New Roman" w:cs="Times New Roman"/>
          <w:b/>
          <w:sz w:val="28"/>
          <w:szCs w:val="28"/>
        </w:rPr>
      </w:pPr>
      <w:r w:rsidRPr="005E7082">
        <w:rPr>
          <w:rFonts w:ascii="Times New Roman" w:hAnsi="Times New Roman" w:cs="Times New Roman"/>
          <w:b/>
          <w:sz w:val="28"/>
          <w:szCs w:val="28"/>
        </w:rPr>
        <w:t>ИНСТРУКЦИЯ</w:t>
      </w:r>
    </w:p>
    <w:p w:rsidR="00BB2933" w:rsidRDefault="00BB2933" w:rsidP="006C6042">
      <w:pPr>
        <w:tabs>
          <w:tab w:val="left" w:pos="960"/>
        </w:tabs>
        <w:spacing w:after="0" w:line="240" w:lineRule="auto"/>
        <w:jc w:val="center"/>
        <w:rPr>
          <w:rFonts w:ascii="Times New Roman" w:hAnsi="Times New Roman" w:cs="Times New Roman"/>
          <w:b/>
          <w:sz w:val="28"/>
          <w:szCs w:val="28"/>
        </w:rPr>
      </w:pPr>
      <w:r w:rsidRPr="005E7082">
        <w:rPr>
          <w:rFonts w:ascii="Times New Roman" w:hAnsi="Times New Roman" w:cs="Times New Roman"/>
          <w:b/>
          <w:sz w:val="28"/>
          <w:szCs w:val="28"/>
        </w:rPr>
        <w:t>вводного инструктажа по охране труда</w:t>
      </w:r>
    </w:p>
    <w:p w:rsidR="005E7082" w:rsidRDefault="005E7082" w:rsidP="00BB2933">
      <w:pPr>
        <w:tabs>
          <w:tab w:val="left" w:pos="960"/>
        </w:tabs>
        <w:spacing w:after="0" w:line="240" w:lineRule="auto"/>
        <w:jc w:val="both"/>
        <w:rPr>
          <w:rFonts w:ascii="Times New Roman" w:hAnsi="Times New Roman" w:cs="Times New Roman"/>
          <w:b/>
          <w:sz w:val="28"/>
          <w:szCs w:val="28"/>
        </w:rPr>
      </w:pPr>
    </w:p>
    <w:p w:rsidR="00BB2933" w:rsidRPr="00BB2933" w:rsidRDefault="00BB2933" w:rsidP="006C6042">
      <w:pPr>
        <w:tabs>
          <w:tab w:val="left" w:pos="960"/>
        </w:tabs>
        <w:spacing w:after="0" w:line="240" w:lineRule="auto"/>
        <w:jc w:val="center"/>
        <w:rPr>
          <w:rFonts w:ascii="Times New Roman" w:hAnsi="Times New Roman" w:cs="Times New Roman"/>
          <w:sz w:val="28"/>
          <w:szCs w:val="28"/>
        </w:rPr>
      </w:pPr>
      <w:r w:rsidRPr="005E7082">
        <w:rPr>
          <w:rFonts w:ascii="Times New Roman" w:hAnsi="Times New Roman" w:cs="Times New Roman"/>
          <w:b/>
          <w:sz w:val="28"/>
          <w:szCs w:val="28"/>
        </w:rPr>
        <w:t>1. Общие сведения о Компании, характерные особенности деятельности</w:t>
      </w:r>
      <w:r w:rsidRPr="00BB2933">
        <w:rPr>
          <w:rFonts w:ascii="Times New Roman" w:hAnsi="Times New Roman" w:cs="Times New Roman"/>
          <w:sz w:val="28"/>
          <w:szCs w:val="28"/>
        </w:rPr>
        <w:t>.</w:t>
      </w:r>
    </w:p>
    <w:p w:rsid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Вид деятельности. Режим работы. Специфика предприятия.</w:t>
      </w:r>
    </w:p>
    <w:p w:rsidR="005E7082" w:rsidRPr="00BB2933" w:rsidRDefault="005E7082" w:rsidP="00BB2933">
      <w:pPr>
        <w:tabs>
          <w:tab w:val="left" w:pos="960"/>
        </w:tabs>
        <w:spacing w:after="0" w:line="240" w:lineRule="auto"/>
        <w:jc w:val="both"/>
        <w:rPr>
          <w:rFonts w:ascii="Times New Roman" w:hAnsi="Times New Roman" w:cs="Times New Roman"/>
          <w:sz w:val="28"/>
          <w:szCs w:val="28"/>
        </w:rPr>
      </w:pPr>
    </w:p>
    <w:p w:rsidR="00BB2933" w:rsidRPr="005E7082" w:rsidRDefault="00BB2933" w:rsidP="00BB2933">
      <w:pPr>
        <w:tabs>
          <w:tab w:val="left" w:pos="960"/>
        </w:tabs>
        <w:spacing w:after="0" w:line="240" w:lineRule="auto"/>
        <w:jc w:val="both"/>
        <w:rPr>
          <w:rFonts w:ascii="Times New Roman" w:hAnsi="Times New Roman" w:cs="Times New Roman"/>
          <w:b/>
          <w:sz w:val="28"/>
          <w:szCs w:val="28"/>
        </w:rPr>
      </w:pPr>
      <w:r w:rsidRPr="005E7082">
        <w:rPr>
          <w:rFonts w:ascii="Times New Roman" w:hAnsi="Times New Roman" w:cs="Times New Roman"/>
          <w:b/>
          <w:sz w:val="28"/>
          <w:szCs w:val="28"/>
        </w:rPr>
        <w:t>2. Основные положения законодательства об охране труда</w:t>
      </w:r>
    </w:p>
    <w:p w:rsidR="00BB2933" w:rsidRDefault="00BB2933" w:rsidP="00BB2933">
      <w:pPr>
        <w:tabs>
          <w:tab w:val="left" w:pos="960"/>
        </w:tabs>
        <w:spacing w:after="0" w:line="240" w:lineRule="auto"/>
        <w:jc w:val="both"/>
        <w:rPr>
          <w:rFonts w:ascii="Times New Roman" w:hAnsi="Times New Roman" w:cs="Times New Roman"/>
          <w:b/>
          <w:sz w:val="28"/>
          <w:szCs w:val="28"/>
        </w:rPr>
      </w:pPr>
      <w:r w:rsidRPr="005E7082">
        <w:rPr>
          <w:rFonts w:ascii="Times New Roman" w:hAnsi="Times New Roman" w:cs="Times New Roman"/>
          <w:b/>
          <w:sz w:val="28"/>
          <w:szCs w:val="28"/>
        </w:rPr>
        <w:t>2.1. Трудовой договор, рабочее время и время отдыха, охрана труда женщин и лиц моложе 18</w:t>
      </w:r>
      <w:r w:rsidR="005E7082">
        <w:rPr>
          <w:rFonts w:ascii="Times New Roman" w:hAnsi="Times New Roman" w:cs="Times New Roman"/>
          <w:b/>
          <w:sz w:val="28"/>
          <w:szCs w:val="28"/>
        </w:rPr>
        <w:t xml:space="preserve"> </w:t>
      </w:r>
      <w:r w:rsidRPr="005E7082">
        <w:rPr>
          <w:rFonts w:ascii="Times New Roman" w:hAnsi="Times New Roman" w:cs="Times New Roman"/>
          <w:b/>
          <w:sz w:val="28"/>
          <w:szCs w:val="28"/>
        </w:rPr>
        <w:t>лет.</w:t>
      </w:r>
    </w:p>
    <w:p w:rsidR="005E7082" w:rsidRPr="005E7082" w:rsidRDefault="005E7082" w:rsidP="00BB2933">
      <w:pPr>
        <w:tabs>
          <w:tab w:val="left" w:pos="960"/>
        </w:tabs>
        <w:spacing w:after="0" w:line="240" w:lineRule="auto"/>
        <w:jc w:val="both"/>
        <w:rPr>
          <w:rFonts w:ascii="Times New Roman" w:hAnsi="Times New Roman" w:cs="Times New Roman"/>
          <w:b/>
          <w:sz w:val="28"/>
          <w:szCs w:val="28"/>
        </w:rPr>
      </w:pP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В соответствии с Конституцией Российской Федерации — России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r>
        <w:rPr>
          <w:rFonts w:ascii="Times New Roman" w:hAnsi="Times New Roman" w:cs="Times New Roman"/>
          <w:sz w:val="28"/>
          <w:szCs w:val="28"/>
        </w:rPr>
        <w:t xml:space="preserve"> </w:t>
      </w:r>
      <w:r w:rsidR="00BB2933" w:rsidRPr="00BB2933">
        <w:rPr>
          <w:rFonts w:ascii="Times New Roman" w:hAnsi="Times New Roman" w:cs="Times New Roman"/>
          <w:sz w:val="28"/>
          <w:szCs w:val="28"/>
        </w:rPr>
        <w:t>Принудительный труд запрещен.</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5E7082">
        <w:rPr>
          <w:rFonts w:ascii="Times New Roman" w:hAnsi="Times New Roman" w:cs="Times New Roman"/>
          <w:b/>
          <w:sz w:val="28"/>
          <w:szCs w:val="28"/>
        </w:rPr>
        <w:t>2.1. Трудовой договор</w:t>
      </w:r>
      <w:r w:rsidRPr="00BB2933">
        <w:rPr>
          <w:rFonts w:ascii="Times New Roman" w:hAnsi="Times New Roman" w:cs="Times New Roman"/>
          <w:sz w:val="28"/>
          <w:szCs w:val="28"/>
        </w:rPr>
        <w:t xml:space="preserve"> (контракт) есть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трудящемуся заработную плату и обеспечивать условия труда, предусмотренные законодательством о труде, коллективным договором и соглашением сторон.</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Условия договоров о труде, ухудшающие положение работников по сравнению с законодательством о труде, являются недействительными.</w:t>
      </w:r>
    </w:p>
    <w:p w:rsidR="00BB2933" w:rsidRPr="005E7082" w:rsidRDefault="006C6042" w:rsidP="00BB2933">
      <w:pPr>
        <w:tabs>
          <w:tab w:val="left" w:pos="96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BB2933" w:rsidRPr="005E7082">
        <w:rPr>
          <w:rFonts w:ascii="Times New Roman" w:hAnsi="Times New Roman" w:cs="Times New Roman"/>
          <w:b/>
          <w:i/>
          <w:sz w:val="28"/>
          <w:szCs w:val="28"/>
        </w:rPr>
        <w:t>Срок трудового договора</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Трудовые договоры заключаются:</w:t>
      </w:r>
    </w:p>
    <w:p w:rsidR="00BB2933" w:rsidRPr="00BB2933" w:rsidRDefault="005E708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на неопределенный срок;</w:t>
      </w:r>
    </w:p>
    <w:p w:rsidR="00BB2933" w:rsidRPr="00BB2933" w:rsidRDefault="005E708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на определенный срок не более пяти лет;</w:t>
      </w:r>
    </w:p>
    <w:p w:rsidR="00BB2933" w:rsidRPr="00BB2933" w:rsidRDefault="005E708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933" w:rsidRPr="00BB2933">
        <w:rPr>
          <w:rFonts w:ascii="Times New Roman" w:hAnsi="Times New Roman" w:cs="Times New Roman"/>
          <w:sz w:val="28"/>
          <w:szCs w:val="28"/>
        </w:rPr>
        <w:t>на время выполнения определенной работы.</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непосредственно предусмотренных законом.</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Трудовой договор заключается в письменной форме. Прием на работу оформляется приказом администрации организации. Приказ объявляется работнику под расписку.</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заключение трудового договора.</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2933" w:rsidRPr="00BB2933">
        <w:rPr>
          <w:rFonts w:ascii="Times New Roman" w:hAnsi="Times New Roman" w:cs="Times New Roman"/>
          <w:sz w:val="28"/>
          <w:szCs w:val="28"/>
        </w:rPr>
        <w:t xml:space="preserve">Всем работникам предоставляются </w:t>
      </w:r>
      <w:r w:rsidR="00BB2933" w:rsidRPr="00A26FDC">
        <w:rPr>
          <w:rFonts w:ascii="Times New Roman" w:hAnsi="Times New Roman" w:cs="Times New Roman"/>
          <w:b/>
          <w:sz w:val="28"/>
          <w:szCs w:val="28"/>
        </w:rPr>
        <w:t>ежегодные отпуска</w:t>
      </w:r>
      <w:r w:rsidR="00BB2933" w:rsidRPr="00BB2933">
        <w:rPr>
          <w:rFonts w:ascii="Times New Roman" w:hAnsi="Times New Roman" w:cs="Times New Roman"/>
          <w:sz w:val="28"/>
          <w:szCs w:val="28"/>
        </w:rPr>
        <w:t xml:space="preserve"> с сохранением места работы (должности) и среднего заработка.</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Ежегодный основной оплачиваемый отпуск предоставляется работникам продолжительностью не менее 28 календарных дней.</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Работникам моложе восемнадцати лет ежегодный отпуск предоставляется продолжительностью один календарный месяц.</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С учетом производственных и финансовых возможностей администрация может предоставлять отпуск большей продолжительности за счет присоединения дополнительных отпусков к отпуску в 28календарных дня (оформляется приложением).</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Ежегодные дополнительные отпуска предоставляются:</w:t>
      </w:r>
    </w:p>
    <w:p w:rsidR="00BB2933" w:rsidRPr="00BB2933"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работникам, занятым на работах с вредными условиями труда;</w:t>
      </w:r>
    </w:p>
    <w:p w:rsidR="0040224C" w:rsidRDefault="006C6042"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работникам, занятым в отдельных отраслях народного хозяйства и имеющим продолжительный стаж работы в одной организации;</w:t>
      </w:r>
      <w:r w:rsidR="009C237A">
        <w:rPr>
          <w:rFonts w:ascii="Times New Roman" w:hAnsi="Times New Roman" w:cs="Times New Roman"/>
          <w:sz w:val="28"/>
          <w:szCs w:val="28"/>
        </w:rPr>
        <w:t xml:space="preserve"> </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работникам с ненормированным рабочим днем;</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работникам, работающим в районах Крайнего Севера и в приравненных к ним местностях:</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в других случаях, предусмотренных законодательством или иными локальными нормативными актами.</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 xml:space="preserve">При пятидневной рабочей неделе работникам предоставляются два выходных дня в неделю. </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Продолжительность еженедельного непрерывного отдыха должна быть не менее сорока двух часов.</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Общим выходным днем является воскресенье. Второй выходной день при пятидневной рабочей неделе, если он не определен законодательством, устанавливается гр</w:t>
      </w:r>
      <w:r w:rsidR="009A6F2D">
        <w:rPr>
          <w:rFonts w:ascii="Times New Roman" w:hAnsi="Times New Roman" w:cs="Times New Roman"/>
          <w:sz w:val="28"/>
          <w:szCs w:val="28"/>
        </w:rPr>
        <w:t xml:space="preserve">афиком работы организации. Оба </w:t>
      </w:r>
      <w:r w:rsidR="009A6F2D" w:rsidRPr="009A6F2D">
        <w:rPr>
          <w:rFonts w:ascii="Times New Roman" w:hAnsi="Times New Roman" w:cs="Times New Roman"/>
          <w:sz w:val="28"/>
          <w:szCs w:val="28"/>
        </w:rPr>
        <w:t>выходных дня предоставляются, как правило, подряд.</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В организациях, приостановка работы в которых в выходные дни невозможна по производственно-техническим условиям или вследствие необходи</w:t>
      </w:r>
      <w:r w:rsidR="009A6F2D">
        <w:rPr>
          <w:rFonts w:ascii="Times New Roman" w:hAnsi="Times New Roman" w:cs="Times New Roman"/>
          <w:sz w:val="28"/>
          <w:szCs w:val="28"/>
        </w:rPr>
        <w:t xml:space="preserve">мости постоянного непрерывного </w:t>
      </w:r>
      <w:r w:rsidR="009A6F2D" w:rsidRPr="009A6F2D">
        <w:rPr>
          <w:rFonts w:ascii="Times New Roman" w:hAnsi="Times New Roman" w:cs="Times New Roman"/>
          <w:sz w:val="28"/>
          <w:szCs w:val="28"/>
        </w:rPr>
        <w:t>обслуживания населения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Привлечение работников к работе в выходные дни допускается только с письменного согласия работника.</w:t>
      </w:r>
    </w:p>
    <w:p w:rsidR="009A6F2D" w:rsidRP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Привлечение инвалидов к сверхурочной работе, работе в выходные дни и ночное время допускается только с их согласия и при условии, если такая ра</w:t>
      </w:r>
      <w:r w:rsidR="009A6F2D">
        <w:rPr>
          <w:rFonts w:ascii="Times New Roman" w:hAnsi="Times New Roman" w:cs="Times New Roman"/>
          <w:sz w:val="28"/>
          <w:szCs w:val="28"/>
        </w:rPr>
        <w:t xml:space="preserve">бота не запрещена медицинскими </w:t>
      </w:r>
      <w:r w:rsidR="009A6F2D" w:rsidRPr="009A6F2D">
        <w:rPr>
          <w:rFonts w:ascii="Times New Roman" w:hAnsi="Times New Roman" w:cs="Times New Roman"/>
          <w:sz w:val="28"/>
          <w:szCs w:val="28"/>
        </w:rPr>
        <w:t>рекомендациями.</w:t>
      </w:r>
    </w:p>
    <w:p w:rsidR="009A6F2D" w:rsidRDefault="006C6042" w:rsidP="009A6F2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F2D" w:rsidRPr="009A6F2D">
        <w:rPr>
          <w:rFonts w:ascii="Times New Roman" w:hAnsi="Times New Roman" w:cs="Times New Roman"/>
          <w:sz w:val="28"/>
          <w:szCs w:val="28"/>
        </w:rPr>
        <w:t>Запрещается привлекать работников моложе восемнадцати лет к ночным и сверхурочным работам и к работам в выходные дни.</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Нерабочими праздничными днями в Российской Федерации являются:</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1, 2, 3, 4 и 5 января — Новогодние каникулы;</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7 января — Рождество Христово;</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23 февраля – День защитника отечества;</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8 марта — Международный женский день;</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1 мая — Праздник Весны и Труда,</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9 мая — День Победы,</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D68BE" w:rsidRPr="005D68BE">
        <w:rPr>
          <w:rFonts w:ascii="Times New Roman" w:hAnsi="Times New Roman" w:cs="Times New Roman"/>
          <w:sz w:val="28"/>
          <w:szCs w:val="28"/>
        </w:rPr>
        <w:t>12 июня — День России;</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4 ноября — День народного единства</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В праздничные дни допускаются работы, приостановка которых невозможна по производственно-техническим условиям (непрерывно действующие ор</w:t>
      </w:r>
      <w:r w:rsidR="005D68BE">
        <w:rPr>
          <w:rFonts w:ascii="Times New Roman" w:hAnsi="Times New Roman" w:cs="Times New Roman"/>
          <w:sz w:val="28"/>
          <w:szCs w:val="28"/>
        </w:rPr>
        <w:t xml:space="preserve">ганизации), работы, вызываемые </w:t>
      </w:r>
      <w:r w:rsidR="005D68BE" w:rsidRPr="005D68BE">
        <w:rPr>
          <w:rFonts w:ascii="Times New Roman" w:hAnsi="Times New Roman" w:cs="Times New Roman"/>
          <w:sz w:val="28"/>
          <w:szCs w:val="28"/>
        </w:rPr>
        <w:t>необходимостью обслуживания населения, а также неотложные ремон</w:t>
      </w:r>
      <w:r w:rsidR="005D68BE">
        <w:rPr>
          <w:rFonts w:ascii="Times New Roman" w:hAnsi="Times New Roman" w:cs="Times New Roman"/>
          <w:sz w:val="28"/>
          <w:szCs w:val="28"/>
        </w:rPr>
        <w:t xml:space="preserve">тные и погрузочно-разгрузочные </w:t>
      </w:r>
      <w:r w:rsidR="005D68BE" w:rsidRPr="005D68BE">
        <w:rPr>
          <w:rFonts w:ascii="Times New Roman" w:hAnsi="Times New Roman" w:cs="Times New Roman"/>
          <w:sz w:val="28"/>
          <w:szCs w:val="28"/>
        </w:rPr>
        <w:t>работы.</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8BE" w:rsidRPr="005D68BE">
        <w:rPr>
          <w:rFonts w:ascii="Times New Roman" w:hAnsi="Times New Roman" w:cs="Times New Roman"/>
          <w:sz w:val="28"/>
          <w:szCs w:val="28"/>
        </w:rPr>
        <w:t>При совпадении выходного и праздничного дней выходной день переносится на следующий после праздничного рабочего дня.</w:t>
      </w:r>
      <w:proofErr w:type="gramEnd"/>
    </w:p>
    <w:p w:rsidR="005D68BE" w:rsidRPr="005D68BE" w:rsidRDefault="006C6042" w:rsidP="005D68BE">
      <w:pP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5D68BE" w:rsidRPr="005D68BE">
        <w:rPr>
          <w:rFonts w:ascii="Times New Roman" w:hAnsi="Times New Roman" w:cs="Times New Roman"/>
          <w:i/>
          <w:sz w:val="28"/>
          <w:szCs w:val="28"/>
        </w:rPr>
        <w:t>Охрана труда женщин.</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 xml:space="preserve">Ограничивается применение труда женщин на тяжелых работах и на работах с вредными и (или) опасными условиями труда. </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Список тяжелых работ и работ с вредными условиями труда, на которых ограничивается применение труда женщин, и предельно допустимые нормы наг</w:t>
      </w:r>
      <w:r w:rsidR="005D68BE">
        <w:rPr>
          <w:rFonts w:ascii="Times New Roman" w:hAnsi="Times New Roman" w:cs="Times New Roman"/>
          <w:sz w:val="28"/>
          <w:szCs w:val="28"/>
        </w:rPr>
        <w:t xml:space="preserve">рузок для женщин при подъеме и </w:t>
      </w:r>
      <w:r w:rsidR="005D68BE" w:rsidRPr="005D68BE">
        <w:rPr>
          <w:rFonts w:ascii="Times New Roman" w:hAnsi="Times New Roman" w:cs="Times New Roman"/>
          <w:sz w:val="28"/>
          <w:szCs w:val="28"/>
        </w:rPr>
        <w:t>перемещении тяжестей вручную утверждается в порядке, установленном Правительством РФ с учетом мнения Российской трехсторонней комиссии по регулированию социально-трудовых отношений.</w:t>
      </w:r>
    </w:p>
    <w:p w:rsidR="005D68BE" w:rsidRPr="005D68BE"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Запрещается направление в служебные командировки, привлечение в сверхурочной работе, работе в ночное время, выходные и нерабочие праздничные дни беременных женщин.</w:t>
      </w:r>
    </w:p>
    <w:p w:rsidR="009A6F2D" w:rsidRDefault="006C6042" w:rsidP="005D68BE">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8BE" w:rsidRPr="005D68BE">
        <w:rPr>
          <w:rFonts w:ascii="Times New Roman" w:hAnsi="Times New Roman" w:cs="Times New Roman"/>
          <w:sz w:val="28"/>
          <w:szCs w:val="28"/>
        </w:rPr>
        <w:t>Направление в служебные командировки, привлечение к сверхурочной работе, работе в ночное время, выходные и нерабочие праздничные дни женщин, имеющих</w:t>
      </w:r>
      <w:r w:rsidR="005D68BE">
        <w:rPr>
          <w:rFonts w:ascii="Times New Roman" w:hAnsi="Times New Roman" w:cs="Times New Roman"/>
          <w:sz w:val="28"/>
          <w:szCs w:val="28"/>
        </w:rPr>
        <w:t xml:space="preserve"> детей в возрасте до трех лет, </w:t>
      </w:r>
      <w:r w:rsidR="005D68BE" w:rsidRPr="005D68BE">
        <w:rPr>
          <w:rFonts w:ascii="Times New Roman" w:hAnsi="Times New Roman" w:cs="Times New Roman"/>
          <w:sz w:val="28"/>
          <w:szCs w:val="28"/>
        </w:rPr>
        <w:t>допускается только с их письменного согласия и при условии, что эт</w:t>
      </w:r>
      <w:r w:rsidR="005D68BE">
        <w:rPr>
          <w:rFonts w:ascii="Times New Roman" w:hAnsi="Times New Roman" w:cs="Times New Roman"/>
          <w:sz w:val="28"/>
          <w:szCs w:val="28"/>
        </w:rPr>
        <w:t xml:space="preserve">о не запрещено им медицинскими </w:t>
      </w:r>
      <w:r w:rsidR="005D68BE" w:rsidRPr="005D68BE">
        <w:rPr>
          <w:rFonts w:ascii="Times New Roman" w:hAnsi="Times New Roman" w:cs="Times New Roman"/>
          <w:sz w:val="28"/>
          <w:szCs w:val="28"/>
        </w:rPr>
        <w:t>рекомендациями. При этом женщины, имеющие детей в воз</w:t>
      </w:r>
      <w:r w:rsidR="005D68BE">
        <w:rPr>
          <w:rFonts w:ascii="Times New Roman" w:hAnsi="Times New Roman" w:cs="Times New Roman"/>
          <w:sz w:val="28"/>
          <w:szCs w:val="28"/>
        </w:rPr>
        <w:t xml:space="preserve">расте до трех лет, должны быть </w:t>
      </w:r>
      <w:r w:rsidR="005D68BE" w:rsidRPr="005D68BE">
        <w:rPr>
          <w:rFonts w:ascii="Times New Roman" w:hAnsi="Times New Roman" w:cs="Times New Roman"/>
          <w:sz w:val="28"/>
          <w:szCs w:val="28"/>
        </w:rPr>
        <w:t>ознакомлены в письменной форме со своим правом отказат</w:t>
      </w:r>
      <w:r w:rsidR="005D68BE">
        <w:rPr>
          <w:rFonts w:ascii="Times New Roman" w:hAnsi="Times New Roman" w:cs="Times New Roman"/>
          <w:sz w:val="28"/>
          <w:szCs w:val="28"/>
        </w:rPr>
        <w:t xml:space="preserve">ься от направления в служебную </w:t>
      </w:r>
      <w:r w:rsidR="005D68BE" w:rsidRPr="005D68BE">
        <w:rPr>
          <w:rFonts w:ascii="Times New Roman" w:hAnsi="Times New Roman" w:cs="Times New Roman"/>
          <w:sz w:val="28"/>
          <w:szCs w:val="28"/>
        </w:rPr>
        <w:t>командировку, привлечения к сверхурочной работе, работе в ночное время, выходные и нерабочие праздничные дни.</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Эти гарантии распространяются и на работников, имеющих детей-инвалидов или инвалидов с детства до достижения ими возраста 18 лет, а также работников, ос</w:t>
      </w:r>
      <w:r w:rsidR="00516CA3">
        <w:rPr>
          <w:rFonts w:ascii="Times New Roman" w:hAnsi="Times New Roman" w:cs="Times New Roman"/>
          <w:sz w:val="28"/>
          <w:szCs w:val="28"/>
        </w:rPr>
        <w:t xml:space="preserve">уществляющими уход за больными </w:t>
      </w:r>
      <w:r w:rsidR="00516CA3" w:rsidRPr="00516CA3">
        <w:rPr>
          <w:rFonts w:ascii="Times New Roman" w:hAnsi="Times New Roman" w:cs="Times New Roman"/>
          <w:sz w:val="28"/>
          <w:szCs w:val="28"/>
        </w:rPr>
        <w:t>членами семьи в соответствии с медицинским заключением.</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Перед отпуском по беременности и родам или непосредственно после него, либо по окончании отпуска по уходу за ребенком женщине, по ее заявлению, пр</w:t>
      </w:r>
      <w:r w:rsidR="00516CA3">
        <w:rPr>
          <w:rFonts w:ascii="Times New Roman" w:hAnsi="Times New Roman" w:cs="Times New Roman"/>
          <w:sz w:val="28"/>
          <w:szCs w:val="28"/>
        </w:rPr>
        <w:t xml:space="preserve">едоставляется ежегодный отпуск </w:t>
      </w:r>
      <w:r w:rsidR="00516CA3" w:rsidRPr="00516CA3">
        <w:rPr>
          <w:rFonts w:ascii="Times New Roman" w:hAnsi="Times New Roman" w:cs="Times New Roman"/>
          <w:sz w:val="28"/>
          <w:szCs w:val="28"/>
        </w:rPr>
        <w:t>независимо от стажа работы в данной организации.</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По желанию женщин им предоставляется отпуск по уходу за ребенком до достижения им возраста трех лет.</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Отпуск по уходу за ребенком до достижения им возраста трех лет может быть использован полностью либо по частям также отцом ребенка, бабушкой, дедом или другими родственниками, опекуном, фактически осуществляющими уход за ребенком;</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16CA3" w:rsidRPr="00516CA3">
        <w:rPr>
          <w:rFonts w:ascii="Times New Roman" w:hAnsi="Times New Roman" w:cs="Times New Roman"/>
          <w:sz w:val="28"/>
          <w:szCs w:val="28"/>
        </w:rPr>
        <w:t>По желанию женщины и лиц, указанных в части второй настоящей статьи, в период нахождения их в отпуске по уходу за ребенком они могут работать на условиях неполного рабочего времени или на дому.</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Отпуск по уходу за ребенком засчитывается в общий и непрерывный трудовой стаж, а также в стаж работы по специальности (кроме случаев назначения пенсии на льготных условиях).</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В стаж работы, дающий право на последующие ежегодные оплачиваемые отпуска, время отпуска по уходу за ребенком не засчитывается.</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За время отпуска по уходу за ребенком сохраняется место работы (должность).</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Женщинам, усыновившим детей, предоставляется отпуск по беременности и родам за период со дня усыновления и до истечения семидесяти дней (при усыновлении двух и более детей — ста десяти дней) со дня рождения детей и по их желанию, отпуск по уходу за ребенком до достижения им возраста трех лет.</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Эти перерывы предоставляются не реже чем через три часа, продолжительностью не менее тридцати минут каждый. При наличии двух или более детей в возрасте до полутора лет продолжительность перерыва устанавливается не менее часа.</w:t>
      </w:r>
    </w:p>
    <w:p w:rsidR="00516CA3" w:rsidRPr="00516CA3"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Перерывы для кормления ребенка включаются в рабочее время и оплачиваются по среднему заработку.</w:t>
      </w:r>
    </w:p>
    <w:p w:rsidR="006C6042" w:rsidRDefault="006C6042"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Запрещается отказывать женщинам в приеме на работу и снижать им заработную плату по мотивам, связанным с беременностью или наличием детей. При отказе в приеме на работу беременной женщине или женщине, имеющей ребенка в возрасте до трех лет, одинокой матери — ребенка в возрасте до четырнадцати лет (ребенка-инвалида — до шестнадцати лет), администрация обязана сообщать ей причины отказа в письменной форме.</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Увольнение беременных женщин и женщин, имеющих детей в возрасте до трех лет (одиноких матерей — при наличии у них ребенка в возрасте до четырнадцати лет или ребенка-инвалида до шестнадцати лет), по инициативе администрации не допускается, кроме случаев полной ликвидации организации, когда допускается увольнение с обязательным трудоустройством.</w:t>
      </w:r>
    </w:p>
    <w:p w:rsidR="00516CA3" w:rsidRPr="00516CA3" w:rsidRDefault="004D00F3" w:rsidP="00516CA3">
      <w:pP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516CA3" w:rsidRPr="00516CA3">
        <w:rPr>
          <w:rFonts w:ascii="Times New Roman" w:hAnsi="Times New Roman" w:cs="Times New Roman"/>
          <w:i/>
          <w:sz w:val="28"/>
          <w:szCs w:val="28"/>
        </w:rPr>
        <w:t>Охрана труда работников в возрасте до 18 лет</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льготами, установленными ТК и другими актами трудового законодательства.</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16CA3" w:rsidRPr="00516CA3">
        <w:rPr>
          <w:rFonts w:ascii="Times New Roman" w:hAnsi="Times New Roman" w:cs="Times New Roman"/>
          <w:sz w:val="28"/>
          <w:szCs w:val="28"/>
        </w:rPr>
        <w:t>Запрещается применение труда лиц моложе 18 лет на тяжелых работах и на работах с вредными или опасными условиями труда, на подземных работах, а также на работах, выполнение которых может причинить вред их нравственному</w:t>
      </w:r>
      <w:r w:rsidR="00516CA3">
        <w:rPr>
          <w:rFonts w:ascii="Times New Roman" w:hAnsi="Times New Roman" w:cs="Times New Roman"/>
          <w:sz w:val="28"/>
          <w:szCs w:val="28"/>
        </w:rPr>
        <w:t xml:space="preserve"> </w:t>
      </w:r>
      <w:r w:rsidR="00516CA3" w:rsidRPr="00516CA3">
        <w:rPr>
          <w:rFonts w:ascii="Times New Roman" w:hAnsi="Times New Roman" w:cs="Times New Roman"/>
          <w:sz w:val="28"/>
          <w:szCs w:val="28"/>
        </w:rPr>
        <w:t xml:space="preserve">развитию (в игорном бизнесе, ночных </w:t>
      </w:r>
      <w:r w:rsidR="00516CA3" w:rsidRPr="00516CA3">
        <w:rPr>
          <w:rFonts w:ascii="Times New Roman" w:hAnsi="Times New Roman" w:cs="Times New Roman"/>
          <w:sz w:val="28"/>
          <w:szCs w:val="28"/>
        </w:rPr>
        <w:lastRenderedPageBreak/>
        <w:t>кабаре и клубах, в производстве, перевозке и торговле спиртными напитками, табачными изделиями, наркотическими и токсическими препаратами).</w:t>
      </w:r>
      <w:proofErr w:type="gramEnd"/>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Запрещаются переноска и передвижение несовершеннолетними тяжестей, превышающих</w:t>
      </w:r>
      <w:r w:rsidR="00516CA3">
        <w:rPr>
          <w:rFonts w:ascii="Times New Roman" w:hAnsi="Times New Roman" w:cs="Times New Roman"/>
          <w:sz w:val="28"/>
          <w:szCs w:val="28"/>
        </w:rPr>
        <w:t xml:space="preserve"> </w:t>
      </w:r>
      <w:r w:rsidR="00516CA3" w:rsidRPr="00516CA3">
        <w:rPr>
          <w:rFonts w:ascii="Times New Roman" w:hAnsi="Times New Roman" w:cs="Times New Roman"/>
          <w:sz w:val="28"/>
          <w:szCs w:val="28"/>
        </w:rPr>
        <w:t>установленные для них предельные нормы.</w:t>
      </w:r>
    </w:p>
    <w:p w:rsidR="00516CA3" w:rsidRPr="00516CA3" w:rsidRDefault="00516CA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6CA3">
        <w:rPr>
          <w:rFonts w:ascii="Times New Roman" w:hAnsi="Times New Roman" w:cs="Times New Roman"/>
          <w:sz w:val="28"/>
          <w:szCs w:val="28"/>
        </w:rPr>
        <w:t>Работники в возрасте до 18 лет принимаются на работу толь после предварительного медицинского осмотра и в дальнейшем, до достижения возраста 18 лет, ежегодно под</w:t>
      </w:r>
      <w:r>
        <w:rPr>
          <w:rFonts w:ascii="Times New Roman" w:hAnsi="Times New Roman" w:cs="Times New Roman"/>
          <w:sz w:val="28"/>
          <w:szCs w:val="28"/>
        </w:rPr>
        <w:t xml:space="preserve">лежат </w:t>
      </w:r>
      <w:r w:rsidRPr="00516CA3">
        <w:rPr>
          <w:rFonts w:ascii="Times New Roman" w:hAnsi="Times New Roman" w:cs="Times New Roman"/>
          <w:sz w:val="28"/>
          <w:szCs w:val="28"/>
        </w:rPr>
        <w:t>обязательному медицинскому осмотру.</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Запрещается привлекать работников моложе восемнадцати лет к ночным и сверхурочным работам и к работам в выходные дни.</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Работникам моложе 18 лет ежегодный оплачиваемый отпуск устанавливается продолжительностью не менее 31 календарного дня и может быть и</w:t>
      </w:r>
      <w:r w:rsidR="00516CA3">
        <w:rPr>
          <w:rFonts w:ascii="Times New Roman" w:hAnsi="Times New Roman" w:cs="Times New Roman"/>
          <w:sz w:val="28"/>
          <w:szCs w:val="28"/>
        </w:rPr>
        <w:t xml:space="preserve">спользован ими в любое удобное </w:t>
      </w:r>
      <w:r w:rsidR="00516CA3" w:rsidRPr="00516CA3">
        <w:rPr>
          <w:rFonts w:ascii="Times New Roman" w:hAnsi="Times New Roman" w:cs="Times New Roman"/>
          <w:sz w:val="28"/>
          <w:szCs w:val="28"/>
        </w:rPr>
        <w:t>для них время года.</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Заработная плата работников моложе восемнадцати лет при сокращенной продолжительности ежедневной работы выплачивается в таком же размере, как работникам соответств</w:t>
      </w:r>
      <w:r w:rsidR="00516CA3">
        <w:rPr>
          <w:rFonts w:ascii="Times New Roman" w:hAnsi="Times New Roman" w:cs="Times New Roman"/>
          <w:sz w:val="28"/>
          <w:szCs w:val="28"/>
        </w:rPr>
        <w:t xml:space="preserve">ующих категорий  </w:t>
      </w:r>
      <w:r w:rsidR="00516CA3" w:rsidRPr="00516CA3">
        <w:rPr>
          <w:rFonts w:ascii="Times New Roman" w:hAnsi="Times New Roman" w:cs="Times New Roman"/>
          <w:sz w:val="28"/>
          <w:szCs w:val="28"/>
        </w:rPr>
        <w:t>при полной продолжительности ежедневной работы.</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Расторжение трудового договора с работниками моложе 18 лет по инициативе работодателя помимо соблюдения общего порядка увольнения допускается тол</w:t>
      </w:r>
      <w:r w:rsidR="00E5022D">
        <w:rPr>
          <w:rFonts w:ascii="Times New Roman" w:hAnsi="Times New Roman" w:cs="Times New Roman"/>
          <w:sz w:val="28"/>
          <w:szCs w:val="28"/>
        </w:rPr>
        <w:t xml:space="preserve">ько с согласия соответствующей </w:t>
      </w:r>
      <w:r w:rsidR="00516CA3" w:rsidRPr="00516CA3">
        <w:rPr>
          <w:rFonts w:ascii="Times New Roman" w:hAnsi="Times New Roman" w:cs="Times New Roman"/>
          <w:sz w:val="28"/>
          <w:szCs w:val="28"/>
        </w:rPr>
        <w:t>государственной инспекции труда и комиссии по делам несовершеннолетних и защите их прав.</w:t>
      </w:r>
    </w:p>
    <w:p w:rsidR="00516CA3" w:rsidRPr="00E5022D" w:rsidRDefault="004D00F3" w:rsidP="00516CA3">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16CA3" w:rsidRPr="00E5022D">
        <w:rPr>
          <w:rFonts w:ascii="Times New Roman" w:hAnsi="Times New Roman" w:cs="Times New Roman"/>
          <w:b/>
          <w:sz w:val="28"/>
          <w:szCs w:val="28"/>
        </w:rPr>
        <w:t>Льготы и компенсации.</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Категории работников, имеющих право на компенсации и льготы за тяжелые работы и работы с вредными или опасными условиями труда, характер и объемы таких компе</w:t>
      </w:r>
      <w:r w:rsidR="00E5022D">
        <w:rPr>
          <w:rFonts w:ascii="Times New Roman" w:hAnsi="Times New Roman" w:cs="Times New Roman"/>
          <w:sz w:val="28"/>
          <w:szCs w:val="28"/>
        </w:rPr>
        <w:t xml:space="preserve">нсаций и льгот определяются </w:t>
      </w:r>
      <w:r w:rsidR="00516CA3" w:rsidRPr="00516CA3">
        <w:rPr>
          <w:rFonts w:ascii="Times New Roman" w:hAnsi="Times New Roman" w:cs="Times New Roman"/>
          <w:sz w:val="28"/>
          <w:szCs w:val="28"/>
        </w:rPr>
        <w:t>соответствующими законодательными и иными нормативн</w:t>
      </w:r>
      <w:r w:rsidR="00E5022D">
        <w:rPr>
          <w:rFonts w:ascii="Times New Roman" w:hAnsi="Times New Roman" w:cs="Times New Roman"/>
          <w:sz w:val="28"/>
          <w:szCs w:val="28"/>
        </w:rPr>
        <w:t>ыми актами Российской Федерации.</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В трудовом договоре (контракте) указываются достоверные характеристики условий труда, компенсации и льготы работникам за тяжелые работы и работы с вредными или опасными условиями труда.</w:t>
      </w:r>
    </w:p>
    <w:p w:rsidR="00516CA3" w:rsidRPr="00E5022D" w:rsidRDefault="004D00F3" w:rsidP="00516CA3">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5022D">
        <w:rPr>
          <w:rFonts w:ascii="Times New Roman" w:hAnsi="Times New Roman" w:cs="Times New Roman"/>
          <w:b/>
          <w:sz w:val="28"/>
          <w:szCs w:val="28"/>
        </w:rPr>
        <w:t>2.2.</w:t>
      </w:r>
      <w:r w:rsidR="00516CA3" w:rsidRPr="00E5022D">
        <w:rPr>
          <w:rFonts w:ascii="Times New Roman" w:hAnsi="Times New Roman" w:cs="Times New Roman"/>
          <w:b/>
          <w:sz w:val="28"/>
          <w:szCs w:val="28"/>
        </w:rPr>
        <w:t>Правила внутреннего трудового распорядка Компании, ответственность за нарушение правил.</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Трудовой распорядок в Компании определяется правилами внутреннего трудового распорядка. Правила внутреннего трудового распорядка устанавливают взаимные права и обязанности работодателя и работников.</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w:t>
      </w:r>
      <w:r w:rsidR="00E5022D">
        <w:rPr>
          <w:rFonts w:ascii="Times New Roman" w:hAnsi="Times New Roman" w:cs="Times New Roman"/>
          <w:sz w:val="28"/>
          <w:szCs w:val="28"/>
        </w:rPr>
        <w:t xml:space="preserve"> </w:t>
      </w:r>
      <w:r w:rsidR="00516CA3" w:rsidRPr="00516CA3">
        <w:rPr>
          <w:rFonts w:ascii="Times New Roman" w:hAnsi="Times New Roman" w:cs="Times New Roman"/>
          <w:sz w:val="28"/>
          <w:szCs w:val="28"/>
        </w:rPr>
        <w:t>производительное использование рабочего времени.</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516CA3" w:rsidRPr="00E5022D">
        <w:rPr>
          <w:rFonts w:ascii="Times New Roman" w:hAnsi="Times New Roman" w:cs="Times New Roman"/>
          <w:i/>
          <w:sz w:val="28"/>
          <w:szCs w:val="28"/>
        </w:rPr>
        <w:t xml:space="preserve">Работодатель имеет право </w:t>
      </w:r>
      <w:proofErr w:type="gramStart"/>
      <w:r w:rsidR="00516CA3" w:rsidRPr="00E5022D">
        <w:rPr>
          <w:rFonts w:ascii="Times New Roman" w:hAnsi="Times New Roman" w:cs="Times New Roman"/>
          <w:i/>
          <w:sz w:val="28"/>
          <w:szCs w:val="28"/>
        </w:rPr>
        <w:t>на</w:t>
      </w:r>
      <w:proofErr w:type="gramEnd"/>
      <w:r w:rsidR="00516CA3" w:rsidRPr="00516CA3">
        <w:rPr>
          <w:rFonts w:ascii="Times New Roman" w:hAnsi="Times New Roman" w:cs="Times New Roman"/>
          <w:sz w:val="28"/>
          <w:szCs w:val="28"/>
        </w:rPr>
        <w:t>:</w:t>
      </w:r>
    </w:p>
    <w:p w:rsidR="00516CA3" w:rsidRPr="00516CA3" w:rsidRDefault="00516CA3" w:rsidP="00516CA3">
      <w:pPr>
        <w:tabs>
          <w:tab w:val="left" w:pos="960"/>
        </w:tabs>
        <w:spacing w:after="0" w:line="240" w:lineRule="auto"/>
        <w:jc w:val="both"/>
        <w:rPr>
          <w:rFonts w:ascii="Times New Roman" w:hAnsi="Times New Roman" w:cs="Times New Roman"/>
          <w:sz w:val="28"/>
          <w:szCs w:val="28"/>
        </w:rPr>
      </w:pPr>
      <w:r w:rsidRPr="00516CA3">
        <w:rPr>
          <w:rFonts w:ascii="Times New Roman" w:hAnsi="Times New Roman" w:cs="Times New Roman"/>
          <w:sz w:val="28"/>
          <w:szCs w:val="28"/>
        </w:rPr>
        <w:t>управление организацией и персоналом и принятие решений в пределах предоставленных полномочий;</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заключение и расторжение трудовых договоров с работниками;</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создание совместно с другими работодателями объединений для защиты своих интересов и на вступление в такие объединения, организацию условий труда, определяемых по соглашению с собственником организации;</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16CA3" w:rsidRPr="00516CA3">
        <w:rPr>
          <w:rFonts w:ascii="Times New Roman" w:hAnsi="Times New Roman" w:cs="Times New Roman"/>
          <w:sz w:val="28"/>
          <w:szCs w:val="28"/>
        </w:rPr>
        <w:t>поощрение работников и применение к ним дисциплинарных мер.</w:t>
      </w:r>
    </w:p>
    <w:p w:rsidR="00516CA3" w:rsidRPr="00E5022D" w:rsidRDefault="004D00F3" w:rsidP="00516CA3">
      <w:pP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516CA3" w:rsidRPr="00E5022D">
        <w:rPr>
          <w:rFonts w:ascii="Times New Roman" w:hAnsi="Times New Roman" w:cs="Times New Roman"/>
          <w:i/>
          <w:sz w:val="28"/>
          <w:szCs w:val="28"/>
        </w:rPr>
        <w:t>Работодатель обязан:</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соблюдать законы Российской Федерации и иные нормативные акты о труде, договоры о труде, обеспечивать работающим производственные и социально-бытовые условия, соответствующие правилам и нормам по охране труда и технике безопасности, производственной санитарии и противопожарной защите;</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разрабатывать планы социального развития организации и обеспечивать их выполнение;</w:t>
      </w:r>
    </w:p>
    <w:p w:rsidR="00516CA3" w:rsidRPr="00516CA3" w:rsidRDefault="004D00F3" w:rsidP="00516CA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разрабатывать и утверждать в установленном порядке правила внутреннего трудового распорядка для работников организации после предварительных консультаций с их представительными органами;</w:t>
      </w:r>
    </w:p>
    <w:p w:rsidR="00516CA3" w:rsidRPr="00516CA3" w:rsidRDefault="00516CA3" w:rsidP="00516CA3">
      <w:pPr>
        <w:tabs>
          <w:tab w:val="left" w:pos="960"/>
        </w:tabs>
        <w:spacing w:after="0" w:line="240" w:lineRule="auto"/>
        <w:jc w:val="both"/>
        <w:rPr>
          <w:rFonts w:ascii="Times New Roman" w:hAnsi="Times New Roman" w:cs="Times New Roman"/>
          <w:sz w:val="28"/>
          <w:szCs w:val="28"/>
        </w:rPr>
      </w:pPr>
      <w:r w:rsidRPr="00516CA3">
        <w:rPr>
          <w:rFonts w:ascii="Times New Roman" w:hAnsi="Times New Roman" w:cs="Times New Roman"/>
          <w:sz w:val="28"/>
          <w:szCs w:val="28"/>
        </w:rPr>
        <w:t>принимать меры по участию работников в управлении организацией, укреплять и развивать социальное партнерство;</w:t>
      </w:r>
    </w:p>
    <w:p w:rsidR="009A6F2D"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6CA3" w:rsidRPr="00516CA3">
        <w:rPr>
          <w:rFonts w:ascii="Times New Roman" w:hAnsi="Times New Roman" w:cs="Times New Roman"/>
          <w:sz w:val="28"/>
          <w:szCs w:val="28"/>
        </w:rPr>
        <w:t>выплачивать в полном объеме заработную плату в сроки, установленные в правилах внутреннего трудового распорядка, в трудовых договорах</w:t>
      </w:r>
      <w:r w:rsidR="003911F5">
        <w:rPr>
          <w:rFonts w:ascii="Times New Roman" w:hAnsi="Times New Roman" w:cs="Times New Roman"/>
          <w:sz w:val="28"/>
          <w:szCs w:val="28"/>
        </w:rPr>
        <w:t>.</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осуществлять социальное, медицинское и иные виды обязательного страхования работников;</w:t>
      </w:r>
      <w:r w:rsidR="009C237A">
        <w:rPr>
          <w:rFonts w:ascii="Times New Roman" w:hAnsi="Times New Roman" w:cs="Times New Roman"/>
          <w:sz w:val="28"/>
          <w:szCs w:val="28"/>
        </w:rPr>
        <w:t xml:space="preserve"> </w:t>
      </w:r>
      <w:r w:rsidR="00BB2933" w:rsidRPr="00BB2933">
        <w:rPr>
          <w:rFonts w:ascii="Times New Roman" w:hAnsi="Times New Roman" w:cs="Times New Roman"/>
          <w:sz w:val="28"/>
          <w:szCs w:val="28"/>
        </w:rPr>
        <w:t>создавать рабочие места для лиц с ограниченной трудоспособностью в пределах установленной квоты;</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проводить мероприятия по сохранению рабочих мест.</w:t>
      </w:r>
    </w:p>
    <w:p w:rsidR="00BB2933" w:rsidRPr="003911F5" w:rsidRDefault="004D00F3" w:rsidP="00BB2933">
      <w:pP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BB2933" w:rsidRPr="003911F5">
        <w:rPr>
          <w:rFonts w:ascii="Times New Roman" w:hAnsi="Times New Roman" w:cs="Times New Roman"/>
          <w:i/>
          <w:sz w:val="28"/>
          <w:szCs w:val="28"/>
        </w:rPr>
        <w:t xml:space="preserve">Работник имеет право </w:t>
      </w:r>
      <w:proofErr w:type="gramStart"/>
      <w:r w:rsidR="00BB2933" w:rsidRPr="003911F5">
        <w:rPr>
          <w:rFonts w:ascii="Times New Roman" w:hAnsi="Times New Roman" w:cs="Times New Roman"/>
          <w:i/>
          <w:sz w:val="28"/>
          <w:szCs w:val="28"/>
        </w:rPr>
        <w:t>на</w:t>
      </w:r>
      <w:proofErr w:type="gramEnd"/>
      <w:r w:rsidR="00BB2933" w:rsidRPr="003911F5">
        <w:rPr>
          <w:rFonts w:ascii="Times New Roman" w:hAnsi="Times New Roman" w:cs="Times New Roman"/>
          <w:i/>
          <w:sz w:val="28"/>
          <w:szCs w:val="28"/>
        </w:rPr>
        <w:t>:</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работу, отвечающую его профессиональной подготовке и квалификации;</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производственные и социально-бытовые условия, обеспечивающие безопасность и соблюдение требований гигиены труда;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охрану труда;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оплату </w:t>
      </w:r>
      <w:proofErr w:type="gramStart"/>
      <w:r w:rsidR="00BB2933" w:rsidRPr="00BB2933">
        <w:rPr>
          <w:rFonts w:ascii="Times New Roman" w:hAnsi="Times New Roman" w:cs="Times New Roman"/>
          <w:sz w:val="28"/>
          <w:szCs w:val="28"/>
        </w:rPr>
        <w:t>труда</w:t>
      </w:r>
      <w:proofErr w:type="gramEnd"/>
      <w:r w:rsidR="00BB2933" w:rsidRPr="00BB2933">
        <w:rPr>
          <w:rFonts w:ascii="Times New Roman" w:hAnsi="Times New Roman" w:cs="Times New Roman"/>
          <w:sz w:val="28"/>
          <w:szCs w:val="28"/>
        </w:rPr>
        <w:t xml:space="preserve"> без какой бы то ни было дискриминации и не ниже установленного федеральным законом минимального размера;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B2933" w:rsidRPr="00BB2933">
        <w:rPr>
          <w:rFonts w:ascii="Times New Roman" w:hAnsi="Times New Roman" w:cs="Times New Roman"/>
          <w:sz w:val="28"/>
          <w:szCs w:val="28"/>
        </w:rPr>
        <w:t>отдых, который гарантируется установленной федеральным законом максимальной продолжительности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рабочего дня для</w:t>
      </w:r>
      <w:r>
        <w:rPr>
          <w:rFonts w:ascii="Times New Roman" w:hAnsi="Times New Roman" w:cs="Times New Roman"/>
          <w:sz w:val="28"/>
          <w:szCs w:val="28"/>
        </w:rPr>
        <w:t xml:space="preserve"> </w:t>
      </w:r>
      <w:r w:rsidR="00BB2933" w:rsidRPr="00BB2933">
        <w:rPr>
          <w:rFonts w:ascii="Times New Roman" w:hAnsi="Times New Roman" w:cs="Times New Roman"/>
          <w:sz w:val="28"/>
          <w:szCs w:val="28"/>
        </w:rPr>
        <w:t>ряда профессий, работ и отдельных категорий работников;</w:t>
      </w:r>
      <w:proofErr w:type="gramEnd"/>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профессиональную подготовку, переподготовку и повышение квалификации в соответствии с планами социального развития организации;</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возмещение ущерба, причиненного его здоровью или имуществу в связи с работой;</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объединение в профессиональные союзы и другие организации, представляющие интересы работников;</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досудебную и судебную защиту своих трудовых прав и квалифицированную юридическую помощь;</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пособия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2933" w:rsidRPr="00BB2933">
        <w:rPr>
          <w:rFonts w:ascii="Times New Roman" w:hAnsi="Times New Roman" w:cs="Times New Roman"/>
          <w:sz w:val="28"/>
          <w:szCs w:val="28"/>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B2933" w:rsidRPr="003911F5" w:rsidRDefault="004D00F3" w:rsidP="00BB2933">
      <w:pP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BB2933" w:rsidRPr="003911F5">
        <w:rPr>
          <w:rFonts w:ascii="Times New Roman" w:hAnsi="Times New Roman" w:cs="Times New Roman"/>
          <w:i/>
          <w:sz w:val="28"/>
          <w:szCs w:val="28"/>
        </w:rPr>
        <w:t>Работник обязан:</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предъявлять при приеме на работу документы и сообщать сведения личного характера, предусмотренные законами;</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соблюдать трудовую дисциплину, добросовестно выполнять трудовые функции;</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своевременно и точно исполнять распоряжения работодателя и технического персонала,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повышать производительность труда, выполнять нормы выработки и нормированные задания, добиваться их перевыполнения;</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улучшать качество работы и производимой продукции (услуг), не допускать упущений и брака в работе, соблюдать технологическую дисциплину;</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принимать активные меры по устранению причин и условий, нарушающих нормальный ход производственного процесса (простоя, аварии), и немедленно сообщать о случившемся работодателю либо техническому персоналу;</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содержать и передавать по смене свое рабочее место, оборудование и приспособления в исправном состоянии, а также поддерживать чистоту на рабочем месте, в подразделении и на территории организации, соблюдать установленный порядок принятия материальных ценностей и документов;</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эффективно использовать машины, станки и другое оборудование, бережно относиться к инструментам, измерительным приборам, спецодежде и прочим предметам, выдаваемым в пользование, экономно и рационально расходовать сырье, энергию, топливо и другие материальные ресурсы.</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w:t>
      </w:r>
      <w:r w:rsidR="00BB2933" w:rsidRPr="00BB2933">
        <w:rPr>
          <w:rFonts w:ascii="Times New Roman" w:hAnsi="Times New Roman" w:cs="Times New Roman"/>
          <w:sz w:val="28"/>
          <w:szCs w:val="28"/>
        </w:rPr>
        <w:t>о начала работы каждый работник отмечает свой приход на работу, а по окончании рабочего дня — уход с работы в порядке, установленном в организации.</w:t>
      </w:r>
    </w:p>
    <w:p w:rsidR="00AD7A1E"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Учет явки на работу и ухода с работы обеспечивает работодатель.</w:t>
      </w:r>
      <w:r w:rsidR="00AD7A1E">
        <w:rPr>
          <w:rFonts w:ascii="Times New Roman" w:hAnsi="Times New Roman" w:cs="Times New Roman"/>
          <w:sz w:val="28"/>
          <w:szCs w:val="28"/>
        </w:rPr>
        <w:t xml:space="preserve">     </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Работника, появившегося на р</w:t>
      </w:r>
      <w:r w:rsidR="00AD7A1E">
        <w:rPr>
          <w:rFonts w:ascii="Times New Roman" w:hAnsi="Times New Roman" w:cs="Times New Roman"/>
          <w:sz w:val="28"/>
          <w:szCs w:val="28"/>
        </w:rPr>
        <w:t xml:space="preserve">аботе в состоянии алкогольного, </w:t>
      </w:r>
      <w:r w:rsidR="00BB2933" w:rsidRPr="00BB2933">
        <w:rPr>
          <w:rFonts w:ascii="Times New Roman" w:hAnsi="Times New Roman" w:cs="Times New Roman"/>
          <w:sz w:val="28"/>
          <w:szCs w:val="28"/>
        </w:rPr>
        <w:t>наркотического или токсического опьянения, работодатель не допускает к работе в данный рабочий день (смену).</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 </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О всяком отсутствии на работе без разрешения, кроме случаев непреодолимой силы, работник </w:t>
      </w:r>
      <w:r w:rsidR="00AD7A1E">
        <w:rPr>
          <w:rFonts w:ascii="Times New Roman" w:hAnsi="Times New Roman" w:cs="Times New Roman"/>
          <w:sz w:val="28"/>
          <w:szCs w:val="28"/>
        </w:rPr>
        <w:t xml:space="preserve"> </w:t>
      </w:r>
      <w:r w:rsidR="00BB2933" w:rsidRPr="00BB2933">
        <w:rPr>
          <w:rFonts w:ascii="Times New Roman" w:hAnsi="Times New Roman" w:cs="Times New Roman"/>
          <w:sz w:val="28"/>
          <w:szCs w:val="28"/>
        </w:rPr>
        <w:t>обязан сообщить работодателю в течение 24-х часов, по истечении которых работник считается неправомерно отсутствующим.</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2933" w:rsidRPr="00BB2933">
        <w:rPr>
          <w:rFonts w:ascii="Times New Roman" w:hAnsi="Times New Roman" w:cs="Times New Roman"/>
          <w:sz w:val="28"/>
          <w:szCs w:val="28"/>
        </w:rPr>
        <w:t>На непрерывных работах запрещается оставлять рабочее место до прихода сменщика. В случае его неявки работник уведомляет об этом работодателя или его представителя, которые обязаны принять меры по замене работника.</w:t>
      </w:r>
    </w:p>
    <w:p w:rsidR="00AD7A1E"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Работникам предоставляется перерыв для отдыха и питания продолжительностью в среднем не более двух часов, как правило, через четыре часа после начала работы. Перерыв не включается в рабочее время</w:t>
      </w:r>
      <w:r>
        <w:rPr>
          <w:rFonts w:ascii="Times New Roman" w:hAnsi="Times New Roman" w:cs="Times New Roman"/>
          <w:sz w:val="28"/>
          <w:szCs w:val="28"/>
        </w:rPr>
        <w:t>.</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Работник может использовать его по своему усмотрению </w:t>
      </w:r>
      <w:proofErr w:type="spellStart"/>
      <w:proofErr w:type="gramStart"/>
      <w:r w:rsidR="00BB2933" w:rsidRPr="00BB2933">
        <w:rPr>
          <w:rFonts w:ascii="Times New Roman" w:hAnsi="Times New Roman" w:cs="Times New Roman"/>
          <w:sz w:val="28"/>
          <w:szCs w:val="28"/>
        </w:rPr>
        <w:t>н</w:t>
      </w:r>
      <w:proofErr w:type="spellEnd"/>
      <w:proofErr w:type="gramEnd"/>
      <w:r w:rsidR="00BB2933" w:rsidRPr="00BB2933">
        <w:rPr>
          <w:rFonts w:ascii="Times New Roman" w:hAnsi="Times New Roman" w:cs="Times New Roman"/>
          <w:sz w:val="28"/>
          <w:szCs w:val="28"/>
        </w:rPr>
        <w:t xml:space="preserve"> </w:t>
      </w:r>
      <w:proofErr w:type="gramStart"/>
      <w:r w:rsidR="00BB2933" w:rsidRPr="00BB2933">
        <w:rPr>
          <w:rFonts w:ascii="Times New Roman" w:hAnsi="Times New Roman" w:cs="Times New Roman"/>
          <w:sz w:val="28"/>
          <w:szCs w:val="28"/>
        </w:rPr>
        <w:t>на</w:t>
      </w:r>
      <w:proofErr w:type="gramEnd"/>
      <w:r w:rsidR="00BB2933" w:rsidRPr="00BB2933">
        <w:rPr>
          <w:rFonts w:ascii="Times New Roman" w:hAnsi="Times New Roman" w:cs="Times New Roman"/>
          <w:sz w:val="28"/>
          <w:szCs w:val="28"/>
        </w:rPr>
        <w:t xml:space="preserve"> это время отлучиться с работы.</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Если условия производства не позволяют установить перерыв для отдыха и питания, работнику предоставляется возможность приема пищи в течение рабочего времени. Перечень таких работ, порядок и место приема пищи устанавливает работодатель.</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деятельностью, кроме случаев, предусмотренных законами и иными нормативно-правовыми актами.</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Очередность предоставления ежегодных отпусков устанавливает администрация организации с учетом </w:t>
      </w:r>
      <w:proofErr w:type="gramStart"/>
      <w:r w:rsidR="00BB2933" w:rsidRPr="00BB2933">
        <w:rPr>
          <w:rFonts w:ascii="Times New Roman" w:hAnsi="Times New Roman" w:cs="Times New Roman"/>
          <w:sz w:val="28"/>
          <w:szCs w:val="28"/>
        </w:rPr>
        <w:t>необходимости обеспечения нормального</w:t>
      </w:r>
      <w:r w:rsidR="00AD7A1E">
        <w:rPr>
          <w:rFonts w:ascii="Times New Roman" w:hAnsi="Times New Roman" w:cs="Times New Roman"/>
          <w:sz w:val="28"/>
          <w:szCs w:val="28"/>
        </w:rPr>
        <w:t xml:space="preserve"> </w:t>
      </w:r>
      <w:r w:rsidR="00BB2933" w:rsidRPr="00BB2933">
        <w:rPr>
          <w:rFonts w:ascii="Times New Roman" w:hAnsi="Times New Roman" w:cs="Times New Roman"/>
          <w:sz w:val="28"/>
          <w:szCs w:val="28"/>
        </w:rPr>
        <w:t xml:space="preserve"> хода работы организации</w:t>
      </w:r>
      <w:proofErr w:type="gramEnd"/>
      <w:r w:rsidR="00BB2933" w:rsidRPr="00BB2933">
        <w:rPr>
          <w:rFonts w:ascii="Times New Roman" w:hAnsi="Times New Roman" w:cs="Times New Roman"/>
          <w:sz w:val="28"/>
          <w:szCs w:val="28"/>
        </w:rPr>
        <w:t xml:space="preserve"> и благоприятных условий для отдыха работников. График отпусков составляется на каждый календарный год не позднее 15</w:t>
      </w:r>
      <w:r w:rsidR="00AD7A1E">
        <w:rPr>
          <w:rFonts w:ascii="Times New Roman" w:hAnsi="Times New Roman" w:cs="Times New Roman"/>
          <w:sz w:val="28"/>
          <w:szCs w:val="28"/>
        </w:rPr>
        <w:t xml:space="preserve"> </w:t>
      </w:r>
      <w:r w:rsidR="00BB2933" w:rsidRPr="00BB2933">
        <w:rPr>
          <w:rFonts w:ascii="Times New Roman" w:hAnsi="Times New Roman" w:cs="Times New Roman"/>
          <w:sz w:val="28"/>
          <w:szCs w:val="28"/>
        </w:rPr>
        <w:t>января текущего года и доводится до сведения всех работников.</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Виды и формы поощрений работника за добросовестный труд работодатель определяет самостоятельно.</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Поощрения </w:t>
      </w:r>
      <w:proofErr w:type="gramStart"/>
      <w:r w:rsidR="00BB2933" w:rsidRPr="00BB2933">
        <w:rPr>
          <w:rFonts w:ascii="Times New Roman" w:hAnsi="Times New Roman" w:cs="Times New Roman"/>
          <w:sz w:val="28"/>
          <w:szCs w:val="28"/>
        </w:rPr>
        <w:t>объявляются в приказе пли</w:t>
      </w:r>
      <w:proofErr w:type="gramEnd"/>
      <w:r w:rsidR="00BB2933" w:rsidRPr="00BB2933">
        <w:rPr>
          <w:rFonts w:ascii="Times New Roman" w:hAnsi="Times New Roman" w:cs="Times New Roman"/>
          <w:sz w:val="28"/>
          <w:szCs w:val="28"/>
        </w:rPr>
        <w:t xml:space="preserve"> распоряжении, доводятся до сведения всего коллектива работников и заносятся в трудовую книжку поощренного. Меры поощрения должны предусматривать сочетание материальных и моральных стимулов.</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Все работники обязаны подчиняться руководству организации и его представителям, наделенным административными полномочиями либо осуществляющим распорядительные функции, выполнять их указания, связанные с трудовой деятельностью, а также приказы и предписания, доводимые с помощью служебных инструкций и объявлений.</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Работники, независимо от должностного положения, обязаны проявлять взаимную вежливость, уважение, терпимость, соблюдая служебную дисциплину.</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Сохранять вне организации в тайне информацию </w:t>
      </w:r>
      <w:proofErr w:type="gramStart"/>
      <w:r w:rsidR="00BB2933" w:rsidRPr="00BB2933">
        <w:rPr>
          <w:rFonts w:ascii="Times New Roman" w:hAnsi="Times New Roman" w:cs="Times New Roman"/>
          <w:sz w:val="28"/>
          <w:szCs w:val="28"/>
        </w:rPr>
        <w:t>о</w:t>
      </w:r>
      <w:proofErr w:type="gramEnd"/>
      <w:r w:rsidR="00BB2933" w:rsidRPr="00BB2933">
        <w:rPr>
          <w:rFonts w:ascii="Times New Roman" w:hAnsi="Times New Roman" w:cs="Times New Roman"/>
          <w:sz w:val="28"/>
          <w:szCs w:val="28"/>
        </w:rPr>
        <w:t xml:space="preserve"> всех промышленных, торговых, финансовых, технических или иных операциях, о которых им стало известно по работе в связи с исполнением своих обязанностей все что касается секретов и способов, применяемых в деятельности организации и ее </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 xml:space="preserve">клиентов. </w:t>
      </w:r>
    </w:p>
    <w:p w:rsidR="00BB2933" w:rsidRPr="00AC6560" w:rsidRDefault="00BB2933" w:rsidP="004D00F3">
      <w:pPr>
        <w:tabs>
          <w:tab w:val="left" w:pos="960"/>
        </w:tabs>
        <w:spacing w:after="0" w:line="240" w:lineRule="auto"/>
        <w:jc w:val="center"/>
        <w:rPr>
          <w:rFonts w:ascii="Times New Roman" w:hAnsi="Times New Roman" w:cs="Times New Roman"/>
          <w:b/>
          <w:sz w:val="28"/>
          <w:szCs w:val="28"/>
          <w:u w:val="single"/>
        </w:rPr>
      </w:pPr>
      <w:r w:rsidRPr="00AC6560">
        <w:rPr>
          <w:rFonts w:ascii="Times New Roman" w:hAnsi="Times New Roman" w:cs="Times New Roman"/>
          <w:b/>
          <w:sz w:val="28"/>
          <w:szCs w:val="28"/>
          <w:u w:val="single"/>
        </w:rPr>
        <w:t>Запрещается:</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уносить с места работы имущество, предметы или материалы, принадлежащие организации, без получения на то соответствующего разрешения;</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2933" w:rsidRPr="00BB2933">
        <w:rPr>
          <w:rFonts w:ascii="Times New Roman" w:hAnsi="Times New Roman" w:cs="Times New Roman"/>
          <w:sz w:val="28"/>
          <w:szCs w:val="28"/>
        </w:rPr>
        <w:t>приносить с собой предметы или товары, предназначенные для продажи на рабочем месте;</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вывешивать объявления вне отведенных для этого мест без соответствующего разрешения.</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За нарушение трудовой дисциплины, т.е.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 замечание, выговор, увольнение.</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Федеральные законы могут предусматривать для отдельных категорий работников и другие дисциплинарные взыскания. Применение мер дисциплинарного взыскания, не предусмотренных </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законом, запрещается.</w:t>
      </w:r>
    </w:p>
    <w:p w:rsidR="00BB2933" w:rsidRPr="00AC6560" w:rsidRDefault="00AC6560" w:rsidP="00BB2933">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00BB2933" w:rsidRPr="00AC6560">
        <w:rPr>
          <w:rFonts w:ascii="Times New Roman" w:hAnsi="Times New Roman" w:cs="Times New Roman"/>
          <w:b/>
          <w:sz w:val="28"/>
          <w:szCs w:val="28"/>
        </w:rPr>
        <w:t xml:space="preserve">Организация работы по охране труда в организации. Ведомственный, государственный надзор и общественный </w:t>
      </w:r>
      <w:proofErr w:type="gramStart"/>
      <w:r w:rsidR="00BB2933" w:rsidRPr="00AC6560">
        <w:rPr>
          <w:rFonts w:ascii="Times New Roman" w:hAnsi="Times New Roman" w:cs="Times New Roman"/>
          <w:b/>
          <w:sz w:val="28"/>
          <w:szCs w:val="28"/>
        </w:rPr>
        <w:t>контроль за</w:t>
      </w:r>
      <w:proofErr w:type="gramEnd"/>
      <w:r w:rsidR="00BB2933" w:rsidRPr="00AC6560">
        <w:rPr>
          <w:rFonts w:ascii="Times New Roman" w:hAnsi="Times New Roman" w:cs="Times New Roman"/>
          <w:b/>
          <w:sz w:val="28"/>
          <w:szCs w:val="28"/>
        </w:rPr>
        <w:t xml:space="preserve"> состоянием охраны труда.</w:t>
      </w:r>
    </w:p>
    <w:p w:rsidR="00BB2933" w:rsidRPr="00AC6560" w:rsidRDefault="004D00F3" w:rsidP="00BB2933">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B2933" w:rsidRPr="00AC6560">
        <w:rPr>
          <w:rFonts w:ascii="Times New Roman" w:hAnsi="Times New Roman" w:cs="Times New Roman"/>
          <w:b/>
          <w:sz w:val="28"/>
          <w:szCs w:val="28"/>
        </w:rPr>
        <w:t>Государственная политика в области охраны труда определяет:</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обеспечение приоритета сохранения жизни и здоровья работников;</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защиту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t>и материалов.</w:t>
      </w:r>
    </w:p>
    <w:p w:rsidR="00BB2933" w:rsidRPr="00AC6560" w:rsidRDefault="004D00F3" w:rsidP="00BB2933">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B2933" w:rsidRPr="00AC6560">
        <w:rPr>
          <w:rFonts w:ascii="Times New Roman" w:hAnsi="Times New Roman" w:cs="Times New Roman"/>
          <w:b/>
          <w:sz w:val="28"/>
          <w:szCs w:val="28"/>
        </w:rPr>
        <w:t xml:space="preserve">Каждый работник имеет право </w:t>
      </w:r>
      <w:proofErr w:type="gramStart"/>
      <w:r w:rsidR="00BB2933" w:rsidRPr="00AC6560">
        <w:rPr>
          <w:rFonts w:ascii="Times New Roman" w:hAnsi="Times New Roman" w:cs="Times New Roman"/>
          <w:b/>
          <w:sz w:val="28"/>
          <w:szCs w:val="28"/>
        </w:rPr>
        <w:t>на</w:t>
      </w:r>
      <w:proofErr w:type="gramEnd"/>
      <w:r w:rsidR="00BB2933" w:rsidRPr="00AC6560">
        <w:rPr>
          <w:rFonts w:ascii="Times New Roman" w:hAnsi="Times New Roman" w:cs="Times New Roman"/>
          <w:b/>
          <w:sz w:val="28"/>
          <w:szCs w:val="28"/>
        </w:rPr>
        <w:t>:</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рабочее место, соответствующее требованиям охраны труда;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BB2933" w:rsidRPr="00BB2933" w:rsidRDefault="00BB2933" w:rsidP="00BB2933">
      <w:pPr>
        <w:tabs>
          <w:tab w:val="left" w:pos="960"/>
        </w:tabs>
        <w:spacing w:after="0" w:line="240" w:lineRule="auto"/>
        <w:jc w:val="both"/>
        <w:rPr>
          <w:rFonts w:ascii="Times New Roman" w:hAnsi="Times New Roman" w:cs="Times New Roman"/>
          <w:sz w:val="28"/>
          <w:szCs w:val="28"/>
        </w:rPr>
      </w:pPr>
      <w:r w:rsidRPr="00BB2933">
        <w:rPr>
          <w:rFonts w:ascii="Times New Roman" w:hAnsi="Times New Roman" w:cs="Times New Roman"/>
          <w:sz w:val="28"/>
          <w:szCs w:val="28"/>
        </w:rPr>
        <w:lastRenderedPageBreak/>
        <w:t>обучение безопасным методам и приемам труда за счет средств работодателя;</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запрос о проведении проверки условий и охраны труда на его рабочем месте органами государственного надзора и </w:t>
      </w:r>
      <w:proofErr w:type="gramStart"/>
      <w:r w:rsidR="00BB2933" w:rsidRPr="00BB2933">
        <w:rPr>
          <w:rFonts w:ascii="Times New Roman" w:hAnsi="Times New Roman" w:cs="Times New Roman"/>
          <w:sz w:val="28"/>
          <w:szCs w:val="28"/>
        </w:rPr>
        <w:t>контроля за</w:t>
      </w:r>
      <w:proofErr w:type="gramEnd"/>
      <w:r w:rsidR="00BB2933" w:rsidRPr="00BB2933">
        <w:rPr>
          <w:rFonts w:ascii="Times New Roman" w:hAnsi="Times New Roman" w:cs="Times New Roman"/>
          <w:sz w:val="28"/>
          <w:szCs w:val="28"/>
        </w:rPr>
        <w:t xml:space="preserve"> соблюдением требований охраны труда или органами общественного контроля за соблюдением требований охраны труда;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на условия труда, отвечающие требованиям безопасности и гигиены;</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на возмещение ущерба, причиненного повреждением здоровья в связи с работой;</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на равное вознаграждение за равный </w:t>
      </w:r>
      <w:proofErr w:type="gramStart"/>
      <w:r w:rsidR="00BB2933" w:rsidRPr="00BB2933">
        <w:rPr>
          <w:rFonts w:ascii="Times New Roman" w:hAnsi="Times New Roman" w:cs="Times New Roman"/>
          <w:sz w:val="28"/>
          <w:szCs w:val="28"/>
        </w:rPr>
        <w:t>труд</w:t>
      </w:r>
      <w:proofErr w:type="gramEnd"/>
      <w:r w:rsidR="00BB2933" w:rsidRPr="00BB2933">
        <w:rPr>
          <w:rFonts w:ascii="Times New Roman" w:hAnsi="Times New Roman" w:cs="Times New Roman"/>
          <w:sz w:val="28"/>
          <w:szCs w:val="28"/>
        </w:rPr>
        <w:t xml:space="preserve"> без какой бы то ни было дискриминации и не ниже установленного законом минимального размера:</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 xml:space="preserve">на отдых, обеспечиваемый установлением предельной продолжительности рабочего времени, сокращенным рабочим днем для ряда профессии и работ, предоставлением еженедельных выходных дней, праздничных дней, а также оплачиваемых ежегодных отпусков; </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на социальное обеспечение по возрасту, при утрате трудоспособности и в иных установленных законом случаях;</w:t>
      </w:r>
    </w:p>
    <w:p w:rsidR="00BB2933" w:rsidRPr="00BB2933"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на судебную защиту своих трудовых прав.</w:t>
      </w:r>
    </w:p>
    <w:p w:rsidR="00BB2933" w:rsidRPr="00AC6560" w:rsidRDefault="004D00F3" w:rsidP="00BB2933">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B2933" w:rsidRPr="00AC6560">
        <w:rPr>
          <w:rFonts w:ascii="Times New Roman" w:hAnsi="Times New Roman" w:cs="Times New Roman"/>
          <w:b/>
          <w:sz w:val="28"/>
          <w:szCs w:val="28"/>
        </w:rPr>
        <w:t>Работник обязан:</w:t>
      </w:r>
    </w:p>
    <w:p w:rsidR="00660BD7"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2933" w:rsidRPr="00BB2933">
        <w:rPr>
          <w:rFonts w:ascii="Times New Roman" w:hAnsi="Times New Roman" w:cs="Times New Roman"/>
          <w:sz w:val="28"/>
          <w:szCs w:val="28"/>
        </w:rPr>
        <w:t>соблюдать требования охраны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правильно применять средства индивидуальной и коллективной защиты;</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w:t>
      </w:r>
      <w:r w:rsidR="00660BD7">
        <w:rPr>
          <w:rFonts w:ascii="Times New Roman" w:hAnsi="Times New Roman" w:cs="Times New Roman"/>
          <w:sz w:val="28"/>
          <w:szCs w:val="28"/>
        </w:rPr>
        <w:t xml:space="preserve">тном случае, происшедшем на </w:t>
      </w:r>
      <w:r w:rsidR="00660BD7" w:rsidRPr="00660BD7">
        <w:rPr>
          <w:rFonts w:ascii="Times New Roman" w:hAnsi="Times New Roman" w:cs="Times New Roman"/>
          <w:sz w:val="28"/>
          <w:szCs w:val="28"/>
        </w:rPr>
        <w:t>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0BD7" w:rsidRPr="00660BD7">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w:t>
      </w:r>
      <w:r w:rsidR="00660BD7">
        <w:rPr>
          <w:rFonts w:ascii="Times New Roman" w:hAnsi="Times New Roman" w:cs="Times New Roman"/>
          <w:sz w:val="28"/>
          <w:szCs w:val="28"/>
        </w:rPr>
        <w:t>цинские осмотры (обследования).</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добросовестно выполнять свои трудовые обязанности;</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соблюдать трудовую дисциплину;</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бережно относиться к имуществу организации;</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выполнять установленные нормы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Общее руководство работой по охране труда в организации осуществляет работодатель.</w:t>
      </w:r>
    </w:p>
    <w:p w:rsid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Непосредственное руководство работой по охране труда в организац</w:t>
      </w:r>
      <w:proofErr w:type="gramStart"/>
      <w:r w:rsidR="00660BD7" w:rsidRPr="00660BD7">
        <w:rPr>
          <w:rFonts w:ascii="Times New Roman" w:hAnsi="Times New Roman" w:cs="Times New Roman"/>
          <w:sz w:val="28"/>
          <w:szCs w:val="28"/>
        </w:rPr>
        <w:t>ии и её</w:t>
      </w:r>
      <w:proofErr w:type="gramEnd"/>
      <w:r w:rsidR="00660BD7" w:rsidRPr="00660BD7">
        <w:rPr>
          <w:rFonts w:ascii="Times New Roman" w:hAnsi="Times New Roman" w:cs="Times New Roman"/>
          <w:sz w:val="28"/>
          <w:szCs w:val="28"/>
        </w:rPr>
        <w:t xml:space="preserve"> структурных подразделениях осуществляет должностное лицо, на которое при</w:t>
      </w:r>
      <w:r w:rsidR="00660BD7">
        <w:rPr>
          <w:rFonts w:ascii="Times New Roman" w:hAnsi="Times New Roman" w:cs="Times New Roman"/>
          <w:sz w:val="28"/>
          <w:szCs w:val="28"/>
        </w:rPr>
        <w:t xml:space="preserve">казом возложены обязанности по </w:t>
      </w:r>
      <w:r w:rsidR="00660BD7" w:rsidRPr="00660BD7">
        <w:rPr>
          <w:rFonts w:ascii="Times New Roman" w:hAnsi="Times New Roman" w:cs="Times New Roman"/>
          <w:sz w:val="28"/>
          <w:szCs w:val="28"/>
        </w:rPr>
        <w:t>обеспечению охраны труда в организации.</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Заместители руководителя организации (работодателя), руководители (начальники) производств и участков, руководители функциональных служб осуществляют руков</w:t>
      </w:r>
      <w:r w:rsidR="00660BD7">
        <w:rPr>
          <w:rFonts w:ascii="Times New Roman" w:hAnsi="Times New Roman" w:cs="Times New Roman"/>
          <w:sz w:val="28"/>
          <w:szCs w:val="28"/>
        </w:rPr>
        <w:t xml:space="preserve">одство деятельностью по охране </w:t>
      </w:r>
      <w:r w:rsidR="00660BD7" w:rsidRPr="00660BD7">
        <w:rPr>
          <w:rFonts w:ascii="Times New Roman" w:hAnsi="Times New Roman" w:cs="Times New Roman"/>
          <w:sz w:val="28"/>
          <w:szCs w:val="28"/>
        </w:rPr>
        <w:t xml:space="preserve">труда </w:t>
      </w:r>
      <w:r w:rsidR="00660BD7">
        <w:rPr>
          <w:rFonts w:ascii="Times New Roman" w:hAnsi="Times New Roman" w:cs="Times New Roman"/>
          <w:sz w:val="28"/>
          <w:szCs w:val="28"/>
        </w:rPr>
        <w:t xml:space="preserve"> </w:t>
      </w:r>
      <w:r w:rsidR="00660BD7" w:rsidRPr="00660BD7">
        <w:rPr>
          <w:rFonts w:ascii="Times New Roman" w:hAnsi="Times New Roman" w:cs="Times New Roman"/>
          <w:sz w:val="28"/>
          <w:szCs w:val="28"/>
        </w:rPr>
        <w:t>соответствующих подразделений и служб организации</w:t>
      </w:r>
      <w:r w:rsidR="00660BD7">
        <w:rPr>
          <w:rFonts w:ascii="Times New Roman" w:hAnsi="Times New Roman" w:cs="Times New Roman"/>
          <w:sz w:val="28"/>
          <w:szCs w:val="28"/>
        </w:rPr>
        <w:t xml:space="preserve"> в соответствии с требованиями </w:t>
      </w:r>
      <w:r w:rsidR="00660BD7" w:rsidRPr="00660BD7">
        <w:rPr>
          <w:rFonts w:ascii="Times New Roman" w:hAnsi="Times New Roman" w:cs="Times New Roman"/>
          <w:sz w:val="28"/>
          <w:szCs w:val="28"/>
        </w:rPr>
        <w:t>законодательных и нормативных правовых актов по охране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 xml:space="preserve">Служба охраны труда является подразделением управления охраной труда в организации, на нее возлагается методическое руководство работой по охране труда и </w:t>
      </w:r>
      <w:proofErr w:type="gramStart"/>
      <w:r w:rsidR="00660BD7" w:rsidRPr="00660BD7">
        <w:rPr>
          <w:rFonts w:ascii="Times New Roman" w:hAnsi="Times New Roman" w:cs="Times New Roman"/>
          <w:sz w:val="28"/>
          <w:szCs w:val="28"/>
        </w:rPr>
        <w:t>к</w:t>
      </w:r>
      <w:r w:rsidR="00660BD7">
        <w:rPr>
          <w:rFonts w:ascii="Times New Roman" w:hAnsi="Times New Roman" w:cs="Times New Roman"/>
          <w:sz w:val="28"/>
          <w:szCs w:val="28"/>
        </w:rPr>
        <w:t>онтроль за</w:t>
      </w:r>
      <w:proofErr w:type="gramEnd"/>
      <w:r w:rsidR="00660BD7">
        <w:rPr>
          <w:rFonts w:ascii="Times New Roman" w:hAnsi="Times New Roman" w:cs="Times New Roman"/>
          <w:sz w:val="28"/>
          <w:szCs w:val="28"/>
        </w:rPr>
        <w:t xml:space="preserve"> её осуществлением в </w:t>
      </w:r>
      <w:r w:rsidR="00660BD7" w:rsidRPr="00660BD7">
        <w:rPr>
          <w:rFonts w:ascii="Times New Roman" w:hAnsi="Times New Roman" w:cs="Times New Roman"/>
          <w:sz w:val="28"/>
          <w:szCs w:val="28"/>
        </w:rPr>
        <w:t>структурных подразделениях организации.</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Служба охраны труда осуществляет свою деятельность во взаимодействии с другими службами организации, комитетом (комиссией) по охране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Основными задачами службы охраны труда являются:</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Организация и координация работы по охране труда в организации.</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60BD7" w:rsidRPr="00660BD7">
        <w:rPr>
          <w:rFonts w:ascii="Times New Roman" w:hAnsi="Times New Roman" w:cs="Times New Roman"/>
          <w:sz w:val="28"/>
          <w:szCs w:val="28"/>
        </w:rPr>
        <w:t>Контроль за</w:t>
      </w:r>
      <w:proofErr w:type="gramEnd"/>
      <w:r w:rsidR="00660BD7" w:rsidRPr="00660BD7">
        <w:rPr>
          <w:rFonts w:ascii="Times New Roman" w:hAnsi="Times New Roman" w:cs="Times New Roman"/>
          <w:sz w:val="28"/>
          <w:szCs w:val="28"/>
        </w:rPr>
        <w:t xml:space="preserve"> соблюдением законодательных и иных нормативных правовых актов по охране труда работниками организации.</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Совершенствование профилактической работы по предупреждению производственного травматизма, профессиональных и производственно — обуслов</w:t>
      </w:r>
      <w:r w:rsidR="00EC320B">
        <w:rPr>
          <w:rFonts w:ascii="Times New Roman" w:hAnsi="Times New Roman" w:cs="Times New Roman"/>
          <w:sz w:val="28"/>
          <w:szCs w:val="28"/>
        </w:rPr>
        <w:t xml:space="preserve">ленных заболеваний и улучшению </w:t>
      </w:r>
      <w:r w:rsidR="00660BD7" w:rsidRPr="00660BD7">
        <w:rPr>
          <w:rFonts w:ascii="Times New Roman" w:hAnsi="Times New Roman" w:cs="Times New Roman"/>
          <w:sz w:val="28"/>
          <w:szCs w:val="28"/>
        </w:rPr>
        <w:t>условий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Консультирование работодателя и работников по вопросам охраны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660BD7" w:rsidRPr="00EC320B">
        <w:rPr>
          <w:rFonts w:ascii="Times New Roman" w:hAnsi="Times New Roman" w:cs="Times New Roman"/>
          <w:b/>
          <w:sz w:val="28"/>
          <w:szCs w:val="28"/>
        </w:rPr>
        <w:t xml:space="preserve">Государственный надзор и </w:t>
      </w:r>
      <w:proofErr w:type="gramStart"/>
      <w:r w:rsidR="00660BD7" w:rsidRPr="00EC320B">
        <w:rPr>
          <w:rFonts w:ascii="Times New Roman" w:hAnsi="Times New Roman" w:cs="Times New Roman"/>
          <w:b/>
          <w:sz w:val="28"/>
          <w:szCs w:val="28"/>
        </w:rPr>
        <w:t>контроль</w:t>
      </w:r>
      <w:r w:rsidR="00660BD7" w:rsidRPr="00660BD7">
        <w:rPr>
          <w:rFonts w:ascii="Times New Roman" w:hAnsi="Times New Roman" w:cs="Times New Roman"/>
          <w:sz w:val="28"/>
          <w:szCs w:val="28"/>
        </w:rPr>
        <w:t xml:space="preserve"> за</w:t>
      </w:r>
      <w:proofErr w:type="gramEnd"/>
      <w:r w:rsidR="00660BD7" w:rsidRPr="00660BD7">
        <w:rPr>
          <w:rFonts w:ascii="Times New Roman" w:hAnsi="Times New Roman" w:cs="Times New Roman"/>
          <w:sz w:val="28"/>
          <w:szCs w:val="28"/>
        </w:rPr>
        <w:t xml:space="preserve"> соблюдением законодательных и иных нормативных актов об охране труда, осуществляется федеральным органом надзора и контроля за охраной труда (</w:t>
      </w:r>
      <w:proofErr w:type="spellStart"/>
      <w:r w:rsidR="00660BD7" w:rsidRPr="00660BD7">
        <w:rPr>
          <w:rFonts w:ascii="Times New Roman" w:hAnsi="Times New Roman" w:cs="Times New Roman"/>
          <w:sz w:val="28"/>
          <w:szCs w:val="28"/>
        </w:rPr>
        <w:t>Рострудинспекция</w:t>
      </w:r>
      <w:proofErr w:type="spellEnd"/>
      <w:r w:rsidR="00660BD7" w:rsidRPr="00660BD7">
        <w:rPr>
          <w:rFonts w:ascii="Times New Roman" w:hAnsi="Times New Roman" w:cs="Times New Roman"/>
          <w:sz w:val="28"/>
          <w:szCs w:val="28"/>
        </w:rPr>
        <w:t>, Госгортехнадзор и др.), а также соответствующими органами суб</w:t>
      </w:r>
      <w:r w:rsidR="00EC320B">
        <w:rPr>
          <w:rFonts w:ascii="Times New Roman" w:hAnsi="Times New Roman" w:cs="Times New Roman"/>
          <w:sz w:val="28"/>
          <w:szCs w:val="28"/>
        </w:rPr>
        <w:t xml:space="preserve">ъектов федерации </w:t>
      </w:r>
      <w:r w:rsidR="00660BD7" w:rsidRPr="00660BD7">
        <w:rPr>
          <w:rFonts w:ascii="Times New Roman" w:hAnsi="Times New Roman" w:cs="Times New Roman"/>
          <w:sz w:val="28"/>
          <w:szCs w:val="28"/>
        </w:rPr>
        <w:t>за охраной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60BD7" w:rsidRPr="00660BD7">
        <w:rPr>
          <w:rFonts w:ascii="Times New Roman" w:hAnsi="Times New Roman" w:cs="Times New Roman"/>
          <w:sz w:val="28"/>
          <w:szCs w:val="28"/>
        </w:rPr>
        <w:t>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расследования несчастных случаев в организациях, иметь доступ к необходимой ин</w:t>
      </w:r>
      <w:r w:rsidR="00EC320B">
        <w:rPr>
          <w:rFonts w:ascii="Times New Roman" w:hAnsi="Times New Roman" w:cs="Times New Roman"/>
          <w:sz w:val="28"/>
          <w:szCs w:val="28"/>
        </w:rPr>
        <w:t xml:space="preserve">формации, выдавать должностным </w:t>
      </w:r>
      <w:r w:rsidR="00660BD7" w:rsidRPr="00660BD7">
        <w:rPr>
          <w:rFonts w:ascii="Times New Roman" w:hAnsi="Times New Roman" w:cs="Times New Roman"/>
          <w:sz w:val="28"/>
          <w:szCs w:val="28"/>
        </w:rPr>
        <w:t>лицам организаций обязательные для исполнения предписания,</w:t>
      </w:r>
      <w:r w:rsidR="00EC320B">
        <w:rPr>
          <w:rFonts w:ascii="Times New Roman" w:hAnsi="Times New Roman" w:cs="Times New Roman"/>
          <w:sz w:val="28"/>
          <w:szCs w:val="28"/>
        </w:rPr>
        <w:t xml:space="preserve"> приостанавливать эксплуатацию </w:t>
      </w:r>
      <w:r w:rsidR="00660BD7" w:rsidRPr="00660BD7">
        <w:rPr>
          <w:rFonts w:ascii="Times New Roman" w:hAnsi="Times New Roman" w:cs="Times New Roman"/>
          <w:sz w:val="28"/>
          <w:szCs w:val="28"/>
        </w:rPr>
        <w:t xml:space="preserve">производственного оборудования и деятельность производственных </w:t>
      </w:r>
      <w:r w:rsidR="00660BD7" w:rsidRPr="00660BD7">
        <w:rPr>
          <w:rFonts w:ascii="Times New Roman" w:hAnsi="Times New Roman" w:cs="Times New Roman"/>
          <w:sz w:val="28"/>
          <w:szCs w:val="28"/>
        </w:rPr>
        <w:lastRenderedPageBreak/>
        <w:t>под</w:t>
      </w:r>
      <w:r w:rsidR="00EC320B">
        <w:rPr>
          <w:rFonts w:ascii="Times New Roman" w:hAnsi="Times New Roman" w:cs="Times New Roman"/>
          <w:sz w:val="28"/>
          <w:szCs w:val="28"/>
        </w:rPr>
        <w:t xml:space="preserve">разделений, налагать штрафы на </w:t>
      </w:r>
      <w:r w:rsidR="00660BD7" w:rsidRPr="00660BD7">
        <w:rPr>
          <w:rFonts w:ascii="Times New Roman" w:hAnsi="Times New Roman" w:cs="Times New Roman"/>
          <w:sz w:val="28"/>
          <w:szCs w:val="28"/>
        </w:rPr>
        <w:t>должностных лиц организаций, виновных в нарушении законодательных и иных нормативных актов об</w:t>
      </w:r>
      <w:proofErr w:type="gramEnd"/>
      <w:r w:rsidR="00660BD7" w:rsidRPr="00660BD7">
        <w:rPr>
          <w:rFonts w:ascii="Times New Roman" w:hAnsi="Times New Roman" w:cs="Times New Roman"/>
          <w:sz w:val="28"/>
          <w:szCs w:val="28"/>
        </w:rPr>
        <w:t xml:space="preserve"> охране труда.</w:t>
      </w:r>
    </w:p>
    <w:p w:rsidR="00660BD7" w:rsidRP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EC320B">
        <w:rPr>
          <w:rFonts w:ascii="Times New Roman" w:hAnsi="Times New Roman" w:cs="Times New Roman"/>
          <w:b/>
          <w:sz w:val="28"/>
          <w:szCs w:val="28"/>
        </w:rPr>
        <w:t xml:space="preserve">Общественный </w:t>
      </w:r>
      <w:proofErr w:type="gramStart"/>
      <w:r w:rsidR="00660BD7" w:rsidRPr="00EC320B">
        <w:rPr>
          <w:rFonts w:ascii="Times New Roman" w:hAnsi="Times New Roman" w:cs="Times New Roman"/>
          <w:b/>
          <w:sz w:val="28"/>
          <w:szCs w:val="28"/>
        </w:rPr>
        <w:t>контроль</w:t>
      </w:r>
      <w:r w:rsidR="00660BD7" w:rsidRPr="00660BD7">
        <w:rPr>
          <w:rFonts w:ascii="Times New Roman" w:hAnsi="Times New Roman" w:cs="Times New Roman"/>
          <w:sz w:val="28"/>
          <w:szCs w:val="28"/>
        </w:rPr>
        <w:t xml:space="preserve"> за</w:t>
      </w:r>
      <w:proofErr w:type="gramEnd"/>
      <w:r w:rsidR="00660BD7" w:rsidRPr="00660BD7">
        <w:rPr>
          <w:rFonts w:ascii="Times New Roman" w:hAnsi="Times New Roman" w:cs="Times New Roman"/>
          <w:sz w:val="28"/>
          <w:szCs w:val="28"/>
        </w:rPr>
        <w:t xml:space="preserve"> соблюдением законных прав и интересов работников в области охраны труда на производстве осуществляется работниками через уполномоченные работниками представительные органы.</w:t>
      </w:r>
    </w:p>
    <w:p w:rsidR="00660BD7" w:rsidRDefault="004D00F3" w:rsidP="00660BD7">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0BD7" w:rsidRPr="00660BD7">
        <w:rPr>
          <w:rFonts w:ascii="Times New Roman" w:hAnsi="Times New Roman" w:cs="Times New Roman"/>
          <w:sz w:val="28"/>
          <w:szCs w:val="28"/>
        </w:rPr>
        <w:t>Уполномоченные работниками представительные органы имеют право:</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 xml:space="preserve">осуществлять </w:t>
      </w:r>
      <w:proofErr w:type="gramStart"/>
      <w:r w:rsidR="00EC320B" w:rsidRPr="00EC320B">
        <w:rPr>
          <w:rFonts w:ascii="Times New Roman" w:hAnsi="Times New Roman" w:cs="Times New Roman"/>
          <w:sz w:val="28"/>
          <w:szCs w:val="28"/>
        </w:rPr>
        <w:t>контроль за</w:t>
      </w:r>
      <w:proofErr w:type="gramEnd"/>
      <w:r w:rsidR="00EC320B" w:rsidRPr="00EC320B">
        <w:rPr>
          <w:rFonts w:ascii="Times New Roman" w:hAnsi="Times New Roman" w:cs="Times New Roman"/>
          <w:sz w:val="28"/>
          <w:szCs w:val="28"/>
        </w:rPr>
        <w:t xml:space="preserve"> соблюдением работодателями законодательных и других нормативных актов об охране труда;</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проводить независимую экспертизу условий труда и обеспечения безопасности работников организации;</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принимать участие в расследовании несчастных случаев и профессиональных заболеваний на производстве, а также осуществлять самостоятельное их расследование;</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 xml:space="preserve">получать информацию от руководителей и иных должностных лиц организаций о состоянии условий и охраны труда, а также </w:t>
      </w:r>
      <w:proofErr w:type="gramStart"/>
      <w:r w:rsidR="00EC320B" w:rsidRPr="00EC320B">
        <w:rPr>
          <w:rFonts w:ascii="Times New Roman" w:hAnsi="Times New Roman" w:cs="Times New Roman"/>
          <w:sz w:val="28"/>
          <w:szCs w:val="28"/>
        </w:rPr>
        <w:t>о</w:t>
      </w:r>
      <w:proofErr w:type="gramEnd"/>
      <w:r w:rsidR="00EC320B" w:rsidRPr="00EC320B">
        <w:rPr>
          <w:rFonts w:ascii="Times New Roman" w:hAnsi="Times New Roman" w:cs="Times New Roman"/>
          <w:sz w:val="28"/>
          <w:szCs w:val="28"/>
        </w:rPr>
        <w:t xml:space="preserve"> всех подлежащих регистрации несчастных случаях на производстве;</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предъявлять требования о приостановке работ в случаях непосредственной угрозы жизни и здоровью работников:</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осуществлять выдачу работодателям обязательных к рассмотрению представлений об устранении выявленных нарушений законодательства об охране труда;</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осуществлять проверку состояния условий охраны труда;</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принимать участие в работе комиссий по испытаниям и приемке в эксплуатацию производственных объектов и сре</w:t>
      </w:r>
      <w:proofErr w:type="gramStart"/>
      <w:r w:rsidR="00EC320B" w:rsidRPr="00EC320B">
        <w:rPr>
          <w:rFonts w:ascii="Times New Roman" w:hAnsi="Times New Roman" w:cs="Times New Roman"/>
          <w:sz w:val="28"/>
          <w:szCs w:val="28"/>
        </w:rPr>
        <w:t>дств пр</w:t>
      </w:r>
      <w:proofErr w:type="gramEnd"/>
      <w:r w:rsidR="00EC320B" w:rsidRPr="00EC320B">
        <w:rPr>
          <w:rFonts w:ascii="Times New Roman" w:hAnsi="Times New Roman" w:cs="Times New Roman"/>
          <w:sz w:val="28"/>
          <w:szCs w:val="28"/>
        </w:rPr>
        <w:t>оизводства в качестве независимых экспертов;</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принимать участие в разработке и согласовании нормативных актов об охране труда;</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 xml:space="preserve">обращаться в соответствующие органы с требованием о привлечении к ответственности должностных лиц, виновных в нарушении нормативных </w:t>
      </w:r>
      <w:r w:rsidR="00EC320B">
        <w:rPr>
          <w:rFonts w:ascii="Times New Roman" w:hAnsi="Times New Roman" w:cs="Times New Roman"/>
          <w:sz w:val="28"/>
          <w:szCs w:val="28"/>
        </w:rPr>
        <w:t xml:space="preserve">   </w:t>
      </w:r>
      <w:r w:rsidR="00EC320B" w:rsidRPr="00EC320B">
        <w:rPr>
          <w:rFonts w:ascii="Times New Roman" w:hAnsi="Times New Roman" w:cs="Times New Roman"/>
          <w:sz w:val="28"/>
          <w:szCs w:val="28"/>
        </w:rPr>
        <w:t>требований по</w:t>
      </w:r>
      <w:r w:rsidR="00EC320B">
        <w:rPr>
          <w:rFonts w:ascii="Times New Roman" w:hAnsi="Times New Roman" w:cs="Times New Roman"/>
          <w:sz w:val="28"/>
          <w:szCs w:val="28"/>
        </w:rPr>
        <w:t xml:space="preserve"> охране труда, сокрытии фактов </w:t>
      </w:r>
      <w:r w:rsidR="00EC320B" w:rsidRPr="00EC320B">
        <w:rPr>
          <w:rFonts w:ascii="Times New Roman" w:hAnsi="Times New Roman" w:cs="Times New Roman"/>
          <w:sz w:val="28"/>
          <w:szCs w:val="28"/>
        </w:rPr>
        <w:t>несчастных случаев на производстве;</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 xml:space="preserve">принимать участие в рассмотрении трудовых споров, связанных с нарушением законодательства </w:t>
      </w:r>
      <w:r w:rsidR="00EC320B">
        <w:rPr>
          <w:rFonts w:ascii="Times New Roman" w:hAnsi="Times New Roman" w:cs="Times New Roman"/>
          <w:sz w:val="28"/>
          <w:szCs w:val="28"/>
        </w:rPr>
        <w:t xml:space="preserve"> </w:t>
      </w:r>
      <w:r w:rsidR="00EC320B" w:rsidRPr="00EC320B">
        <w:rPr>
          <w:rFonts w:ascii="Times New Roman" w:hAnsi="Times New Roman" w:cs="Times New Roman"/>
          <w:sz w:val="28"/>
          <w:szCs w:val="28"/>
        </w:rPr>
        <w:t>об охране труда, обязательств, установленных коллективными договор</w:t>
      </w:r>
      <w:r w:rsidR="00EC320B">
        <w:rPr>
          <w:rFonts w:ascii="Times New Roman" w:hAnsi="Times New Roman" w:cs="Times New Roman"/>
          <w:sz w:val="28"/>
          <w:szCs w:val="28"/>
        </w:rPr>
        <w:t xml:space="preserve">ами или соглашениями по охране </w:t>
      </w:r>
      <w:r w:rsidR="00EC320B" w:rsidRPr="00EC320B">
        <w:rPr>
          <w:rFonts w:ascii="Times New Roman" w:hAnsi="Times New Roman" w:cs="Times New Roman"/>
          <w:sz w:val="28"/>
          <w:szCs w:val="28"/>
        </w:rPr>
        <w:t>труда, с изменением условий труда.</w:t>
      </w:r>
    </w:p>
    <w:p w:rsidR="00EC320B" w:rsidRPr="00EC320B" w:rsidRDefault="00EC320B" w:rsidP="00EC320B">
      <w:pPr>
        <w:tabs>
          <w:tab w:val="left" w:pos="960"/>
        </w:tabs>
        <w:spacing w:after="0" w:line="240" w:lineRule="auto"/>
        <w:jc w:val="both"/>
        <w:rPr>
          <w:rFonts w:ascii="Times New Roman" w:hAnsi="Times New Roman" w:cs="Times New Roman"/>
          <w:sz w:val="28"/>
          <w:szCs w:val="28"/>
        </w:rPr>
      </w:pPr>
      <w:r w:rsidRPr="00EC320B">
        <w:rPr>
          <w:rFonts w:ascii="Times New Roman" w:hAnsi="Times New Roman" w:cs="Times New Roman"/>
          <w:b/>
          <w:sz w:val="28"/>
          <w:szCs w:val="28"/>
        </w:rPr>
        <w:t xml:space="preserve">3. </w:t>
      </w:r>
      <w:proofErr w:type="gramStart"/>
      <w:r w:rsidRPr="00EC320B">
        <w:rPr>
          <w:rFonts w:ascii="Times New Roman" w:hAnsi="Times New Roman" w:cs="Times New Roman"/>
          <w:b/>
          <w:sz w:val="28"/>
          <w:szCs w:val="28"/>
        </w:rPr>
        <w:t>Общие правила поведения работающих на территории организации, в производственных и вспомогательных помещениях</w:t>
      </w:r>
      <w:r w:rsidRPr="00EC320B">
        <w:rPr>
          <w:rFonts w:ascii="Times New Roman" w:hAnsi="Times New Roman" w:cs="Times New Roman"/>
          <w:sz w:val="28"/>
          <w:szCs w:val="28"/>
        </w:rPr>
        <w:t>.</w:t>
      </w:r>
      <w:proofErr w:type="gramEnd"/>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Работник обязан соблюдать нормы, правила и инструкции по охране труда, пожарной безопасности и правила внутреннего трудового распорядка.</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Правильно применять коллективные и индивидуальные средства защиты.</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 xml:space="preserve">Немедленно сообщать своему непосредственному руководителю о любом несчастном случае, происшедшем на производстве, о признаках </w:t>
      </w:r>
      <w:r w:rsidR="00EC320B" w:rsidRPr="00EC320B">
        <w:rPr>
          <w:rFonts w:ascii="Times New Roman" w:hAnsi="Times New Roman" w:cs="Times New Roman"/>
          <w:sz w:val="28"/>
          <w:szCs w:val="28"/>
        </w:rPr>
        <w:lastRenderedPageBreak/>
        <w:t>профессионального за</w:t>
      </w:r>
      <w:r w:rsidR="00EC320B">
        <w:rPr>
          <w:rFonts w:ascii="Times New Roman" w:hAnsi="Times New Roman" w:cs="Times New Roman"/>
          <w:sz w:val="28"/>
          <w:szCs w:val="28"/>
        </w:rPr>
        <w:t xml:space="preserve">болевания, а также о ситуации, </w:t>
      </w:r>
      <w:r w:rsidR="00EC320B" w:rsidRPr="00EC320B">
        <w:rPr>
          <w:rFonts w:ascii="Times New Roman" w:hAnsi="Times New Roman" w:cs="Times New Roman"/>
          <w:sz w:val="28"/>
          <w:szCs w:val="28"/>
        </w:rPr>
        <w:t>которая создает угрозу жизни и здоровью людей.</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Запрещается употребление спиртных напитков, а также приступать к работе в состоянии алкогольного или наркотического опьянения. Курить разрешается тол</w:t>
      </w:r>
      <w:r w:rsidR="00EC320B">
        <w:rPr>
          <w:rFonts w:ascii="Times New Roman" w:hAnsi="Times New Roman" w:cs="Times New Roman"/>
          <w:sz w:val="28"/>
          <w:szCs w:val="28"/>
        </w:rPr>
        <w:t xml:space="preserve">ько в специально оборудованных </w:t>
      </w:r>
      <w:r w:rsidR="00EC320B" w:rsidRPr="00EC320B">
        <w:rPr>
          <w:rFonts w:ascii="Times New Roman" w:hAnsi="Times New Roman" w:cs="Times New Roman"/>
          <w:sz w:val="28"/>
          <w:szCs w:val="28"/>
        </w:rPr>
        <w:t>местах.</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 xml:space="preserve">При заболевании или </w:t>
      </w:r>
      <w:proofErr w:type="spellStart"/>
      <w:r w:rsidR="00EC320B" w:rsidRPr="00EC320B">
        <w:rPr>
          <w:rFonts w:ascii="Times New Roman" w:hAnsi="Times New Roman" w:cs="Times New Roman"/>
          <w:sz w:val="28"/>
          <w:szCs w:val="28"/>
        </w:rPr>
        <w:t>травмировании</w:t>
      </w:r>
      <w:proofErr w:type="spellEnd"/>
      <w:r w:rsidR="00EC320B" w:rsidRPr="00EC320B">
        <w:rPr>
          <w:rFonts w:ascii="Times New Roman" w:hAnsi="Times New Roman" w:cs="Times New Roman"/>
          <w:sz w:val="28"/>
          <w:szCs w:val="28"/>
        </w:rPr>
        <w:t xml:space="preserve"> как на работе, так и </w:t>
      </w:r>
      <w:proofErr w:type="gramStart"/>
      <w:r w:rsidR="00EC320B" w:rsidRPr="00EC320B">
        <w:rPr>
          <w:rFonts w:ascii="Times New Roman" w:hAnsi="Times New Roman" w:cs="Times New Roman"/>
          <w:sz w:val="28"/>
          <w:szCs w:val="28"/>
        </w:rPr>
        <w:t>вне</w:t>
      </w:r>
      <w:proofErr w:type="gramEnd"/>
      <w:r w:rsidR="00EC320B" w:rsidRPr="00EC320B">
        <w:rPr>
          <w:rFonts w:ascii="Times New Roman" w:hAnsi="Times New Roman" w:cs="Times New Roman"/>
          <w:sz w:val="28"/>
          <w:szCs w:val="28"/>
        </w:rPr>
        <w:t xml:space="preserve"> </w:t>
      </w:r>
      <w:proofErr w:type="gramStart"/>
      <w:r w:rsidR="00EC320B" w:rsidRPr="00EC320B">
        <w:rPr>
          <w:rFonts w:ascii="Times New Roman" w:hAnsi="Times New Roman" w:cs="Times New Roman"/>
          <w:sz w:val="28"/>
          <w:szCs w:val="28"/>
        </w:rPr>
        <w:t>ее</w:t>
      </w:r>
      <w:proofErr w:type="gramEnd"/>
      <w:r>
        <w:rPr>
          <w:rFonts w:ascii="Times New Roman" w:hAnsi="Times New Roman" w:cs="Times New Roman"/>
          <w:sz w:val="28"/>
          <w:szCs w:val="28"/>
        </w:rPr>
        <w:t>,</w:t>
      </w:r>
      <w:r w:rsidR="00EC320B" w:rsidRPr="00EC320B">
        <w:rPr>
          <w:rFonts w:ascii="Times New Roman" w:hAnsi="Times New Roman" w:cs="Times New Roman"/>
          <w:sz w:val="28"/>
          <w:szCs w:val="28"/>
        </w:rPr>
        <w:t xml:space="preserve"> необходимо сообщить об этом руководителю и обратиться в лечебное заведение.</w:t>
      </w:r>
    </w:p>
    <w:p w:rsidR="00660BD7"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w:t>
      </w:r>
      <w:r w:rsidR="00EC320B">
        <w:rPr>
          <w:rFonts w:ascii="Times New Roman" w:hAnsi="Times New Roman" w:cs="Times New Roman"/>
          <w:sz w:val="28"/>
          <w:szCs w:val="28"/>
        </w:rPr>
        <w:t xml:space="preserve">бы. Сохранить до расследования </w:t>
      </w:r>
      <w:r w:rsidR="00EC320B" w:rsidRPr="00EC320B">
        <w:rPr>
          <w:rFonts w:ascii="Times New Roman" w:hAnsi="Times New Roman" w:cs="Times New Roman"/>
          <w:sz w:val="28"/>
          <w:szCs w:val="28"/>
        </w:rPr>
        <w:t>обстановку на рабочем месте такой, какой она была в момент происшеств</w:t>
      </w:r>
      <w:r w:rsidR="00EC320B">
        <w:rPr>
          <w:rFonts w:ascii="Times New Roman" w:hAnsi="Times New Roman" w:cs="Times New Roman"/>
          <w:sz w:val="28"/>
          <w:szCs w:val="28"/>
        </w:rPr>
        <w:t xml:space="preserve">ия, если это не угрожает жизни </w:t>
      </w:r>
      <w:r w:rsidR="00EC320B" w:rsidRPr="00EC320B">
        <w:rPr>
          <w:rFonts w:ascii="Times New Roman" w:hAnsi="Times New Roman" w:cs="Times New Roman"/>
          <w:sz w:val="28"/>
          <w:szCs w:val="28"/>
        </w:rPr>
        <w:t>и здоровью окружающих и не приведет к аварии</w:t>
      </w:r>
      <w:r w:rsidR="00EC320B">
        <w:rPr>
          <w:rFonts w:ascii="Times New Roman" w:hAnsi="Times New Roman" w:cs="Times New Roman"/>
          <w:sz w:val="28"/>
          <w:szCs w:val="28"/>
        </w:rPr>
        <w:t>.</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При обнаружении неисправности оборудования, приспособлении, инструмента сообщить об этом руководителю. Пользоваться и применять в работе неисправ</w:t>
      </w:r>
      <w:r w:rsidR="00914CB5">
        <w:rPr>
          <w:rFonts w:ascii="Times New Roman" w:hAnsi="Times New Roman" w:cs="Times New Roman"/>
          <w:sz w:val="28"/>
          <w:szCs w:val="28"/>
        </w:rPr>
        <w:t xml:space="preserve">ные оборудование и инструменты </w:t>
      </w:r>
      <w:r w:rsidR="00EC320B" w:rsidRPr="00EC320B">
        <w:rPr>
          <w:rFonts w:ascii="Times New Roman" w:hAnsi="Times New Roman" w:cs="Times New Roman"/>
          <w:sz w:val="28"/>
          <w:szCs w:val="28"/>
        </w:rPr>
        <w:t>запрещается.</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Выполняя трудовые обязанности соблюдать следующие требования:</w:t>
      </w:r>
    </w:p>
    <w:p w:rsidR="00EC320B" w:rsidRPr="00EC320B" w:rsidRDefault="00EC320B" w:rsidP="00EC320B">
      <w:pPr>
        <w:tabs>
          <w:tab w:val="left" w:pos="960"/>
        </w:tabs>
        <w:spacing w:after="0" w:line="240" w:lineRule="auto"/>
        <w:jc w:val="both"/>
        <w:rPr>
          <w:rFonts w:ascii="Times New Roman" w:hAnsi="Times New Roman" w:cs="Times New Roman"/>
          <w:sz w:val="28"/>
          <w:szCs w:val="28"/>
        </w:rPr>
      </w:pPr>
      <w:r w:rsidRPr="00EC320B">
        <w:rPr>
          <w:rFonts w:ascii="Times New Roman" w:hAnsi="Times New Roman" w:cs="Times New Roman"/>
          <w:sz w:val="28"/>
          <w:szCs w:val="28"/>
        </w:rPr>
        <w:t>ходить только по установленным проходам, переходным мостикам и площадкам;</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не садиться и не облокачиваться на случайные предметы и ограждения:</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не подниматься и не спускаться бегом по лестничным маршам переходным мостикам:</w:t>
      </w:r>
    </w:p>
    <w:p w:rsidR="00EC320B" w:rsidRPr="00EC320B"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не прикасаться электрическим проводам, кабелям электротехнических установок;</w:t>
      </w:r>
    </w:p>
    <w:p w:rsidR="00660BD7" w:rsidRDefault="004D00F3" w:rsidP="00EC320B">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20B" w:rsidRPr="00EC320B">
        <w:rPr>
          <w:rFonts w:ascii="Times New Roman" w:hAnsi="Times New Roman" w:cs="Times New Roman"/>
          <w:sz w:val="28"/>
          <w:szCs w:val="28"/>
        </w:rPr>
        <w:t>не устранять неисправности в осветительной и силовой сети, а также пусковых устройствах:</w:t>
      </w:r>
    </w:p>
    <w:p w:rsidR="00660BD7" w:rsidRDefault="004D00F3"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не находиться в зоне действия грузоподъемных машин</w:t>
      </w:r>
      <w:r w:rsidR="00914CB5">
        <w:rPr>
          <w:rFonts w:ascii="Times New Roman" w:hAnsi="Times New Roman" w:cs="Times New Roman"/>
          <w:sz w:val="28"/>
          <w:szCs w:val="28"/>
        </w:rPr>
        <w:t>.</w:t>
      </w:r>
    </w:p>
    <w:p w:rsidR="00914CB5" w:rsidRPr="00914CB5" w:rsidRDefault="004D00F3"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Обращать внимание на знаки безопасности, сигналы и выполнять их требования. Запрещающий знак безопасности с поясняющей надписью: "Не включать — работают люди!" имеет пр</w:t>
      </w:r>
      <w:r w:rsidR="00914CB5">
        <w:rPr>
          <w:rFonts w:ascii="Times New Roman" w:hAnsi="Times New Roman" w:cs="Times New Roman"/>
          <w:sz w:val="28"/>
          <w:szCs w:val="28"/>
        </w:rPr>
        <w:t xml:space="preserve">аво снять только </w:t>
      </w:r>
      <w:r w:rsidR="00914CB5" w:rsidRPr="00914CB5">
        <w:rPr>
          <w:rFonts w:ascii="Times New Roman" w:hAnsi="Times New Roman" w:cs="Times New Roman"/>
          <w:sz w:val="28"/>
          <w:szCs w:val="28"/>
        </w:rPr>
        <w:t>тот работник, который его установил. Запрещается включать в работ</w:t>
      </w:r>
      <w:r w:rsidR="00914CB5">
        <w:rPr>
          <w:rFonts w:ascii="Times New Roman" w:hAnsi="Times New Roman" w:cs="Times New Roman"/>
          <w:sz w:val="28"/>
          <w:szCs w:val="28"/>
        </w:rPr>
        <w:t xml:space="preserve">у оборудование, если на пульте </w:t>
      </w:r>
      <w:r w:rsidR="00914CB5" w:rsidRPr="00914CB5">
        <w:rPr>
          <w:rFonts w:ascii="Times New Roman" w:hAnsi="Times New Roman" w:cs="Times New Roman"/>
          <w:sz w:val="28"/>
          <w:szCs w:val="28"/>
        </w:rPr>
        <w:t>управления установлен запрещающий знак безопасности с пояс</w:t>
      </w:r>
      <w:r w:rsidR="00914CB5">
        <w:rPr>
          <w:rFonts w:ascii="Times New Roman" w:hAnsi="Times New Roman" w:cs="Times New Roman"/>
          <w:sz w:val="28"/>
          <w:szCs w:val="28"/>
        </w:rPr>
        <w:t xml:space="preserve">няющей надписью: "Не включать </w:t>
      </w:r>
      <w:proofErr w:type="gramStart"/>
      <w:r w:rsidR="00914CB5">
        <w:rPr>
          <w:rFonts w:ascii="Times New Roman" w:hAnsi="Times New Roman" w:cs="Times New Roman"/>
          <w:sz w:val="28"/>
          <w:szCs w:val="28"/>
        </w:rPr>
        <w:t>—</w:t>
      </w:r>
      <w:r w:rsidR="00914CB5" w:rsidRPr="00914CB5">
        <w:rPr>
          <w:rFonts w:ascii="Times New Roman" w:hAnsi="Times New Roman" w:cs="Times New Roman"/>
          <w:sz w:val="28"/>
          <w:szCs w:val="28"/>
        </w:rPr>
        <w:t>р</w:t>
      </w:r>
      <w:proofErr w:type="gramEnd"/>
      <w:r w:rsidR="00914CB5" w:rsidRPr="00914CB5">
        <w:rPr>
          <w:rFonts w:ascii="Times New Roman" w:hAnsi="Times New Roman" w:cs="Times New Roman"/>
          <w:sz w:val="28"/>
          <w:szCs w:val="28"/>
        </w:rPr>
        <w:t>аботают люди!".</w:t>
      </w:r>
    </w:p>
    <w:p w:rsidR="00914CB5" w:rsidRPr="00914CB5" w:rsidRDefault="004D00F3"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При передвижении по территории необходимо соблюдать следующие требования:</w:t>
      </w:r>
    </w:p>
    <w:p w:rsidR="00914CB5" w:rsidRPr="00914CB5" w:rsidRDefault="004D00F3"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ходить по пешеходным дорожкам, тротуарам;</w:t>
      </w:r>
    </w:p>
    <w:p w:rsidR="00914CB5" w:rsidRPr="00914CB5" w:rsidRDefault="004D00F3"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переходить автомобильные дороги в установленных местах;</w:t>
      </w:r>
    </w:p>
    <w:p w:rsidR="00914CB5" w:rsidRPr="00914CB5" w:rsidRDefault="004D00F3"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при выходе из здания убедиться в отсутствии движущегося транспорта.</w:t>
      </w:r>
    </w:p>
    <w:p w:rsidR="00914CB5" w:rsidRPr="00914CB5" w:rsidRDefault="004D00F3"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Для питья следует употреблять воду из сатураторов, специально оборудованных фонтанчиков или питьевых бачков.</w:t>
      </w:r>
    </w:p>
    <w:p w:rsidR="00914CB5" w:rsidRPr="00914CB5" w:rsidRDefault="004D00F3"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Принимать пищу следует в оборудованных помещениях (столовой, буфете, комнате приема пищи).</w:t>
      </w:r>
    </w:p>
    <w:p w:rsidR="00914CB5" w:rsidRPr="00914CB5" w:rsidRDefault="00914CB5" w:rsidP="00914CB5">
      <w:pPr>
        <w:tabs>
          <w:tab w:val="left" w:pos="960"/>
        </w:tabs>
        <w:spacing w:after="0" w:line="240" w:lineRule="auto"/>
        <w:jc w:val="both"/>
        <w:rPr>
          <w:rFonts w:ascii="Times New Roman" w:hAnsi="Times New Roman" w:cs="Times New Roman"/>
          <w:b/>
          <w:sz w:val="28"/>
          <w:szCs w:val="28"/>
        </w:rPr>
      </w:pPr>
      <w:r w:rsidRPr="00914CB5">
        <w:rPr>
          <w:rFonts w:ascii="Times New Roman" w:hAnsi="Times New Roman" w:cs="Times New Roman"/>
          <w:b/>
          <w:sz w:val="28"/>
          <w:szCs w:val="28"/>
        </w:rPr>
        <w:t>4. Основные опасные и вредные производственные факторы, характерные для данного производства.</w:t>
      </w:r>
    </w:p>
    <w:p w:rsidR="00914CB5" w:rsidRPr="00914CB5" w:rsidRDefault="004D00F3"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4CB5" w:rsidRPr="00914CB5">
        <w:rPr>
          <w:rFonts w:ascii="Times New Roman" w:hAnsi="Times New Roman" w:cs="Times New Roman"/>
          <w:sz w:val="28"/>
          <w:szCs w:val="28"/>
        </w:rPr>
        <w:t>Классификация опасных и вредных производственных факторов</w:t>
      </w:r>
    </w:p>
    <w:p w:rsidR="00914CB5" w:rsidRPr="00914CB5" w:rsidRDefault="00914CB5" w:rsidP="00914CB5">
      <w:pPr>
        <w:tabs>
          <w:tab w:val="left" w:pos="96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914CB5">
        <w:rPr>
          <w:rFonts w:ascii="Times New Roman" w:hAnsi="Times New Roman" w:cs="Times New Roman"/>
          <w:i/>
          <w:sz w:val="28"/>
          <w:szCs w:val="28"/>
        </w:rPr>
        <w:t>Опасные и вредные производственные факторы подразделяются по природе действия на следующие группы:</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физические;</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химические;</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биологические;</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психофизиологические</w:t>
      </w:r>
    </w:p>
    <w:p w:rsidR="00914CB5" w:rsidRPr="00914CB5" w:rsidRDefault="00914CB5" w:rsidP="00914CB5">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14CB5">
        <w:rPr>
          <w:rFonts w:ascii="Times New Roman" w:hAnsi="Times New Roman" w:cs="Times New Roman"/>
          <w:b/>
          <w:sz w:val="28"/>
          <w:szCs w:val="28"/>
        </w:rPr>
        <w:t xml:space="preserve">Физические опасные и вредные производственные факторы подразделяются </w:t>
      </w:r>
      <w:proofErr w:type="gramStart"/>
      <w:r w:rsidRPr="00914CB5">
        <w:rPr>
          <w:rFonts w:ascii="Times New Roman" w:hAnsi="Times New Roman" w:cs="Times New Roman"/>
          <w:b/>
          <w:sz w:val="28"/>
          <w:szCs w:val="28"/>
        </w:rPr>
        <w:t>на</w:t>
      </w:r>
      <w:proofErr w:type="gramEnd"/>
      <w:r w:rsidRPr="00914CB5">
        <w:rPr>
          <w:rFonts w:ascii="Times New Roman" w:hAnsi="Times New Roman" w:cs="Times New Roman"/>
          <w:b/>
          <w:sz w:val="28"/>
          <w:szCs w:val="28"/>
        </w:rPr>
        <w:t xml:space="preserve"> следующие:</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движущиеся машины и механизмы;</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подвижные части производственного оборудования;</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передвигающиеся изделия, заготовки, материалы;</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разрушающиеся конструкции;</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обрушивающиеся горные породы;</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запыленность и загазованность воздуха рабочей среды;</w:t>
      </w:r>
    </w:p>
    <w:p w:rsid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 xml:space="preserve">повышенная или пониженная температура поверхностей оборудования, </w:t>
      </w:r>
      <w:r>
        <w:rPr>
          <w:rFonts w:ascii="Times New Roman" w:hAnsi="Times New Roman" w:cs="Times New Roman"/>
          <w:sz w:val="28"/>
          <w:szCs w:val="28"/>
        </w:rPr>
        <w:t xml:space="preserve">   </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материалов;</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или пониженная температура воздуха рабочей зоны;</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повышенный уровень шума на рабочем месте;</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повышенный уровень вибрации;</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повышенный уровень инфразвуковых колебаний;</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повышенный уровень ультразвука;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повышенное или пониженное барометрическое давление в рабочей зоне и его резкое изменение;</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или пониженная влажность воздуха;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или пониженная подвижность воздуха;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или пониженная ионизация воздуха;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повышенный уровень ионизирующих излучений в рабочей зоне;</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повышенное значение напряжения в электрической цепи, замыкание которой может произойти через тело человека;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повышенный уровень статического электричества;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повышенный уровень электромагнитных излучений;</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напряженность электрического поля;</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напряженность магнитного поля;</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отсутствие или недостаток естественного света;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недостаточная освещенность рабочей зоны;</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яркость света;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пониженная контрастность;</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 xml:space="preserve">прямая и отраженная </w:t>
      </w:r>
      <w:proofErr w:type="spellStart"/>
      <w:r w:rsidRPr="00914CB5">
        <w:rPr>
          <w:rFonts w:ascii="Times New Roman" w:hAnsi="Times New Roman" w:cs="Times New Roman"/>
          <w:sz w:val="28"/>
          <w:szCs w:val="28"/>
        </w:rPr>
        <w:t>блёскость</w:t>
      </w:r>
      <w:proofErr w:type="spellEnd"/>
      <w:r w:rsidRPr="00914CB5">
        <w:rPr>
          <w:rFonts w:ascii="Times New Roman" w:hAnsi="Times New Roman" w:cs="Times New Roman"/>
          <w:sz w:val="28"/>
          <w:szCs w:val="28"/>
        </w:rPr>
        <w:t>;</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повышенная пульсация светового потока;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повышенный уровень ультрафиолетовой радиации;</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 xml:space="preserve">острые кромки, заусенцы и шероховатость на поверхностях заготовок, </w:t>
      </w:r>
      <w:r>
        <w:rPr>
          <w:rFonts w:ascii="Times New Roman" w:hAnsi="Times New Roman" w:cs="Times New Roman"/>
          <w:sz w:val="28"/>
          <w:szCs w:val="28"/>
        </w:rPr>
        <w:t xml:space="preserve">  </w:t>
      </w:r>
      <w:r w:rsidRPr="00914CB5">
        <w:rPr>
          <w:rFonts w:ascii="Times New Roman" w:hAnsi="Times New Roman" w:cs="Times New Roman"/>
          <w:sz w:val="28"/>
          <w:szCs w:val="28"/>
        </w:rPr>
        <w:t>инструментов и</w:t>
      </w:r>
      <w:r>
        <w:rPr>
          <w:rFonts w:ascii="Times New Roman" w:hAnsi="Times New Roman" w:cs="Times New Roman"/>
          <w:sz w:val="28"/>
          <w:szCs w:val="28"/>
        </w:rPr>
        <w:t xml:space="preserve"> </w:t>
      </w:r>
      <w:r w:rsidRPr="00914CB5">
        <w:rPr>
          <w:rFonts w:ascii="Times New Roman" w:hAnsi="Times New Roman" w:cs="Times New Roman"/>
          <w:sz w:val="28"/>
          <w:szCs w:val="28"/>
        </w:rPr>
        <w:t>оборудования;</w:t>
      </w:r>
    </w:p>
    <w:p w:rsid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 xml:space="preserve">расположение рабочего места на значительной высоте относительно </w:t>
      </w:r>
      <w:r>
        <w:rPr>
          <w:rFonts w:ascii="Times New Roman" w:hAnsi="Times New Roman" w:cs="Times New Roman"/>
          <w:sz w:val="28"/>
          <w:szCs w:val="28"/>
        </w:rPr>
        <w:t xml:space="preserve">    </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sidRPr="00914CB5">
        <w:rPr>
          <w:rFonts w:ascii="Times New Roman" w:hAnsi="Times New Roman" w:cs="Times New Roman"/>
          <w:sz w:val="28"/>
          <w:szCs w:val="28"/>
        </w:rPr>
        <w:t>земли (пола);</w:t>
      </w:r>
    </w:p>
    <w:p w:rsidR="00914CB5" w:rsidRPr="00914CB5" w:rsidRDefault="00914CB5"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4CB5">
        <w:rPr>
          <w:rFonts w:ascii="Times New Roman" w:hAnsi="Times New Roman" w:cs="Times New Roman"/>
          <w:sz w:val="28"/>
          <w:szCs w:val="28"/>
        </w:rPr>
        <w:t xml:space="preserve">невесомость </w:t>
      </w:r>
    </w:p>
    <w:p w:rsidR="00914CB5" w:rsidRPr="00914CB5" w:rsidRDefault="00D61B07" w:rsidP="00914CB5">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14CB5" w:rsidRPr="00914CB5">
        <w:rPr>
          <w:rFonts w:ascii="Times New Roman" w:hAnsi="Times New Roman" w:cs="Times New Roman"/>
          <w:b/>
          <w:sz w:val="28"/>
          <w:szCs w:val="28"/>
        </w:rPr>
        <w:t>Химические опасные и вредные производственные факторы подразделяются:</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4CB5" w:rsidRPr="00914CB5">
        <w:rPr>
          <w:rFonts w:ascii="Times New Roman" w:hAnsi="Times New Roman" w:cs="Times New Roman"/>
          <w:sz w:val="28"/>
          <w:szCs w:val="28"/>
        </w:rPr>
        <w:t xml:space="preserve">по характеру воздействия не организм человека </w:t>
      </w:r>
      <w:proofErr w:type="gramStart"/>
      <w:r w:rsidR="00914CB5" w:rsidRPr="00914CB5">
        <w:rPr>
          <w:rFonts w:ascii="Times New Roman" w:hAnsi="Times New Roman" w:cs="Times New Roman"/>
          <w:sz w:val="28"/>
          <w:szCs w:val="28"/>
        </w:rPr>
        <w:t>на</w:t>
      </w:r>
      <w:proofErr w:type="gramEnd"/>
      <w:r w:rsidR="00914CB5" w:rsidRPr="00914CB5">
        <w:rPr>
          <w:rFonts w:ascii="Times New Roman" w:hAnsi="Times New Roman" w:cs="Times New Roman"/>
          <w:sz w:val="28"/>
          <w:szCs w:val="28"/>
        </w:rPr>
        <w:t>:</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токсические;</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раздражающие;</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сенсибилизирующие;</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канцерогенные;</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мутагенные;</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4CB5" w:rsidRPr="00914CB5">
        <w:rPr>
          <w:rFonts w:ascii="Times New Roman" w:hAnsi="Times New Roman" w:cs="Times New Roman"/>
          <w:sz w:val="28"/>
          <w:szCs w:val="28"/>
        </w:rPr>
        <w:t>влияющие</w:t>
      </w:r>
      <w:proofErr w:type="gramEnd"/>
      <w:r w:rsidR="00914CB5" w:rsidRPr="00914CB5">
        <w:rPr>
          <w:rFonts w:ascii="Times New Roman" w:hAnsi="Times New Roman" w:cs="Times New Roman"/>
          <w:sz w:val="28"/>
          <w:szCs w:val="28"/>
        </w:rPr>
        <w:t xml:space="preserve"> на репродуктивную функцию;</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 xml:space="preserve">по пути проникновения в организм человека </w:t>
      </w:r>
      <w:proofErr w:type="gramStart"/>
      <w:r w:rsidR="00914CB5" w:rsidRPr="00914CB5">
        <w:rPr>
          <w:rFonts w:ascii="Times New Roman" w:hAnsi="Times New Roman" w:cs="Times New Roman"/>
          <w:sz w:val="28"/>
          <w:szCs w:val="28"/>
        </w:rPr>
        <w:t>через</w:t>
      </w:r>
      <w:proofErr w:type="gramEnd"/>
      <w:r w:rsidR="00914CB5" w:rsidRPr="00914CB5">
        <w:rPr>
          <w:rFonts w:ascii="Times New Roman" w:hAnsi="Times New Roman" w:cs="Times New Roman"/>
          <w:sz w:val="28"/>
          <w:szCs w:val="28"/>
        </w:rPr>
        <w:t>:</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органы дыхания;</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желудочно-кишечный тракт;</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кожные покровы и слизистые оболочки.</w:t>
      </w:r>
    </w:p>
    <w:p w:rsidR="00914CB5" w:rsidRPr="00D61B07" w:rsidRDefault="00D61B07" w:rsidP="00914CB5">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14CB5" w:rsidRPr="00D61B07">
        <w:rPr>
          <w:rFonts w:ascii="Times New Roman" w:hAnsi="Times New Roman" w:cs="Times New Roman"/>
          <w:b/>
          <w:sz w:val="28"/>
          <w:szCs w:val="28"/>
        </w:rPr>
        <w:t>Биологические опасные и вредные производственные факторы включают следующие биологические объекты:</w:t>
      </w:r>
    </w:p>
    <w:p w:rsidR="00D61B07"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4CB5" w:rsidRPr="00914CB5">
        <w:rPr>
          <w:rFonts w:ascii="Times New Roman" w:hAnsi="Times New Roman" w:cs="Times New Roman"/>
          <w:sz w:val="28"/>
          <w:szCs w:val="28"/>
        </w:rPr>
        <w:t xml:space="preserve">патогенные микроорганизмы (бактерии, вирусы, риккетсии, спирохеты, </w:t>
      </w:r>
      <w:r>
        <w:rPr>
          <w:rFonts w:ascii="Times New Roman" w:hAnsi="Times New Roman" w:cs="Times New Roman"/>
          <w:sz w:val="28"/>
          <w:szCs w:val="28"/>
        </w:rPr>
        <w:t xml:space="preserve">  </w:t>
      </w:r>
      <w:proofErr w:type="gramEnd"/>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грибы, простейшие) и продукты их жизнедеятельности;</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микроорганизмы (растения и животные).</w:t>
      </w:r>
    </w:p>
    <w:p w:rsidR="00914CB5" w:rsidRPr="00D61B07" w:rsidRDefault="00D61B07" w:rsidP="00914CB5">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14CB5" w:rsidRPr="00D61B07">
        <w:rPr>
          <w:rFonts w:ascii="Times New Roman" w:hAnsi="Times New Roman" w:cs="Times New Roman"/>
          <w:b/>
          <w:sz w:val="28"/>
          <w:szCs w:val="28"/>
        </w:rPr>
        <w:t xml:space="preserve">Психофизиологические опасные и вредные производственные факторы по характеру действия подразделяются </w:t>
      </w:r>
      <w:proofErr w:type="gramStart"/>
      <w:r w:rsidR="00914CB5" w:rsidRPr="00D61B07">
        <w:rPr>
          <w:rFonts w:ascii="Times New Roman" w:hAnsi="Times New Roman" w:cs="Times New Roman"/>
          <w:b/>
          <w:sz w:val="28"/>
          <w:szCs w:val="28"/>
        </w:rPr>
        <w:t>на</w:t>
      </w:r>
      <w:proofErr w:type="gramEnd"/>
      <w:r w:rsidR="00914CB5" w:rsidRPr="00D61B07">
        <w:rPr>
          <w:rFonts w:ascii="Times New Roman" w:hAnsi="Times New Roman" w:cs="Times New Roman"/>
          <w:b/>
          <w:sz w:val="28"/>
          <w:szCs w:val="28"/>
        </w:rPr>
        <w:t xml:space="preserve"> следующие:</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а) физические перегрузки;</w:t>
      </w:r>
    </w:p>
    <w:p w:rsidR="00914CB5" w:rsidRPr="00914CB5" w:rsidRDefault="00D61B07"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w:t>
      </w:r>
      <w:r w:rsidR="00914CB5" w:rsidRPr="00914CB5">
        <w:rPr>
          <w:rFonts w:ascii="Times New Roman" w:hAnsi="Times New Roman" w:cs="Times New Roman"/>
          <w:sz w:val="28"/>
          <w:szCs w:val="28"/>
        </w:rPr>
        <w:t>н</w:t>
      </w:r>
      <w:proofErr w:type="gramEnd"/>
      <w:r w:rsidR="00914CB5" w:rsidRPr="00914CB5">
        <w:rPr>
          <w:rFonts w:ascii="Times New Roman" w:hAnsi="Times New Roman" w:cs="Times New Roman"/>
          <w:sz w:val="28"/>
          <w:szCs w:val="28"/>
        </w:rPr>
        <w:t xml:space="preserve">ервно-психические перегрузки. Физические перегрузки подразделяются </w:t>
      </w:r>
      <w:proofErr w:type="gramStart"/>
      <w:r w:rsidR="00914CB5" w:rsidRPr="00914CB5">
        <w:rPr>
          <w:rFonts w:ascii="Times New Roman" w:hAnsi="Times New Roman" w:cs="Times New Roman"/>
          <w:sz w:val="28"/>
          <w:szCs w:val="28"/>
        </w:rPr>
        <w:t>на</w:t>
      </w:r>
      <w:proofErr w:type="gramEnd"/>
      <w:r w:rsidR="00914CB5" w:rsidRPr="00914CB5">
        <w:rPr>
          <w:rFonts w:ascii="Times New Roman" w:hAnsi="Times New Roman" w:cs="Times New Roman"/>
          <w:sz w:val="28"/>
          <w:szCs w:val="28"/>
        </w:rPr>
        <w:t>:</w:t>
      </w:r>
    </w:p>
    <w:p w:rsidR="00914CB5" w:rsidRPr="00914CB5" w:rsidRDefault="00D53AD1"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статические;</w:t>
      </w:r>
    </w:p>
    <w:p w:rsidR="00914CB5" w:rsidRPr="00914CB5" w:rsidRDefault="00D53AD1"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динамические.</w:t>
      </w:r>
    </w:p>
    <w:p w:rsidR="00914CB5" w:rsidRPr="00D53AD1" w:rsidRDefault="00D53AD1" w:rsidP="00914CB5">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14CB5" w:rsidRPr="00D53AD1">
        <w:rPr>
          <w:rFonts w:ascii="Times New Roman" w:hAnsi="Times New Roman" w:cs="Times New Roman"/>
          <w:b/>
          <w:sz w:val="28"/>
          <w:szCs w:val="28"/>
        </w:rPr>
        <w:t xml:space="preserve">Нервно-психические перегрузки подразделяются </w:t>
      </w:r>
      <w:proofErr w:type="gramStart"/>
      <w:r w:rsidR="00914CB5" w:rsidRPr="00D53AD1">
        <w:rPr>
          <w:rFonts w:ascii="Times New Roman" w:hAnsi="Times New Roman" w:cs="Times New Roman"/>
          <w:b/>
          <w:sz w:val="28"/>
          <w:szCs w:val="28"/>
        </w:rPr>
        <w:t>на</w:t>
      </w:r>
      <w:proofErr w:type="gramEnd"/>
      <w:r w:rsidR="00914CB5" w:rsidRPr="00D53AD1">
        <w:rPr>
          <w:rFonts w:ascii="Times New Roman" w:hAnsi="Times New Roman" w:cs="Times New Roman"/>
          <w:b/>
          <w:sz w:val="28"/>
          <w:szCs w:val="28"/>
        </w:rPr>
        <w:t>:</w:t>
      </w:r>
    </w:p>
    <w:p w:rsidR="00914CB5" w:rsidRPr="00914CB5" w:rsidRDefault="00D53AD1"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умственное перенапряжение;</w:t>
      </w:r>
    </w:p>
    <w:p w:rsidR="00914CB5" w:rsidRPr="00914CB5" w:rsidRDefault="00D53AD1"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перенапряжение анализаторов;</w:t>
      </w:r>
    </w:p>
    <w:p w:rsidR="00914CB5" w:rsidRPr="00914CB5" w:rsidRDefault="00D53AD1" w:rsidP="00914CB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монотонность труда;</w:t>
      </w:r>
    </w:p>
    <w:p w:rsidR="00660BD7" w:rsidRDefault="00D53AD1" w:rsidP="00BB2933">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4CB5" w:rsidRPr="00914CB5">
        <w:rPr>
          <w:rFonts w:ascii="Times New Roman" w:hAnsi="Times New Roman" w:cs="Times New Roman"/>
          <w:sz w:val="28"/>
          <w:szCs w:val="28"/>
        </w:rPr>
        <w:t>эмоциональные перегрузки.</w:t>
      </w:r>
    </w:p>
    <w:p w:rsidR="00D53AD1" w:rsidRPr="00D53AD1" w:rsidRDefault="00D53AD1" w:rsidP="00D53AD1">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53AD1">
        <w:rPr>
          <w:rFonts w:ascii="Times New Roman" w:hAnsi="Times New Roman" w:cs="Times New Roman"/>
          <w:b/>
          <w:sz w:val="28"/>
          <w:szCs w:val="28"/>
        </w:rPr>
        <w:t>Методы и средства предупреждения несчастных случаев и профессиональных заболеваний:</w:t>
      </w:r>
    </w:p>
    <w:p w:rsidR="00D53AD1" w:rsidRPr="00D53AD1" w:rsidRDefault="00D53AD1" w:rsidP="00D53AD1">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53AD1">
        <w:rPr>
          <w:rFonts w:ascii="Times New Roman" w:hAnsi="Times New Roman" w:cs="Times New Roman"/>
          <w:b/>
          <w:sz w:val="28"/>
          <w:szCs w:val="28"/>
        </w:rPr>
        <w:t>средства коллективной защиты, плакаты, знаки безопасности, сигнализация.</w:t>
      </w:r>
    </w:p>
    <w:p w:rsidR="00D53AD1" w:rsidRP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D53AD1">
        <w:rPr>
          <w:rFonts w:ascii="Times New Roman" w:hAnsi="Times New Roman" w:cs="Times New Roman"/>
          <w:b/>
          <w:sz w:val="28"/>
          <w:szCs w:val="28"/>
        </w:rPr>
        <w:t>Охрана труда</w:t>
      </w:r>
      <w:r w:rsidRPr="00D53AD1">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w:t>
      </w:r>
      <w:proofErr w:type="gramEnd"/>
    </w:p>
    <w:p w:rsidR="00D53AD1" w:rsidRP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санитарно-гигиенические</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ечебно-профилактические,</w:t>
      </w:r>
      <w:r w:rsidRPr="00D53AD1">
        <w:rPr>
          <w:rFonts w:ascii="Times New Roman" w:hAnsi="Times New Roman" w:cs="Times New Roman"/>
          <w:sz w:val="28"/>
          <w:szCs w:val="28"/>
        </w:rPr>
        <w:t>реабилитационные и иные мероприятия.</w:t>
      </w:r>
    </w:p>
    <w:p w:rsidR="00D53AD1" w:rsidRP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AD1">
        <w:rPr>
          <w:rFonts w:ascii="Times New Roman" w:hAnsi="Times New Roman" w:cs="Times New Roman"/>
          <w:sz w:val="28"/>
          <w:szCs w:val="28"/>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53AD1" w:rsidRP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AD1">
        <w:rPr>
          <w:rFonts w:ascii="Times New Roman" w:hAnsi="Times New Roman" w:cs="Times New Roman"/>
          <w:sz w:val="28"/>
          <w:szCs w:val="28"/>
        </w:rPr>
        <w:t>Вредный производственный фактор — производственный фактор, воздействие, которого на работника может привести к его заболеванию.</w:t>
      </w:r>
    </w:p>
    <w:p w:rsidR="00D53AD1" w:rsidRP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AD1">
        <w:rPr>
          <w:rFonts w:ascii="Times New Roman" w:hAnsi="Times New Roman" w:cs="Times New Roman"/>
          <w:sz w:val="28"/>
          <w:szCs w:val="28"/>
        </w:rPr>
        <w:t>Опасный производственный фактор — производственный фактор, воздействие которого на работника может привести к его травме.</w:t>
      </w:r>
    </w:p>
    <w:p w:rsidR="00D53AD1" w:rsidRP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53AD1">
        <w:rPr>
          <w:rFonts w:ascii="Times New Roman" w:hAnsi="Times New Roman" w:cs="Times New Roman"/>
          <w:sz w:val="28"/>
          <w:szCs w:val="28"/>
        </w:rPr>
        <w:t xml:space="preserve">Безопасные условия труда — условия труда, при которых воздействие на работающих вредных или опасных производственных факторов </w:t>
      </w:r>
      <w:r w:rsidRPr="00D53AD1">
        <w:rPr>
          <w:rFonts w:ascii="Times New Roman" w:hAnsi="Times New Roman" w:cs="Times New Roman"/>
          <w:sz w:val="28"/>
          <w:szCs w:val="28"/>
        </w:rPr>
        <w:lastRenderedPageBreak/>
        <w:t>исключено либо уров</w:t>
      </w:r>
      <w:r>
        <w:rPr>
          <w:rFonts w:ascii="Times New Roman" w:hAnsi="Times New Roman" w:cs="Times New Roman"/>
          <w:sz w:val="28"/>
          <w:szCs w:val="28"/>
        </w:rPr>
        <w:t xml:space="preserve">ни их воздействия не превышают </w:t>
      </w:r>
      <w:r w:rsidRPr="00D53AD1">
        <w:rPr>
          <w:rFonts w:ascii="Times New Roman" w:hAnsi="Times New Roman" w:cs="Times New Roman"/>
          <w:sz w:val="28"/>
          <w:szCs w:val="28"/>
        </w:rPr>
        <w:t>установленные нормативы.</w:t>
      </w:r>
      <w:proofErr w:type="gramEnd"/>
    </w:p>
    <w:p w:rsidR="00D53AD1" w:rsidRP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53AD1">
        <w:rPr>
          <w:rFonts w:ascii="Times New Roman" w:hAnsi="Times New Roman" w:cs="Times New Roman"/>
          <w:sz w:val="28"/>
          <w:szCs w:val="28"/>
        </w:rPr>
        <w:t>Рабочее место —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p w:rsidR="00D53AD1" w:rsidRP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AD1">
        <w:rPr>
          <w:rFonts w:ascii="Times New Roman" w:hAnsi="Times New Roman" w:cs="Times New Roman"/>
          <w:sz w:val="28"/>
          <w:szCs w:val="28"/>
        </w:rPr>
        <w:t xml:space="preserve">Средства индивидуальной и коллективной защиты работников — технические средства, используемые для предотвращения или уменьшения воздействия на </w:t>
      </w:r>
      <w:r>
        <w:rPr>
          <w:rFonts w:ascii="Times New Roman" w:hAnsi="Times New Roman" w:cs="Times New Roman"/>
          <w:sz w:val="28"/>
          <w:szCs w:val="28"/>
        </w:rPr>
        <w:t xml:space="preserve">работников вредных или опасных </w:t>
      </w:r>
      <w:r w:rsidRPr="00D53AD1">
        <w:rPr>
          <w:rFonts w:ascii="Times New Roman" w:hAnsi="Times New Roman" w:cs="Times New Roman"/>
          <w:sz w:val="28"/>
          <w:szCs w:val="28"/>
        </w:rPr>
        <w:t>производственных факторов, а также для защиты от загрязнения.</w:t>
      </w:r>
    </w:p>
    <w:p w:rsidR="00D53AD1" w:rsidRDefault="00D53AD1" w:rsidP="00D53AD1">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AD1">
        <w:rPr>
          <w:rFonts w:ascii="Times New Roman" w:hAnsi="Times New Roman" w:cs="Times New Roman"/>
          <w:sz w:val="28"/>
          <w:szCs w:val="28"/>
        </w:rPr>
        <w:t>Для предупреждения несчастных случаев и профессиональных заболеваний осуществляются организационно-технические, санитарно-гигиенические и иные мероприятия в зависимости от</w:t>
      </w:r>
      <w:r w:rsidR="000E280D">
        <w:rPr>
          <w:rFonts w:ascii="Times New Roman" w:hAnsi="Times New Roman" w:cs="Times New Roman"/>
          <w:sz w:val="28"/>
          <w:szCs w:val="28"/>
        </w:rPr>
        <w:t xml:space="preserve"> </w:t>
      </w:r>
      <w:r w:rsidRPr="00D53AD1">
        <w:rPr>
          <w:rFonts w:ascii="Times New Roman" w:hAnsi="Times New Roman" w:cs="Times New Roman"/>
          <w:sz w:val="28"/>
          <w:szCs w:val="28"/>
        </w:rPr>
        <w:t>специфики производственной деятельности организации. К ним относятся</w:t>
      </w:r>
      <w:r w:rsidR="000E280D">
        <w:rPr>
          <w:rFonts w:ascii="Times New Roman" w:hAnsi="Times New Roman" w:cs="Times New Roman"/>
          <w:sz w:val="28"/>
          <w:szCs w:val="28"/>
        </w:rPr>
        <w:t xml:space="preserve"> обучение и инструктаж, </w:t>
      </w:r>
      <w:r w:rsidRPr="00D53AD1">
        <w:rPr>
          <w:rFonts w:ascii="Times New Roman" w:hAnsi="Times New Roman" w:cs="Times New Roman"/>
          <w:sz w:val="28"/>
          <w:szCs w:val="28"/>
        </w:rPr>
        <w:t>устройство блокировок, защитных экранов, применение ограждающих конструкций и предохранительных приспособлений, вентиляции, использование защ</w:t>
      </w:r>
      <w:r w:rsidR="000E280D">
        <w:rPr>
          <w:rFonts w:ascii="Times New Roman" w:hAnsi="Times New Roman" w:cs="Times New Roman"/>
          <w:sz w:val="28"/>
          <w:szCs w:val="28"/>
        </w:rPr>
        <w:t xml:space="preserve">итных паст, мазей, обеспечение </w:t>
      </w:r>
      <w:r w:rsidRPr="00D53AD1">
        <w:rPr>
          <w:rFonts w:ascii="Times New Roman" w:hAnsi="Times New Roman" w:cs="Times New Roman"/>
          <w:sz w:val="28"/>
          <w:szCs w:val="28"/>
        </w:rPr>
        <w:t>работников молоком, лечебно-профилактическим питанием, организац</w:t>
      </w:r>
      <w:r w:rsidR="000E280D">
        <w:rPr>
          <w:rFonts w:ascii="Times New Roman" w:hAnsi="Times New Roman" w:cs="Times New Roman"/>
          <w:sz w:val="28"/>
          <w:szCs w:val="28"/>
        </w:rPr>
        <w:t xml:space="preserve">ия медосмотров, предоставление </w:t>
      </w:r>
      <w:r w:rsidRPr="00D53AD1">
        <w:rPr>
          <w:rFonts w:ascii="Times New Roman" w:hAnsi="Times New Roman" w:cs="Times New Roman"/>
          <w:sz w:val="28"/>
          <w:szCs w:val="28"/>
        </w:rPr>
        <w:t>льгот.</w:t>
      </w:r>
    </w:p>
    <w:p w:rsidR="000E280D" w:rsidRPr="00D53AD1" w:rsidRDefault="000E280D" w:rsidP="00D53AD1">
      <w:pPr>
        <w:tabs>
          <w:tab w:val="left" w:pos="960"/>
        </w:tabs>
        <w:spacing w:after="0" w:line="240" w:lineRule="auto"/>
        <w:jc w:val="both"/>
        <w:rPr>
          <w:rFonts w:ascii="Times New Roman" w:hAnsi="Times New Roman" w:cs="Times New Roman"/>
          <w:sz w:val="28"/>
          <w:szCs w:val="28"/>
        </w:rPr>
      </w:pPr>
    </w:p>
    <w:p w:rsidR="00660BD7" w:rsidRPr="000E280D" w:rsidRDefault="00D53AD1" w:rsidP="004D00F3">
      <w:pPr>
        <w:tabs>
          <w:tab w:val="left" w:pos="960"/>
        </w:tabs>
        <w:spacing w:after="0" w:line="240" w:lineRule="auto"/>
        <w:jc w:val="center"/>
        <w:rPr>
          <w:rFonts w:ascii="Times New Roman" w:hAnsi="Times New Roman" w:cs="Times New Roman"/>
          <w:b/>
          <w:sz w:val="28"/>
          <w:szCs w:val="28"/>
        </w:rPr>
      </w:pPr>
      <w:r w:rsidRPr="000E280D">
        <w:rPr>
          <w:rFonts w:ascii="Times New Roman" w:hAnsi="Times New Roman" w:cs="Times New Roman"/>
          <w:b/>
          <w:sz w:val="28"/>
          <w:szCs w:val="28"/>
        </w:rPr>
        <w:t xml:space="preserve">Основные требования по предупреждению </w:t>
      </w:r>
      <w:proofErr w:type="spellStart"/>
      <w:r w:rsidRPr="000E280D">
        <w:rPr>
          <w:rFonts w:ascii="Times New Roman" w:hAnsi="Times New Roman" w:cs="Times New Roman"/>
          <w:b/>
          <w:sz w:val="28"/>
          <w:szCs w:val="28"/>
        </w:rPr>
        <w:t>электротравматизма</w:t>
      </w:r>
      <w:proofErr w:type="spellEnd"/>
      <w:r w:rsidRPr="000E280D">
        <w:rPr>
          <w:rFonts w:ascii="Times New Roman" w:hAnsi="Times New Roman" w:cs="Times New Roman"/>
          <w:b/>
          <w:sz w:val="28"/>
          <w:szCs w:val="28"/>
        </w:rPr>
        <w:t>.</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E280D">
        <w:rPr>
          <w:rFonts w:ascii="Times New Roman" w:hAnsi="Times New Roman" w:cs="Times New Roman"/>
          <w:sz w:val="28"/>
          <w:szCs w:val="28"/>
        </w:rPr>
        <w:t>Электробезопасность</w:t>
      </w:r>
      <w:proofErr w:type="spellEnd"/>
      <w:r w:rsidRPr="000E280D">
        <w:rPr>
          <w:rFonts w:ascii="Times New Roman" w:hAnsi="Times New Roman" w:cs="Times New Roman"/>
          <w:sz w:val="28"/>
          <w:szCs w:val="28"/>
        </w:rPr>
        <w:t xml:space="preserve"> должна обеспечиваться:</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80D">
        <w:rPr>
          <w:rFonts w:ascii="Times New Roman" w:hAnsi="Times New Roman" w:cs="Times New Roman"/>
          <w:sz w:val="28"/>
          <w:szCs w:val="28"/>
        </w:rPr>
        <w:t>конструкцией электроустановок;</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80D">
        <w:rPr>
          <w:rFonts w:ascii="Times New Roman" w:hAnsi="Times New Roman" w:cs="Times New Roman"/>
          <w:sz w:val="28"/>
          <w:szCs w:val="28"/>
        </w:rPr>
        <w:t>техническими способами и средствами защиты;</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80D">
        <w:rPr>
          <w:rFonts w:ascii="Times New Roman" w:hAnsi="Times New Roman" w:cs="Times New Roman"/>
          <w:sz w:val="28"/>
          <w:szCs w:val="28"/>
        </w:rPr>
        <w:t>организационными техническими мероприятиями.</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80D">
        <w:rPr>
          <w:rFonts w:ascii="Times New Roman" w:hAnsi="Times New Roman" w:cs="Times New Roman"/>
          <w:sz w:val="28"/>
          <w:szCs w:val="28"/>
        </w:rPr>
        <w:t xml:space="preserve">Производственному не электротехническому персоналу, выполняющему работы, при которых может возникнуть опасность поражения электрическим током, присваивается I группа по </w:t>
      </w:r>
      <w:proofErr w:type="spellStart"/>
      <w:r w:rsidRPr="000E280D">
        <w:rPr>
          <w:rFonts w:ascii="Times New Roman" w:hAnsi="Times New Roman" w:cs="Times New Roman"/>
          <w:sz w:val="28"/>
          <w:szCs w:val="28"/>
        </w:rPr>
        <w:t>электробезопасности</w:t>
      </w:r>
      <w:proofErr w:type="spellEnd"/>
      <w:r w:rsidRPr="000E280D">
        <w:rPr>
          <w:rFonts w:ascii="Times New Roman" w:hAnsi="Times New Roman" w:cs="Times New Roman"/>
          <w:sz w:val="28"/>
          <w:szCs w:val="28"/>
        </w:rPr>
        <w:t>.</w:t>
      </w:r>
    </w:p>
    <w:p w:rsidR="000E280D" w:rsidRPr="000E280D" w:rsidRDefault="000E280D" w:rsidP="000E280D">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Pr="000E280D">
        <w:rPr>
          <w:rFonts w:ascii="Times New Roman" w:hAnsi="Times New Roman" w:cs="Times New Roman"/>
          <w:b/>
          <w:sz w:val="28"/>
          <w:szCs w:val="28"/>
        </w:rPr>
        <w:t>Электротравматизм</w:t>
      </w:r>
      <w:proofErr w:type="spellEnd"/>
      <w:r w:rsidRPr="000E280D">
        <w:rPr>
          <w:rFonts w:ascii="Times New Roman" w:hAnsi="Times New Roman" w:cs="Times New Roman"/>
          <w:sz w:val="28"/>
          <w:szCs w:val="28"/>
        </w:rPr>
        <w:t xml:space="preserve"> по сравнению с другими видами травматизма обладает некоторыми отличительными особенностями. </w:t>
      </w:r>
      <w:r w:rsidRPr="000E280D">
        <w:rPr>
          <w:rFonts w:ascii="Times New Roman" w:hAnsi="Times New Roman" w:cs="Times New Roman"/>
          <w:b/>
          <w:sz w:val="28"/>
          <w:szCs w:val="28"/>
        </w:rPr>
        <w:t>Первая особенность</w:t>
      </w:r>
      <w:r w:rsidRPr="000E280D">
        <w:rPr>
          <w:rFonts w:ascii="Times New Roman" w:hAnsi="Times New Roman" w:cs="Times New Roman"/>
          <w:sz w:val="28"/>
          <w:szCs w:val="28"/>
        </w:rPr>
        <w:t xml:space="preserve"> состоит в том, что организм человека не обладает органами, с помощью которых можно дистанционно определять наличие напряжения, как, например, тепловую или световую энергии, перемещающиеся предметы. Поэтому защитная реакция организма проявляется только после попадания под напряжение. </w:t>
      </w:r>
      <w:r w:rsidRPr="000E280D">
        <w:rPr>
          <w:rFonts w:ascii="Times New Roman" w:hAnsi="Times New Roman" w:cs="Times New Roman"/>
          <w:b/>
          <w:sz w:val="28"/>
          <w:szCs w:val="28"/>
        </w:rPr>
        <w:t>Вторая особенность</w:t>
      </w:r>
      <w:r>
        <w:rPr>
          <w:rFonts w:ascii="Times New Roman" w:hAnsi="Times New Roman" w:cs="Times New Roman"/>
          <w:b/>
          <w:sz w:val="28"/>
          <w:szCs w:val="28"/>
        </w:rPr>
        <w:t xml:space="preserve"> </w:t>
      </w:r>
      <w:proofErr w:type="spellStart"/>
      <w:r w:rsidRPr="000E280D">
        <w:rPr>
          <w:rFonts w:ascii="Times New Roman" w:hAnsi="Times New Roman" w:cs="Times New Roman"/>
          <w:sz w:val="28"/>
          <w:szCs w:val="28"/>
        </w:rPr>
        <w:t>электротравматизма</w:t>
      </w:r>
      <w:proofErr w:type="spellEnd"/>
      <w:r w:rsidRPr="000E280D">
        <w:rPr>
          <w:rFonts w:ascii="Times New Roman" w:hAnsi="Times New Roman" w:cs="Times New Roman"/>
          <w:sz w:val="28"/>
          <w:szCs w:val="28"/>
        </w:rPr>
        <w:t xml:space="preserve"> заключается в том, что ток, протекающий через тело человека, действует не только в местах контактов и на пути протекания через организм, но и вызывает рефлекторное воздействия, вызывая нарушение нормальной деятельности отдельных органов (</w:t>
      </w:r>
      <w:proofErr w:type="spellStart"/>
      <w:proofErr w:type="gramStart"/>
      <w:r w:rsidRPr="000E280D">
        <w:rPr>
          <w:rFonts w:ascii="Times New Roman" w:hAnsi="Times New Roman" w:cs="Times New Roman"/>
          <w:sz w:val="28"/>
          <w:szCs w:val="28"/>
        </w:rPr>
        <w:t>сердечно-сосудистой</w:t>
      </w:r>
      <w:proofErr w:type="spellEnd"/>
      <w:proofErr w:type="gramEnd"/>
      <w:r w:rsidRPr="000E280D">
        <w:rPr>
          <w:rFonts w:ascii="Times New Roman" w:hAnsi="Times New Roman" w:cs="Times New Roman"/>
          <w:sz w:val="28"/>
          <w:szCs w:val="28"/>
        </w:rPr>
        <w:t xml:space="preserve"> системы, системы дыхания).</w:t>
      </w:r>
      <w:r w:rsidRPr="000E280D">
        <w:rPr>
          <w:rFonts w:ascii="Times New Roman" w:hAnsi="Times New Roman" w:cs="Times New Roman"/>
          <w:b/>
          <w:sz w:val="28"/>
          <w:szCs w:val="28"/>
        </w:rPr>
        <w:t xml:space="preserve"> Третьей</w:t>
      </w:r>
      <w:r w:rsidRPr="000E280D">
        <w:rPr>
          <w:rFonts w:ascii="Times New Roman" w:hAnsi="Times New Roman" w:cs="Times New Roman"/>
          <w:sz w:val="28"/>
          <w:szCs w:val="28"/>
        </w:rPr>
        <w:t xml:space="preserve"> </w:t>
      </w:r>
      <w:r w:rsidRPr="000E280D">
        <w:rPr>
          <w:rFonts w:ascii="Times New Roman" w:hAnsi="Times New Roman" w:cs="Times New Roman"/>
          <w:b/>
          <w:sz w:val="28"/>
          <w:szCs w:val="28"/>
        </w:rPr>
        <w:t>особенностью</w:t>
      </w:r>
      <w:r w:rsidRPr="000E280D">
        <w:rPr>
          <w:rFonts w:ascii="Times New Roman" w:hAnsi="Times New Roman" w:cs="Times New Roman"/>
          <w:sz w:val="28"/>
          <w:szCs w:val="28"/>
        </w:rPr>
        <w:t xml:space="preserve"> является возможность получения </w:t>
      </w:r>
      <w:proofErr w:type="spellStart"/>
      <w:r w:rsidRPr="000E280D">
        <w:rPr>
          <w:rFonts w:ascii="Times New Roman" w:hAnsi="Times New Roman" w:cs="Times New Roman"/>
          <w:sz w:val="28"/>
          <w:szCs w:val="28"/>
        </w:rPr>
        <w:t>электротравмы</w:t>
      </w:r>
      <w:proofErr w:type="spellEnd"/>
      <w:r w:rsidRPr="000E280D">
        <w:rPr>
          <w:rFonts w:ascii="Times New Roman" w:hAnsi="Times New Roman" w:cs="Times New Roman"/>
          <w:sz w:val="28"/>
          <w:szCs w:val="28"/>
        </w:rPr>
        <w:t xml:space="preserve"> </w:t>
      </w:r>
      <w:proofErr w:type="gramStart"/>
      <w:r w:rsidRPr="000E280D">
        <w:rPr>
          <w:rFonts w:ascii="Times New Roman" w:hAnsi="Times New Roman" w:cs="Times New Roman"/>
          <w:sz w:val="28"/>
          <w:szCs w:val="28"/>
        </w:rPr>
        <w:t>без</w:t>
      </w:r>
      <w:proofErr w:type="gramEnd"/>
      <w:r w:rsidRPr="000E280D">
        <w:rPr>
          <w:rFonts w:ascii="Times New Roman" w:hAnsi="Times New Roman" w:cs="Times New Roman"/>
          <w:sz w:val="28"/>
          <w:szCs w:val="28"/>
        </w:rPr>
        <w:t xml:space="preserve"> </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sidRPr="000E280D">
        <w:rPr>
          <w:rFonts w:ascii="Times New Roman" w:hAnsi="Times New Roman" w:cs="Times New Roman"/>
          <w:sz w:val="28"/>
          <w:szCs w:val="28"/>
        </w:rPr>
        <w:t>непосредственного контакта с токоведущими частями — при перемещении по земле (полу) вблизи поврежденной электроустановки (в случае замыкания на землю), поражение через электрическую дугу.</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80D">
        <w:rPr>
          <w:rFonts w:ascii="Times New Roman" w:hAnsi="Times New Roman" w:cs="Times New Roman"/>
          <w:sz w:val="28"/>
          <w:szCs w:val="28"/>
        </w:rPr>
        <w:t xml:space="preserve">Электрический ток, проходя через тело </w:t>
      </w:r>
      <w:proofErr w:type="gramStart"/>
      <w:r w:rsidRPr="000E280D">
        <w:rPr>
          <w:rFonts w:ascii="Times New Roman" w:hAnsi="Times New Roman" w:cs="Times New Roman"/>
          <w:sz w:val="28"/>
          <w:szCs w:val="28"/>
        </w:rPr>
        <w:t>человека</w:t>
      </w:r>
      <w:proofErr w:type="gramEnd"/>
      <w:r w:rsidRPr="000E280D">
        <w:rPr>
          <w:rFonts w:ascii="Times New Roman" w:hAnsi="Times New Roman" w:cs="Times New Roman"/>
          <w:sz w:val="28"/>
          <w:szCs w:val="28"/>
        </w:rPr>
        <w:t xml:space="preserve"> производит термическое, электролитическое, механическое и биологическое действия, что приводит к различным нарушениям в организме, вызывая как местные повреждения тканей и органов, так и общее его поражение.</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280D">
        <w:rPr>
          <w:rFonts w:ascii="Times New Roman" w:hAnsi="Times New Roman" w:cs="Times New Roman"/>
          <w:b/>
          <w:sz w:val="28"/>
          <w:szCs w:val="28"/>
        </w:rPr>
        <w:t>Термическое действие</w:t>
      </w:r>
      <w:r w:rsidRPr="000E280D">
        <w:rPr>
          <w:rFonts w:ascii="Times New Roman" w:hAnsi="Times New Roman" w:cs="Times New Roman"/>
          <w:sz w:val="28"/>
          <w:szCs w:val="28"/>
        </w:rPr>
        <w:t xml:space="preserve"> тока проявляется в ожогах тела, нагреве и повреждении кровеносных сосудов, нервов, мозга и других органов, что вызывает их серьезные функциональные расстройства.</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sidRPr="000E280D">
        <w:rPr>
          <w:rFonts w:ascii="Times New Roman" w:hAnsi="Times New Roman" w:cs="Times New Roman"/>
          <w:b/>
          <w:sz w:val="28"/>
          <w:szCs w:val="28"/>
        </w:rPr>
        <w:t xml:space="preserve">        Электролитическое действие</w:t>
      </w:r>
      <w:r w:rsidRPr="000E280D">
        <w:rPr>
          <w:rFonts w:ascii="Times New Roman" w:hAnsi="Times New Roman" w:cs="Times New Roman"/>
          <w:sz w:val="28"/>
          <w:szCs w:val="28"/>
        </w:rPr>
        <w:t xml:space="preserve"> тока проявляется в разложении крови и других жидкостей в организме, вызывает значительные нарушения их физико-химического состава, а также ткани в целом.</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280D">
        <w:rPr>
          <w:rFonts w:ascii="Times New Roman" w:hAnsi="Times New Roman" w:cs="Times New Roman"/>
          <w:b/>
          <w:sz w:val="28"/>
          <w:szCs w:val="28"/>
        </w:rPr>
        <w:t>Биологическое действие</w:t>
      </w:r>
      <w:r w:rsidRPr="000E280D">
        <w:rPr>
          <w:rFonts w:ascii="Times New Roman" w:hAnsi="Times New Roman" w:cs="Times New Roman"/>
          <w:sz w:val="28"/>
          <w:szCs w:val="28"/>
        </w:rPr>
        <w:t xml:space="preserve"> тока выражается главным образом в нарушении биологических процессов, протекающих в живом организме, что сопровождается разрушением и возбуждением </w:t>
      </w:r>
      <w:proofErr w:type="spellStart"/>
      <w:r w:rsidRPr="000E280D">
        <w:rPr>
          <w:rFonts w:ascii="Times New Roman" w:hAnsi="Times New Roman" w:cs="Times New Roman"/>
          <w:sz w:val="28"/>
          <w:szCs w:val="28"/>
        </w:rPr>
        <w:t>тканей</w:t>
      </w:r>
      <w:proofErr w:type="gramStart"/>
      <w:r w:rsidRPr="000E280D">
        <w:rPr>
          <w:rFonts w:ascii="Times New Roman" w:hAnsi="Times New Roman" w:cs="Times New Roman"/>
          <w:sz w:val="28"/>
          <w:szCs w:val="28"/>
        </w:rPr>
        <w:t>,и</w:t>
      </w:r>
      <w:proofErr w:type="spellEnd"/>
      <w:proofErr w:type="gramEnd"/>
      <w:r w:rsidRPr="000E280D">
        <w:rPr>
          <w:rFonts w:ascii="Times New Roman" w:hAnsi="Times New Roman" w:cs="Times New Roman"/>
          <w:sz w:val="28"/>
          <w:szCs w:val="28"/>
        </w:rPr>
        <w:t xml:space="preserve"> сокращением мышц.</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sidRPr="000E280D">
        <w:rPr>
          <w:rFonts w:ascii="Times New Roman" w:hAnsi="Times New Roman" w:cs="Times New Roman"/>
          <w:b/>
          <w:sz w:val="28"/>
          <w:szCs w:val="28"/>
        </w:rPr>
        <w:t xml:space="preserve">       Механическое действие</w:t>
      </w:r>
      <w:r w:rsidRPr="000E280D">
        <w:rPr>
          <w:rFonts w:ascii="Times New Roman" w:hAnsi="Times New Roman" w:cs="Times New Roman"/>
          <w:sz w:val="28"/>
          <w:szCs w:val="28"/>
        </w:rPr>
        <w:t xml:space="preserve"> тока проявляется в разрывах кожи, кровеносных сосудов, нервной </w:t>
      </w:r>
      <w:r>
        <w:rPr>
          <w:rFonts w:ascii="Times New Roman" w:hAnsi="Times New Roman" w:cs="Times New Roman"/>
          <w:sz w:val="28"/>
          <w:szCs w:val="28"/>
        </w:rPr>
        <w:t xml:space="preserve"> </w:t>
      </w:r>
      <w:r w:rsidRPr="000E280D">
        <w:rPr>
          <w:rFonts w:ascii="Times New Roman" w:hAnsi="Times New Roman" w:cs="Times New Roman"/>
          <w:sz w:val="28"/>
          <w:szCs w:val="28"/>
        </w:rPr>
        <w:t>ткани, а также вывихах суставов и даже переломах костей вследствие резких непроизвольных судорожных сокращений мышц под действием тока, проходящего через тело человека.</w:t>
      </w:r>
    </w:p>
    <w:p w:rsidR="000E280D" w:rsidRPr="000E280D" w:rsidRDefault="00AD79F8"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0E280D" w:rsidRPr="00AD79F8">
        <w:rPr>
          <w:rFonts w:ascii="Times New Roman" w:hAnsi="Times New Roman" w:cs="Times New Roman"/>
          <w:b/>
          <w:sz w:val="28"/>
          <w:szCs w:val="28"/>
        </w:rPr>
        <w:t>Электротравма</w:t>
      </w:r>
      <w:proofErr w:type="spellEnd"/>
      <w:r w:rsidR="000E280D" w:rsidRPr="00AD79F8">
        <w:rPr>
          <w:rFonts w:ascii="Times New Roman" w:hAnsi="Times New Roman" w:cs="Times New Roman"/>
          <w:b/>
          <w:sz w:val="28"/>
          <w:szCs w:val="28"/>
        </w:rPr>
        <w:t xml:space="preserve"> </w:t>
      </w:r>
      <w:r w:rsidR="000E280D" w:rsidRPr="000E280D">
        <w:rPr>
          <w:rFonts w:ascii="Times New Roman" w:hAnsi="Times New Roman" w:cs="Times New Roman"/>
          <w:sz w:val="28"/>
          <w:szCs w:val="28"/>
        </w:rPr>
        <w:t xml:space="preserve">—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металлизация кожи. </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sidRPr="000E280D">
        <w:rPr>
          <w:rFonts w:ascii="Times New Roman" w:hAnsi="Times New Roman" w:cs="Times New Roman"/>
          <w:sz w:val="28"/>
          <w:szCs w:val="28"/>
        </w:rPr>
        <w:t>К электрическим травмам следует отнести и поражения глаз вследствие воздействия ультрафиолетовых лучей электрической дуги (</w:t>
      </w:r>
      <w:proofErr w:type="spellStart"/>
      <w:r w:rsidRPr="000E280D">
        <w:rPr>
          <w:rFonts w:ascii="Times New Roman" w:hAnsi="Times New Roman" w:cs="Times New Roman"/>
          <w:sz w:val="28"/>
          <w:szCs w:val="28"/>
        </w:rPr>
        <w:t>электроофтальмия</w:t>
      </w:r>
      <w:proofErr w:type="spellEnd"/>
      <w:r w:rsidRPr="000E280D">
        <w:rPr>
          <w:rFonts w:ascii="Times New Roman" w:hAnsi="Times New Roman" w:cs="Times New Roman"/>
          <w:sz w:val="28"/>
          <w:szCs w:val="28"/>
        </w:rPr>
        <w:t xml:space="preserve">), а также механические повреждения при падениях </w:t>
      </w:r>
      <w:proofErr w:type="gramStart"/>
      <w:r w:rsidRPr="000E280D">
        <w:rPr>
          <w:rFonts w:ascii="Times New Roman" w:hAnsi="Times New Roman" w:cs="Times New Roman"/>
          <w:sz w:val="28"/>
          <w:szCs w:val="28"/>
        </w:rPr>
        <w:t>с</w:t>
      </w:r>
      <w:proofErr w:type="gramEnd"/>
      <w:r w:rsidRPr="000E280D">
        <w:rPr>
          <w:rFonts w:ascii="Times New Roman" w:hAnsi="Times New Roman" w:cs="Times New Roman"/>
          <w:sz w:val="28"/>
          <w:szCs w:val="28"/>
        </w:rPr>
        <w:t xml:space="preserve"> </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sidRPr="000E280D">
        <w:rPr>
          <w:rFonts w:ascii="Times New Roman" w:hAnsi="Times New Roman" w:cs="Times New Roman"/>
          <w:sz w:val="28"/>
          <w:szCs w:val="28"/>
        </w:rPr>
        <w:t>высоты вследствие резких непроизвольных движений или потери сознания, вызванных действием тока.</w:t>
      </w:r>
    </w:p>
    <w:p w:rsidR="000E280D" w:rsidRPr="000E280D" w:rsidRDefault="00AD79F8"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E280D" w:rsidRPr="00AD79F8">
        <w:rPr>
          <w:rFonts w:ascii="Times New Roman" w:hAnsi="Times New Roman" w:cs="Times New Roman"/>
          <w:b/>
          <w:sz w:val="28"/>
          <w:szCs w:val="28"/>
        </w:rPr>
        <w:t>Электрический удар</w:t>
      </w:r>
      <w:r w:rsidR="000E280D" w:rsidRPr="000E280D">
        <w:rPr>
          <w:rFonts w:ascii="Times New Roman" w:hAnsi="Times New Roman" w:cs="Times New Roman"/>
          <w:sz w:val="28"/>
          <w:szCs w:val="28"/>
        </w:rPr>
        <w:t xml:space="preserve"> представляет собой возбуждение живых тканей электрическим током (как правило, в электроустановках напряжением до 1000 В), обусловливающее судорожное сокращение мышц, что может привести к потере сознания, нарушению сердечной деятельности и дыхания.</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sidRPr="000E280D">
        <w:rPr>
          <w:rFonts w:ascii="Times New Roman" w:hAnsi="Times New Roman" w:cs="Times New Roman"/>
          <w:sz w:val="28"/>
          <w:szCs w:val="28"/>
        </w:rPr>
        <w:t>Различают три степени воздействия тока при прохождении через тело человека:</w:t>
      </w:r>
    </w:p>
    <w:p w:rsidR="000E280D" w:rsidRPr="000E280D" w:rsidRDefault="000E280D" w:rsidP="000E280D">
      <w:pPr>
        <w:tabs>
          <w:tab w:val="left" w:pos="960"/>
        </w:tabs>
        <w:spacing w:after="0" w:line="240" w:lineRule="auto"/>
        <w:jc w:val="both"/>
        <w:rPr>
          <w:rFonts w:ascii="Times New Roman" w:hAnsi="Times New Roman" w:cs="Times New Roman"/>
          <w:sz w:val="28"/>
          <w:szCs w:val="28"/>
        </w:rPr>
      </w:pPr>
      <w:r w:rsidRPr="000E280D">
        <w:rPr>
          <w:rFonts w:ascii="Times New Roman" w:hAnsi="Times New Roman" w:cs="Times New Roman"/>
          <w:sz w:val="28"/>
          <w:szCs w:val="28"/>
        </w:rPr>
        <w:t xml:space="preserve">— </w:t>
      </w:r>
      <w:r w:rsidR="00AD79F8">
        <w:rPr>
          <w:rFonts w:ascii="Times New Roman" w:hAnsi="Times New Roman" w:cs="Times New Roman"/>
          <w:sz w:val="28"/>
          <w:szCs w:val="28"/>
        </w:rPr>
        <w:t xml:space="preserve"> </w:t>
      </w:r>
      <w:r w:rsidRPr="00AD79F8">
        <w:rPr>
          <w:rFonts w:ascii="Times New Roman" w:hAnsi="Times New Roman" w:cs="Times New Roman"/>
          <w:b/>
          <w:sz w:val="28"/>
          <w:szCs w:val="28"/>
        </w:rPr>
        <w:t>ощутимый ток</w:t>
      </w:r>
      <w:r w:rsidRPr="000E280D">
        <w:rPr>
          <w:rFonts w:ascii="Times New Roman" w:hAnsi="Times New Roman" w:cs="Times New Roman"/>
          <w:sz w:val="28"/>
          <w:szCs w:val="28"/>
        </w:rPr>
        <w:t xml:space="preserve"> — вызывающий ощутимые раздражения;</w:t>
      </w:r>
    </w:p>
    <w:p w:rsidR="000E280D" w:rsidRPr="000E280D" w:rsidRDefault="00AD79F8" w:rsidP="000E280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80D" w:rsidRPr="00AD79F8">
        <w:rPr>
          <w:rFonts w:ascii="Times New Roman" w:hAnsi="Times New Roman" w:cs="Times New Roman"/>
          <w:b/>
          <w:sz w:val="28"/>
          <w:szCs w:val="28"/>
        </w:rPr>
        <w:t>не отпускающий ток</w:t>
      </w:r>
      <w:r w:rsidR="000E280D" w:rsidRPr="000E280D">
        <w:rPr>
          <w:rFonts w:ascii="Times New Roman" w:hAnsi="Times New Roman" w:cs="Times New Roman"/>
          <w:sz w:val="28"/>
          <w:szCs w:val="28"/>
        </w:rPr>
        <w:t xml:space="preserve"> — вызывающий непреодолимое судорожное сокращение мышц руки, </w:t>
      </w:r>
      <w:proofErr w:type="gramStart"/>
      <w:r w:rsidR="000E280D" w:rsidRPr="000E280D">
        <w:rPr>
          <w:rFonts w:ascii="Times New Roman" w:hAnsi="Times New Roman" w:cs="Times New Roman"/>
          <w:sz w:val="28"/>
          <w:szCs w:val="28"/>
        </w:rPr>
        <w:t>в</w:t>
      </w:r>
      <w:proofErr w:type="gramEnd"/>
      <w:r w:rsidR="000E280D" w:rsidRPr="000E280D">
        <w:rPr>
          <w:rFonts w:ascii="Times New Roman" w:hAnsi="Times New Roman" w:cs="Times New Roman"/>
          <w:sz w:val="28"/>
          <w:szCs w:val="28"/>
        </w:rPr>
        <w:t xml:space="preserve"> </w:t>
      </w:r>
    </w:p>
    <w:p w:rsidR="00660BD7" w:rsidRPr="000E280D" w:rsidRDefault="000E280D" w:rsidP="000E280D">
      <w:pPr>
        <w:tabs>
          <w:tab w:val="left" w:pos="960"/>
        </w:tabs>
        <w:spacing w:after="0" w:line="240" w:lineRule="auto"/>
        <w:jc w:val="both"/>
        <w:rPr>
          <w:rFonts w:ascii="Times New Roman" w:hAnsi="Times New Roman" w:cs="Times New Roman"/>
          <w:sz w:val="28"/>
          <w:szCs w:val="28"/>
        </w:rPr>
      </w:pPr>
      <w:proofErr w:type="gramStart"/>
      <w:r w:rsidRPr="000E280D">
        <w:rPr>
          <w:rFonts w:ascii="Times New Roman" w:hAnsi="Times New Roman" w:cs="Times New Roman"/>
          <w:sz w:val="28"/>
          <w:szCs w:val="28"/>
        </w:rPr>
        <w:t>которой</w:t>
      </w:r>
      <w:proofErr w:type="gramEnd"/>
      <w:r w:rsidRPr="000E280D">
        <w:rPr>
          <w:rFonts w:ascii="Times New Roman" w:hAnsi="Times New Roman" w:cs="Times New Roman"/>
          <w:sz w:val="28"/>
          <w:szCs w:val="28"/>
        </w:rPr>
        <w:t xml:space="preserve"> зажат проводник;</w:t>
      </w:r>
    </w:p>
    <w:p w:rsidR="00040BAD" w:rsidRPr="00040BAD" w:rsidRDefault="00040BAD" w:rsidP="00040BAD">
      <w:pPr>
        <w:tabs>
          <w:tab w:val="left" w:pos="960"/>
        </w:tabs>
        <w:spacing w:after="0" w:line="240" w:lineRule="auto"/>
        <w:jc w:val="both"/>
        <w:rPr>
          <w:rFonts w:ascii="Times New Roman" w:hAnsi="Times New Roman" w:cs="Times New Roman"/>
          <w:sz w:val="28"/>
          <w:szCs w:val="28"/>
        </w:rPr>
      </w:pPr>
      <w:r w:rsidRPr="00040BAD">
        <w:rPr>
          <w:rFonts w:ascii="Times New Roman" w:hAnsi="Times New Roman" w:cs="Times New Roman"/>
          <w:sz w:val="28"/>
          <w:szCs w:val="28"/>
        </w:rPr>
        <w:t xml:space="preserve">— </w:t>
      </w:r>
      <w:proofErr w:type="spellStart"/>
      <w:r w:rsidRPr="00040BAD">
        <w:rPr>
          <w:rFonts w:ascii="Times New Roman" w:hAnsi="Times New Roman" w:cs="Times New Roman"/>
          <w:b/>
          <w:sz w:val="28"/>
          <w:szCs w:val="28"/>
        </w:rPr>
        <w:t>фибрилляционный</w:t>
      </w:r>
      <w:proofErr w:type="spellEnd"/>
      <w:r w:rsidRPr="00040BAD">
        <w:rPr>
          <w:rFonts w:ascii="Times New Roman" w:hAnsi="Times New Roman" w:cs="Times New Roman"/>
          <w:b/>
          <w:sz w:val="28"/>
          <w:szCs w:val="28"/>
        </w:rPr>
        <w:t xml:space="preserve"> ток</w:t>
      </w:r>
      <w:r w:rsidRPr="00040BAD">
        <w:rPr>
          <w:rFonts w:ascii="Times New Roman" w:hAnsi="Times New Roman" w:cs="Times New Roman"/>
          <w:sz w:val="28"/>
          <w:szCs w:val="28"/>
        </w:rPr>
        <w:t>, — вызывающий фибрилляцию (трепетание) сердца.</w:t>
      </w:r>
    </w:p>
    <w:p w:rsidR="00040BAD" w:rsidRPr="00040BAD" w:rsidRDefault="00040BAD"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0BAD">
        <w:rPr>
          <w:rFonts w:ascii="Times New Roman" w:hAnsi="Times New Roman" w:cs="Times New Roman"/>
          <w:sz w:val="28"/>
          <w:szCs w:val="28"/>
        </w:rPr>
        <w:t>Их наименьшие значения называются пороговыми.</w:t>
      </w:r>
    </w:p>
    <w:p w:rsidR="00040BAD" w:rsidRPr="00040BAD" w:rsidRDefault="00040BAD"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0BAD">
        <w:rPr>
          <w:rFonts w:ascii="Times New Roman" w:hAnsi="Times New Roman" w:cs="Times New Roman"/>
          <w:sz w:val="28"/>
          <w:szCs w:val="28"/>
        </w:rPr>
        <w:t>Опасное значение электрического тока, проходящего через тело человека, зависит от приложенного напряжения и сопротивления тела человека. Наиболее</w:t>
      </w:r>
      <w:r>
        <w:rPr>
          <w:rFonts w:ascii="Times New Roman" w:hAnsi="Times New Roman" w:cs="Times New Roman"/>
          <w:sz w:val="28"/>
          <w:szCs w:val="28"/>
        </w:rPr>
        <w:t xml:space="preserve"> опасным для человека является </w:t>
      </w:r>
      <w:r w:rsidRPr="00040BAD">
        <w:rPr>
          <w:rFonts w:ascii="Times New Roman" w:hAnsi="Times New Roman" w:cs="Times New Roman"/>
          <w:sz w:val="28"/>
          <w:szCs w:val="28"/>
        </w:rPr>
        <w:t>переменный ток промышленной частоты 50 Гц. Менее опасн</w:t>
      </w:r>
      <w:r>
        <w:rPr>
          <w:rFonts w:ascii="Times New Roman" w:hAnsi="Times New Roman" w:cs="Times New Roman"/>
          <w:sz w:val="28"/>
          <w:szCs w:val="28"/>
        </w:rPr>
        <w:t xml:space="preserve">ым считается постоянный ток. С </w:t>
      </w:r>
      <w:r w:rsidRPr="00040BAD">
        <w:rPr>
          <w:rFonts w:ascii="Times New Roman" w:hAnsi="Times New Roman" w:cs="Times New Roman"/>
          <w:sz w:val="28"/>
          <w:szCs w:val="28"/>
        </w:rPr>
        <w:t>понижением и повышением частоты опасность поражения уменьшает</w:t>
      </w:r>
      <w:r>
        <w:rPr>
          <w:rFonts w:ascii="Times New Roman" w:hAnsi="Times New Roman" w:cs="Times New Roman"/>
          <w:sz w:val="28"/>
          <w:szCs w:val="28"/>
        </w:rPr>
        <w:t xml:space="preserve">ся и почти исчезает при частоте </w:t>
      </w:r>
      <w:r w:rsidRPr="00040BAD">
        <w:rPr>
          <w:rFonts w:ascii="Times New Roman" w:hAnsi="Times New Roman" w:cs="Times New Roman"/>
          <w:sz w:val="28"/>
          <w:szCs w:val="28"/>
        </w:rPr>
        <w:t>450—500 Гц, хотя эти высокочастотные токи сохраняют опасность ож</w:t>
      </w:r>
      <w:r>
        <w:rPr>
          <w:rFonts w:ascii="Times New Roman" w:hAnsi="Times New Roman" w:cs="Times New Roman"/>
          <w:sz w:val="28"/>
          <w:szCs w:val="28"/>
        </w:rPr>
        <w:t xml:space="preserve">огов. Постоянный ток, проходя, </w:t>
      </w:r>
      <w:r w:rsidRPr="00040BAD">
        <w:rPr>
          <w:rFonts w:ascii="Times New Roman" w:hAnsi="Times New Roman" w:cs="Times New Roman"/>
          <w:sz w:val="28"/>
          <w:szCs w:val="28"/>
        </w:rPr>
        <w:t xml:space="preserve">через тело человека, вызывает менее неприятные ощущения. </w:t>
      </w:r>
      <w:proofErr w:type="gramStart"/>
      <w:r w:rsidRPr="00040BAD">
        <w:rPr>
          <w:rFonts w:ascii="Times New Roman" w:hAnsi="Times New Roman" w:cs="Times New Roman"/>
          <w:sz w:val="28"/>
          <w:szCs w:val="28"/>
        </w:rPr>
        <w:t>Одн</w:t>
      </w:r>
      <w:r>
        <w:rPr>
          <w:rFonts w:ascii="Times New Roman" w:hAnsi="Times New Roman" w:cs="Times New Roman"/>
          <w:sz w:val="28"/>
          <w:szCs w:val="28"/>
        </w:rPr>
        <w:t xml:space="preserve">ако это справедливо только для </w:t>
      </w:r>
      <w:r w:rsidRPr="00040BAD">
        <w:rPr>
          <w:rFonts w:ascii="Times New Roman" w:hAnsi="Times New Roman" w:cs="Times New Roman"/>
          <w:sz w:val="28"/>
          <w:szCs w:val="28"/>
        </w:rPr>
        <w:t>напряжений до 300 В. При дальнейшем повышении напряжения опасность посто</w:t>
      </w:r>
      <w:r>
        <w:rPr>
          <w:rFonts w:ascii="Times New Roman" w:hAnsi="Times New Roman" w:cs="Times New Roman"/>
          <w:sz w:val="28"/>
          <w:szCs w:val="28"/>
        </w:rPr>
        <w:t xml:space="preserve">янного тока растет и в </w:t>
      </w:r>
      <w:r w:rsidRPr="00040BAD">
        <w:rPr>
          <w:rFonts w:ascii="Times New Roman" w:hAnsi="Times New Roman" w:cs="Times New Roman"/>
          <w:sz w:val="28"/>
          <w:szCs w:val="28"/>
        </w:rPr>
        <w:t>интервале напряжений 400—600 В практически равна опасности переме</w:t>
      </w:r>
      <w:r>
        <w:rPr>
          <w:rFonts w:ascii="Times New Roman" w:hAnsi="Times New Roman" w:cs="Times New Roman"/>
          <w:sz w:val="28"/>
          <w:szCs w:val="28"/>
        </w:rPr>
        <w:t xml:space="preserve">нного тока с частотой 50 Гц, а </w:t>
      </w:r>
      <w:r w:rsidRPr="00040BAD">
        <w:rPr>
          <w:rFonts w:ascii="Times New Roman" w:hAnsi="Times New Roman" w:cs="Times New Roman"/>
          <w:sz w:val="28"/>
          <w:szCs w:val="28"/>
        </w:rPr>
        <w:t>при напряжении выше 600 В постоянный ток значительно опаснее переменного.</w:t>
      </w:r>
      <w:proofErr w:type="gramEnd"/>
    </w:p>
    <w:p w:rsidR="00040BAD" w:rsidRPr="00040BAD" w:rsidRDefault="000C798D"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э</w:t>
      </w:r>
      <w:r w:rsidR="00040BAD" w:rsidRPr="00040BAD">
        <w:rPr>
          <w:rFonts w:ascii="Times New Roman" w:hAnsi="Times New Roman" w:cs="Times New Roman"/>
          <w:sz w:val="28"/>
          <w:szCs w:val="28"/>
        </w:rPr>
        <w:t>лектрический ток, проходящий через тело человека, величиной 100 мА, и выше является смертельным. Электрическое сопротивление цепи человека пр</w:t>
      </w:r>
      <w:r w:rsidR="00040BAD">
        <w:rPr>
          <w:rFonts w:ascii="Times New Roman" w:hAnsi="Times New Roman" w:cs="Times New Roman"/>
          <w:sz w:val="28"/>
          <w:szCs w:val="28"/>
        </w:rPr>
        <w:t xml:space="preserve">едставляет собой эквивалентное </w:t>
      </w:r>
      <w:r w:rsidR="00040BAD" w:rsidRPr="00040BAD">
        <w:rPr>
          <w:rFonts w:ascii="Times New Roman" w:hAnsi="Times New Roman" w:cs="Times New Roman"/>
          <w:sz w:val="28"/>
          <w:szCs w:val="28"/>
        </w:rPr>
        <w:t>сопротивление нескольких элементов, включающихся последовательн</w:t>
      </w:r>
      <w:r w:rsidR="00040BAD">
        <w:rPr>
          <w:rFonts w:ascii="Times New Roman" w:hAnsi="Times New Roman" w:cs="Times New Roman"/>
          <w:sz w:val="28"/>
          <w:szCs w:val="28"/>
        </w:rPr>
        <w:t xml:space="preserve">о: сопротивление тела человека </w:t>
      </w:r>
      <w:r w:rsidR="00040BAD" w:rsidRPr="00040BAD">
        <w:rPr>
          <w:rFonts w:ascii="Times New Roman" w:hAnsi="Times New Roman" w:cs="Times New Roman"/>
          <w:sz w:val="28"/>
          <w:szCs w:val="28"/>
        </w:rPr>
        <w:t>(кожного покрова и внутренних органов, сосудов), сопротивление одежды, сопротивление обуви и сопротивление опорной поверхности ног.</w:t>
      </w:r>
    </w:p>
    <w:p w:rsidR="00040BAD" w:rsidRPr="00040BAD" w:rsidRDefault="004D00F3"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40BAD" w:rsidRPr="00040BAD">
        <w:rPr>
          <w:rFonts w:ascii="Times New Roman" w:hAnsi="Times New Roman" w:cs="Times New Roman"/>
          <w:sz w:val="28"/>
          <w:szCs w:val="28"/>
        </w:rPr>
        <w:t xml:space="preserve">В этой схеме электрическое сопротивление тела человека является главной составляющей. Сопротивление тела человека может быть различным и </w:t>
      </w:r>
      <w:r w:rsidR="00040BAD">
        <w:rPr>
          <w:rFonts w:ascii="Times New Roman" w:hAnsi="Times New Roman" w:cs="Times New Roman"/>
          <w:sz w:val="28"/>
          <w:szCs w:val="28"/>
        </w:rPr>
        <w:t xml:space="preserve">определяется, главным образом, </w:t>
      </w:r>
      <w:r w:rsidR="00040BAD" w:rsidRPr="00040BAD">
        <w:rPr>
          <w:rFonts w:ascii="Times New Roman" w:hAnsi="Times New Roman" w:cs="Times New Roman"/>
          <w:sz w:val="28"/>
          <w:szCs w:val="28"/>
        </w:rPr>
        <w:t xml:space="preserve">сопротивлением кожи (сухая неповрежденная кожа имеет сопротивление примерно 100 кОм). Сопротивление внутренних органов и сосудов значительно </w:t>
      </w:r>
      <w:r w:rsidR="00504BD8">
        <w:rPr>
          <w:rFonts w:ascii="Times New Roman" w:hAnsi="Times New Roman" w:cs="Times New Roman"/>
          <w:sz w:val="28"/>
          <w:szCs w:val="28"/>
        </w:rPr>
        <w:t xml:space="preserve">меньше (800 Ом). С увеличением </w:t>
      </w:r>
      <w:r w:rsidR="00040BAD" w:rsidRPr="00040BAD">
        <w:rPr>
          <w:rFonts w:ascii="Times New Roman" w:hAnsi="Times New Roman" w:cs="Times New Roman"/>
          <w:sz w:val="28"/>
          <w:szCs w:val="28"/>
        </w:rPr>
        <w:t>приложенного напряжения сопротивление кожи уменьшается в результате пробоя верхнег</w:t>
      </w:r>
      <w:r w:rsidR="00504BD8">
        <w:rPr>
          <w:rFonts w:ascii="Times New Roman" w:hAnsi="Times New Roman" w:cs="Times New Roman"/>
          <w:sz w:val="28"/>
          <w:szCs w:val="28"/>
        </w:rPr>
        <w:t xml:space="preserve">о рогового </w:t>
      </w:r>
      <w:r w:rsidR="00040BAD" w:rsidRPr="00040BAD">
        <w:rPr>
          <w:rFonts w:ascii="Times New Roman" w:hAnsi="Times New Roman" w:cs="Times New Roman"/>
          <w:sz w:val="28"/>
          <w:szCs w:val="28"/>
        </w:rPr>
        <w:t>слоя. Снижает электрическое сопротивление кожи и увеличение силы тока или времени его протекания</w:t>
      </w:r>
      <w:r>
        <w:rPr>
          <w:rFonts w:ascii="Times New Roman" w:hAnsi="Times New Roman" w:cs="Times New Roman"/>
          <w:sz w:val="28"/>
          <w:szCs w:val="28"/>
        </w:rPr>
        <w:t xml:space="preserve"> </w:t>
      </w:r>
      <w:r w:rsidR="00040BAD" w:rsidRPr="00040BAD">
        <w:rPr>
          <w:rFonts w:ascii="Times New Roman" w:hAnsi="Times New Roman" w:cs="Times New Roman"/>
          <w:sz w:val="28"/>
          <w:szCs w:val="28"/>
        </w:rPr>
        <w:t>за счет увеличения нагрева верхнего слоя кожи и ее увлажнения от пота</w:t>
      </w:r>
      <w:r w:rsidR="00504BD8">
        <w:rPr>
          <w:rFonts w:ascii="Times New Roman" w:hAnsi="Times New Roman" w:cs="Times New Roman"/>
          <w:sz w:val="28"/>
          <w:szCs w:val="28"/>
        </w:rPr>
        <w:t xml:space="preserve"> в местах контакта. Увеличение </w:t>
      </w:r>
      <w:r w:rsidR="00040BAD" w:rsidRPr="00040BAD">
        <w:rPr>
          <w:rFonts w:ascii="Times New Roman" w:hAnsi="Times New Roman" w:cs="Times New Roman"/>
          <w:sz w:val="28"/>
          <w:szCs w:val="28"/>
        </w:rPr>
        <w:t>площади и плотности контактов с токоведущими частями также снижа</w:t>
      </w:r>
      <w:r w:rsidR="00504BD8">
        <w:rPr>
          <w:rFonts w:ascii="Times New Roman" w:hAnsi="Times New Roman" w:cs="Times New Roman"/>
          <w:sz w:val="28"/>
          <w:szCs w:val="28"/>
        </w:rPr>
        <w:t xml:space="preserve">ет сопротивление кожи. Принято </w:t>
      </w:r>
      <w:r w:rsidR="00040BAD" w:rsidRPr="00040BAD">
        <w:rPr>
          <w:rFonts w:ascii="Times New Roman" w:hAnsi="Times New Roman" w:cs="Times New Roman"/>
          <w:sz w:val="28"/>
          <w:szCs w:val="28"/>
        </w:rPr>
        <w:t>считать сопротивление тела человека 1000 Ом.</w:t>
      </w:r>
    </w:p>
    <w:p w:rsidR="00040BAD" w:rsidRPr="00040BAD" w:rsidRDefault="004D00F3"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040BAD" w:rsidRPr="00040BAD">
        <w:rPr>
          <w:rFonts w:ascii="Times New Roman" w:hAnsi="Times New Roman" w:cs="Times New Roman"/>
          <w:sz w:val="28"/>
          <w:szCs w:val="28"/>
        </w:rPr>
        <w:t>Поражения людей электрическим током возникают в результате случайного прикосновения или опасного приближения к частям электроустановки, находящимся под напряже</w:t>
      </w:r>
      <w:r w:rsidR="00504BD8">
        <w:rPr>
          <w:rFonts w:ascii="Times New Roman" w:hAnsi="Times New Roman" w:cs="Times New Roman"/>
          <w:sz w:val="28"/>
          <w:szCs w:val="28"/>
        </w:rPr>
        <w:t xml:space="preserve">нием, и к </w:t>
      </w:r>
      <w:r w:rsidR="00040BAD" w:rsidRPr="00040BAD">
        <w:rPr>
          <w:rFonts w:ascii="Times New Roman" w:hAnsi="Times New Roman" w:cs="Times New Roman"/>
          <w:sz w:val="28"/>
          <w:szCs w:val="28"/>
        </w:rPr>
        <w:t>конструктивным металлическим частям электроустановок, в норма</w:t>
      </w:r>
      <w:r w:rsidR="00504BD8">
        <w:rPr>
          <w:rFonts w:ascii="Times New Roman" w:hAnsi="Times New Roman" w:cs="Times New Roman"/>
          <w:sz w:val="28"/>
          <w:szCs w:val="28"/>
        </w:rPr>
        <w:t xml:space="preserve">льных условиях находящимся без </w:t>
      </w:r>
      <w:r w:rsidR="00040BAD" w:rsidRPr="00040BAD">
        <w:rPr>
          <w:rFonts w:ascii="Times New Roman" w:hAnsi="Times New Roman" w:cs="Times New Roman"/>
          <w:sz w:val="28"/>
          <w:szCs w:val="28"/>
        </w:rPr>
        <w:t>напряжения, но вследствие повреждения изоляции оказавшимися под напряжением.</w:t>
      </w:r>
      <w:proofErr w:type="gramEnd"/>
    </w:p>
    <w:p w:rsidR="00040BAD" w:rsidRPr="00040BAD" w:rsidRDefault="004D00F3"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40BAD" w:rsidRPr="00040BAD">
        <w:rPr>
          <w:rFonts w:ascii="Times New Roman" w:hAnsi="Times New Roman" w:cs="Times New Roman"/>
          <w:sz w:val="28"/>
          <w:szCs w:val="28"/>
        </w:rPr>
        <w:t xml:space="preserve">Принято различать следующие причины </w:t>
      </w:r>
      <w:proofErr w:type="spellStart"/>
      <w:r w:rsidR="00040BAD" w:rsidRPr="00040BAD">
        <w:rPr>
          <w:rFonts w:ascii="Times New Roman" w:hAnsi="Times New Roman" w:cs="Times New Roman"/>
          <w:sz w:val="28"/>
          <w:szCs w:val="28"/>
        </w:rPr>
        <w:t>электротравм</w:t>
      </w:r>
      <w:proofErr w:type="spellEnd"/>
      <w:r w:rsidR="00040BAD" w:rsidRPr="00040BAD">
        <w:rPr>
          <w:rFonts w:ascii="Times New Roman" w:hAnsi="Times New Roman" w:cs="Times New Roman"/>
          <w:sz w:val="28"/>
          <w:szCs w:val="28"/>
        </w:rPr>
        <w:t>: технические, организационно-технические, организационные и организационно-социальные.</w:t>
      </w:r>
    </w:p>
    <w:p w:rsidR="00040BAD" w:rsidRPr="00040BAD" w:rsidRDefault="004D00F3"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40BAD" w:rsidRPr="00504BD8">
        <w:rPr>
          <w:rFonts w:ascii="Times New Roman" w:hAnsi="Times New Roman" w:cs="Times New Roman"/>
          <w:b/>
          <w:sz w:val="28"/>
          <w:szCs w:val="28"/>
        </w:rPr>
        <w:t>К техническим причинам</w:t>
      </w:r>
      <w:r w:rsidR="00040BAD" w:rsidRPr="00040BAD">
        <w:rPr>
          <w:rFonts w:ascii="Times New Roman" w:hAnsi="Times New Roman" w:cs="Times New Roman"/>
          <w:sz w:val="28"/>
          <w:szCs w:val="28"/>
        </w:rPr>
        <w:t xml:space="preserve"> </w:t>
      </w:r>
      <w:proofErr w:type="spellStart"/>
      <w:r w:rsidR="00040BAD" w:rsidRPr="00040BAD">
        <w:rPr>
          <w:rFonts w:ascii="Times New Roman" w:hAnsi="Times New Roman" w:cs="Times New Roman"/>
          <w:sz w:val="28"/>
          <w:szCs w:val="28"/>
        </w:rPr>
        <w:t>электротравм</w:t>
      </w:r>
      <w:proofErr w:type="spellEnd"/>
      <w:r w:rsidR="00040BAD" w:rsidRPr="00040BAD">
        <w:rPr>
          <w:rFonts w:ascii="Times New Roman" w:hAnsi="Times New Roman" w:cs="Times New Roman"/>
          <w:sz w:val="28"/>
          <w:szCs w:val="28"/>
        </w:rPr>
        <w:t xml:space="preserve"> относят дефекты устройства электроустановок и защитных средств (дефекты изготовления, монтажа, ремонта); неисправности электроустановок и защитных средств, возникшие в процессе эксплуатации; несоответствие типа электроустановки и защитных средств условиям применения; использование защитных средств с истекшим сроком периодических испытаний; использование электроустановок, не принятых в эксплуатацию.</w:t>
      </w:r>
    </w:p>
    <w:p w:rsidR="00040BAD" w:rsidRPr="00040BAD" w:rsidRDefault="004D00F3"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40BAD" w:rsidRPr="00504BD8">
        <w:rPr>
          <w:rFonts w:ascii="Times New Roman" w:hAnsi="Times New Roman" w:cs="Times New Roman"/>
          <w:b/>
          <w:sz w:val="28"/>
          <w:szCs w:val="28"/>
        </w:rPr>
        <w:t>К организационно-техническим причинам</w:t>
      </w:r>
      <w:r w:rsidR="00040BAD" w:rsidRPr="00040BAD">
        <w:rPr>
          <w:rFonts w:ascii="Times New Roman" w:hAnsi="Times New Roman" w:cs="Times New Roman"/>
          <w:sz w:val="28"/>
          <w:szCs w:val="28"/>
        </w:rPr>
        <w:t xml:space="preserve"> </w:t>
      </w:r>
      <w:proofErr w:type="spellStart"/>
      <w:r w:rsidR="00040BAD" w:rsidRPr="00040BAD">
        <w:rPr>
          <w:rFonts w:ascii="Times New Roman" w:hAnsi="Times New Roman" w:cs="Times New Roman"/>
          <w:sz w:val="28"/>
          <w:szCs w:val="28"/>
        </w:rPr>
        <w:t>электротравм</w:t>
      </w:r>
      <w:proofErr w:type="spellEnd"/>
      <w:r w:rsidR="00040BAD" w:rsidRPr="00040BAD">
        <w:rPr>
          <w:rFonts w:ascii="Times New Roman" w:hAnsi="Times New Roman" w:cs="Times New Roman"/>
          <w:sz w:val="28"/>
          <w:szCs w:val="28"/>
        </w:rPr>
        <w:t xml:space="preserve"> относится несоблюдение технических мероприятий безопасности при эксплуатации электроустановок (ошибки при отключении установки);</w:t>
      </w:r>
    </w:p>
    <w:p w:rsidR="00040BAD" w:rsidRPr="00040BAD" w:rsidRDefault="00040BAD" w:rsidP="00040BAD">
      <w:pPr>
        <w:tabs>
          <w:tab w:val="left" w:pos="960"/>
        </w:tabs>
        <w:spacing w:after="0" w:line="240" w:lineRule="auto"/>
        <w:jc w:val="both"/>
        <w:rPr>
          <w:rFonts w:ascii="Times New Roman" w:hAnsi="Times New Roman" w:cs="Times New Roman"/>
          <w:sz w:val="28"/>
          <w:szCs w:val="28"/>
        </w:rPr>
      </w:pPr>
      <w:r w:rsidRPr="00040BAD">
        <w:rPr>
          <w:rFonts w:ascii="Times New Roman" w:hAnsi="Times New Roman" w:cs="Times New Roman"/>
          <w:sz w:val="28"/>
          <w:szCs w:val="28"/>
        </w:rPr>
        <w:t>ошибочная подача напряжения на электроустановку, где работают люди; отсутствие огра</w:t>
      </w:r>
      <w:r w:rsidR="00504BD8">
        <w:rPr>
          <w:rFonts w:ascii="Times New Roman" w:hAnsi="Times New Roman" w:cs="Times New Roman"/>
          <w:sz w:val="28"/>
          <w:szCs w:val="28"/>
        </w:rPr>
        <w:t xml:space="preserve">ждений и </w:t>
      </w:r>
      <w:r w:rsidRPr="00040BAD">
        <w:rPr>
          <w:rFonts w:ascii="Times New Roman" w:hAnsi="Times New Roman" w:cs="Times New Roman"/>
          <w:sz w:val="28"/>
          <w:szCs w:val="28"/>
        </w:rPr>
        <w:t>предупредительных плакатов у места работы; допуск к работе на отк</w:t>
      </w:r>
      <w:r w:rsidR="00504BD8">
        <w:rPr>
          <w:rFonts w:ascii="Times New Roman" w:hAnsi="Times New Roman" w:cs="Times New Roman"/>
          <w:sz w:val="28"/>
          <w:szCs w:val="28"/>
        </w:rPr>
        <w:t xml:space="preserve">люченные токоведущие части без </w:t>
      </w:r>
      <w:r w:rsidRPr="00040BAD">
        <w:rPr>
          <w:rFonts w:ascii="Times New Roman" w:hAnsi="Times New Roman" w:cs="Times New Roman"/>
          <w:sz w:val="28"/>
          <w:szCs w:val="28"/>
        </w:rPr>
        <w:t>проверки напряжения на них; нарушение порядка наложения, снятия и учета переносных заземлений; несвоевременная замена неисправного или устаревшего оборудования и др.</w:t>
      </w:r>
    </w:p>
    <w:p w:rsidR="00040BAD" w:rsidRPr="00040BAD" w:rsidRDefault="008A7ED8" w:rsidP="00040BA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40BAD" w:rsidRPr="00504BD8">
        <w:rPr>
          <w:rFonts w:ascii="Times New Roman" w:hAnsi="Times New Roman" w:cs="Times New Roman"/>
          <w:b/>
          <w:sz w:val="28"/>
          <w:szCs w:val="28"/>
        </w:rPr>
        <w:t xml:space="preserve">К организационным причинам </w:t>
      </w:r>
      <w:proofErr w:type="spellStart"/>
      <w:r w:rsidR="00040BAD" w:rsidRPr="00504BD8">
        <w:rPr>
          <w:rFonts w:ascii="Times New Roman" w:hAnsi="Times New Roman" w:cs="Times New Roman"/>
          <w:b/>
          <w:sz w:val="28"/>
          <w:szCs w:val="28"/>
        </w:rPr>
        <w:t>электротравм</w:t>
      </w:r>
      <w:proofErr w:type="spellEnd"/>
      <w:r w:rsidR="00040BAD" w:rsidRPr="00504BD8">
        <w:rPr>
          <w:rFonts w:ascii="Times New Roman" w:hAnsi="Times New Roman" w:cs="Times New Roman"/>
          <w:b/>
          <w:sz w:val="28"/>
          <w:szCs w:val="28"/>
        </w:rPr>
        <w:t xml:space="preserve"> относится</w:t>
      </w:r>
      <w:r w:rsidR="00040BAD" w:rsidRPr="00040BAD">
        <w:rPr>
          <w:rFonts w:ascii="Times New Roman" w:hAnsi="Times New Roman" w:cs="Times New Roman"/>
          <w:sz w:val="28"/>
          <w:szCs w:val="28"/>
        </w:rPr>
        <w:t xml:space="preserve"> несоблюдение или неправильное выполнение следующих организационных мероприятий безопасности:</w:t>
      </w:r>
      <w:r w:rsidR="00504BD8">
        <w:rPr>
          <w:rFonts w:ascii="Times New Roman" w:hAnsi="Times New Roman" w:cs="Times New Roman"/>
          <w:sz w:val="28"/>
          <w:szCs w:val="28"/>
        </w:rPr>
        <w:t xml:space="preserve"> </w:t>
      </w:r>
      <w:proofErr w:type="gramStart"/>
      <w:r w:rsidR="00040BAD" w:rsidRPr="00040BAD">
        <w:rPr>
          <w:rFonts w:ascii="Times New Roman" w:hAnsi="Times New Roman" w:cs="Times New Roman"/>
          <w:sz w:val="28"/>
          <w:szCs w:val="28"/>
        </w:rPr>
        <w:t>недостаточная</w:t>
      </w:r>
      <w:proofErr w:type="gramEnd"/>
      <w:r w:rsidR="00040BAD" w:rsidRPr="00040BAD">
        <w:rPr>
          <w:rFonts w:ascii="Times New Roman" w:hAnsi="Times New Roman" w:cs="Times New Roman"/>
          <w:sz w:val="28"/>
          <w:szCs w:val="28"/>
        </w:rPr>
        <w:t xml:space="preserve"> </w:t>
      </w:r>
      <w:proofErr w:type="spellStart"/>
      <w:r w:rsidR="00040BAD" w:rsidRPr="00040BAD">
        <w:rPr>
          <w:rFonts w:ascii="Times New Roman" w:hAnsi="Times New Roman" w:cs="Times New Roman"/>
          <w:sz w:val="28"/>
          <w:szCs w:val="28"/>
        </w:rPr>
        <w:t>обученность</w:t>
      </w:r>
      <w:proofErr w:type="spellEnd"/>
      <w:r w:rsidR="00040BAD" w:rsidRPr="00040BAD">
        <w:rPr>
          <w:rFonts w:ascii="Times New Roman" w:hAnsi="Times New Roman" w:cs="Times New Roman"/>
          <w:sz w:val="28"/>
          <w:szCs w:val="28"/>
        </w:rPr>
        <w:t xml:space="preserve"> персонала (лиц электротехнического и </w:t>
      </w:r>
      <w:proofErr w:type="spellStart"/>
      <w:r w:rsidR="00040BAD" w:rsidRPr="00040BAD">
        <w:rPr>
          <w:rFonts w:ascii="Times New Roman" w:hAnsi="Times New Roman" w:cs="Times New Roman"/>
          <w:sz w:val="28"/>
          <w:szCs w:val="28"/>
        </w:rPr>
        <w:t>электротехнологического</w:t>
      </w:r>
      <w:proofErr w:type="spellEnd"/>
      <w:r w:rsidR="00040BAD" w:rsidRPr="00040BAD">
        <w:rPr>
          <w:rFonts w:ascii="Times New Roman" w:hAnsi="Times New Roman" w:cs="Times New Roman"/>
          <w:sz w:val="28"/>
          <w:szCs w:val="28"/>
        </w:rPr>
        <w:t xml:space="preserve"> персонала); неправильное </w:t>
      </w:r>
      <w:r w:rsidR="00040BAD" w:rsidRPr="00040BAD">
        <w:rPr>
          <w:rFonts w:ascii="Times New Roman" w:hAnsi="Times New Roman" w:cs="Times New Roman"/>
          <w:sz w:val="28"/>
          <w:szCs w:val="28"/>
        </w:rPr>
        <w:lastRenderedPageBreak/>
        <w:t>оформление работы; несоответствие работы заданию; нарушение порядка допуска бригады к работе, некачественный надзор во время работы и др.</w:t>
      </w:r>
    </w:p>
    <w:p w:rsidR="00504BD8" w:rsidRDefault="00040BAD" w:rsidP="00504BD8">
      <w:pPr>
        <w:tabs>
          <w:tab w:val="left" w:pos="960"/>
        </w:tabs>
        <w:spacing w:after="0" w:line="240" w:lineRule="auto"/>
        <w:jc w:val="both"/>
        <w:rPr>
          <w:rFonts w:ascii="Times New Roman" w:hAnsi="Times New Roman" w:cs="Times New Roman"/>
          <w:sz w:val="28"/>
          <w:szCs w:val="28"/>
        </w:rPr>
      </w:pPr>
      <w:r w:rsidRPr="00504BD8">
        <w:rPr>
          <w:rFonts w:ascii="Times New Roman" w:hAnsi="Times New Roman" w:cs="Times New Roman"/>
          <w:b/>
          <w:sz w:val="28"/>
          <w:szCs w:val="28"/>
        </w:rPr>
        <w:t xml:space="preserve">К организационно-социальным причинам </w:t>
      </w:r>
      <w:proofErr w:type="spellStart"/>
      <w:r w:rsidRPr="00504BD8">
        <w:rPr>
          <w:rFonts w:ascii="Times New Roman" w:hAnsi="Times New Roman" w:cs="Times New Roman"/>
          <w:b/>
          <w:sz w:val="28"/>
          <w:szCs w:val="28"/>
        </w:rPr>
        <w:t>электротравм</w:t>
      </w:r>
      <w:proofErr w:type="spellEnd"/>
      <w:r w:rsidRPr="00040BAD">
        <w:rPr>
          <w:rFonts w:ascii="Times New Roman" w:hAnsi="Times New Roman" w:cs="Times New Roman"/>
          <w:sz w:val="28"/>
          <w:szCs w:val="28"/>
        </w:rPr>
        <w:t xml:space="preserve"> </w:t>
      </w:r>
      <w:r w:rsidRPr="00504BD8">
        <w:rPr>
          <w:rFonts w:ascii="Times New Roman" w:hAnsi="Times New Roman" w:cs="Times New Roman"/>
          <w:b/>
          <w:sz w:val="28"/>
          <w:szCs w:val="28"/>
        </w:rPr>
        <w:t>относятся</w:t>
      </w:r>
      <w:r w:rsidRPr="00040BAD">
        <w:rPr>
          <w:rFonts w:ascii="Times New Roman" w:hAnsi="Times New Roman" w:cs="Times New Roman"/>
          <w:sz w:val="28"/>
          <w:szCs w:val="28"/>
        </w:rPr>
        <w:t xml:space="preserve"> допуск к работе в электроустановках</w:t>
      </w:r>
      <w:r w:rsidR="008A7ED8">
        <w:rPr>
          <w:rFonts w:ascii="Times New Roman" w:hAnsi="Times New Roman" w:cs="Times New Roman"/>
          <w:sz w:val="28"/>
          <w:szCs w:val="28"/>
        </w:rPr>
        <w:t xml:space="preserve"> </w:t>
      </w:r>
      <w:r w:rsidRPr="00040BAD">
        <w:rPr>
          <w:rFonts w:ascii="Times New Roman" w:hAnsi="Times New Roman" w:cs="Times New Roman"/>
          <w:sz w:val="28"/>
          <w:szCs w:val="28"/>
        </w:rPr>
        <w:t>лиц моложе 18 лет; привлечение к работе лиц, не оформленных приказом о приеме на работу в</w:t>
      </w:r>
      <w:r w:rsidR="00504BD8">
        <w:rPr>
          <w:rFonts w:ascii="Times New Roman" w:hAnsi="Times New Roman" w:cs="Times New Roman"/>
          <w:sz w:val="28"/>
          <w:szCs w:val="28"/>
        </w:rPr>
        <w:t xml:space="preserve"> </w:t>
      </w:r>
      <w:r w:rsidR="00504BD8" w:rsidRPr="00504BD8">
        <w:rPr>
          <w:rFonts w:ascii="Times New Roman" w:hAnsi="Times New Roman" w:cs="Times New Roman"/>
          <w:sz w:val="28"/>
          <w:szCs w:val="28"/>
        </w:rPr>
        <w:t>организацию;</w:t>
      </w:r>
      <w:r w:rsidR="008A7ED8">
        <w:rPr>
          <w:rFonts w:ascii="Times New Roman" w:hAnsi="Times New Roman" w:cs="Times New Roman"/>
          <w:sz w:val="28"/>
          <w:szCs w:val="28"/>
        </w:rPr>
        <w:t xml:space="preserve"> </w:t>
      </w:r>
      <w:r w:rsidR="00504BD8" w:rsidRPr="00504BD8">
        <w:rPr>
          <w:rFonts w:ascii="Times New Roman" w:hAnsi="Times New Roman" w:cs="Times New Roman"/>
          <w:sz w:val="28"/>
          <w:szCs w:val="28"/>
        </w:rPr>
        <w:t>несоответствие выполняемой работы специальности; выполнени</w:t>
      </w:r>
      <w:r w:rsidR="00504BD8">
        <w:rPr>
          <w:rFonts w:ascii="Times New Roman" w:hAnsi="Times New Roman" w:cs="Times New Roman"/>
          <w:sz w:val="28"/>
          <w:szCs w:val="28"/>
        </w:rPr>
        <w:t xml:space="preserve">е работы в сверхурочное время; </w:t>
      </w:r>
      <w:r w:rsidR="00504BD8" w:rsidRPr="00504BD8">
        <w:rPr>
          <w:rFonts w:ascii="Times New Roman" w:hAnsi="Times New Roman" w:cs="Times New Roman"/>
          <w:sz w:val="28"/>
          <w:szCs w:val="28"/>
        </w:rPr>
        <w:t>нарушение трудовой дисциплины; игнорирование правил безопасности</w:t>
      </w:r>
      <w:r w:rsidR="00504BD8">
        <w:rPr>
          <w:rFonts w:ascii="Times New Roman" w:hAnsi="Times New Roman" w:cs="Times New Roman"/>
          <w:sz w:val="28"/>
          <w:szCs w:val="28"/>
        </w:rPr>
        <w:t xml:space="preserve"> квалифицированным </w:t>
      </w:r>
      <w:r w:rsidR="00504BD8" w:rsidRPr="00504BD8">
        <w:rPr>
          <w:rFonts w:ascii="Times New Roman" w:hAnsi="Times New Roman" w:cs="Times New Roman"/>
          <w:sz w:val="28"/>
          <w:szCs w:val="28"/>
        </w:rPr>
        <w:t>персоналом.</w:t>
      </w:r>
    </w:p>
    <w:p w:rsidR="00504BD8" w:rsidRPr="00504BD8" w:rsidRDefault="00504BD8" w:rsidP="00504BD8">
      <w:pPr>
        <w:tabs>
          <w:tab w:val="left" w:pos="960"/>
        </w:tabs>
        <w:spacing w:after="0" w:line="240" w:lineRule="auto"/>
        <w:jc w:val="both"/>
        <w:rPr>
          <w:rFonts w:ascii="Times New Roman" w:hAnsi="Times New Roman" w:cs="Times New Roman"/>
          <w:sz w:val="28"/>
          <w:szCs w:val="28"/>
        </w:rPr>
      </w:pPr>
    </w:p>
    <w:p w:rsidR="00504BD8" w:rsidRPr="00504BD8" w:rsidRDefault="00504BD8" w:rsidP="00504BD8">
      <w:pPr>
        <w:tabs>
          <w:tab w:val="left" w:pos="960"/>
        </w:tabs>
        <w:spacing w:after="0" w:line="240" w:lineRule="auto"/>
        <w:jc w:val="both"/>
        <w:rPr>
          <w:rFonts w:ascii="Times New Roman" w:hAnsi="Times New Roman" w:cs="Times New Roman"/>
          <w:sz w:val="28"/>
          <w:szCs w:val="28"/>
        </w:rPr>
      </w:pPr>
      <w:r w:rsidRPr="00504BD8">
        <w:rPr>
          <w:rFonts w:ascii="Times New Roman" w:hAnsi="Times New Roman" w:cs="Times New Roman"/>
          <w:b/>
          <w:sz w:val="28"/>
          <w:szCs w:val="28"/>
        </w:rPr>
        <w:t>5. Основные требования производственной санитарии и личной гигиены</w:t>
      </w:r>
      <w:r w:rsidRPr="00504BD8">
        <w:rPr>
          <w:rFonts w:ascii="Times New Roman" w:hAnsi="Times New Roman" w:cs="Times New Roman"/>
          <w:sz w:val="28"/>
          <w:szCs w:val="28"/>
        </w:rPr>
        <w:t>.</w:t>
      </w:r>
    </w:p>
    <w:p w:rsidR="00504BD8" w:rsidRPr="00504BD8" w:rsidRDefault="00504BD8" w:rsidP="00504BD8">
      <w:pPr>
        <w:tabs>
          <w:tab w:val="left" w:pos="960"/>
        </w:tabs>
        <w:spacing w:after="0" w:line="240" w:lineRule="auto"/>
        <w:jc w:val="both"/>
        <w:rPr>
          <w:rFonts w:ascii="Times New Roman" w:hAnsi="Times New Roman" w:cs="Times New Roman"/>
          <w:sz w:val="28"/>
          <w:szCs w:val="28"/>
        </w:rPr>
      </w:pPr>
      <w:r w:rsidRPr="00504BD8">
        <w:rPr>
          <w:rFonts w:ascii="Times New Roman" w:hAnsi="Times New Roman" w:cs="Times New Roman"/>
          <w:sz w:val="28"/>
          <w:szCs w:val="28"/>
        </w:rPr>
        <w:t>Работники обязаны соблюдать требования производственн</w:t>
      </w:r>
      <w:r>
        <w:rPr>
          <w:rFonts w:ascii="Times New Roman" w:hAnsi="Times New Roman" w:cs="Times New Roman"/>
          <w:sz w:val="28"/>
          <w:szCs w:val="28"/>
        </w:rPr>
        <w:t xml:space="preserve">ой санитарии и личной гигиены, </w:t>
      </w:r>
      <w:r w:rsidRPr="00504BD8">
        <w:rPr>
          <w:rFonts w:ascii="Times New Roman" w:hAnsi="Times New Roman" w:cs="Times New Roman"/>
          <w:sz w:val="28"/>
          <w:szCs w:val="28"/>
        </w:rPr>
        <w:t>предусмотренные действующими законами и иными нормативными актами.</w:t>
      </w:r>
    </w:p>
    <w:p w:rsidR="00504BD8" w:rsidRPr="00504BD8" w:rsidRDefault="00504BD8"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BD8">
        <w:rPr>
          <w:rFonts w:ascii="Times New Roman" w:hAnsi="Times New Roman" w:cs="Times New Roman"/>
          <w:sz w:val="28"/>
          <w:szCs w:val="28"/>
        </w:rPr>
        <w:t xml:space="preserve">Каждый работник обязан использовать средства индивидуальной или коллективной защиты от неблагоприятного воздействия факторов производственной Среды и </w:t>
      </w:r>
      <w:r>
        <w:rPr>
          <w:rFonts w:ascii="Times New Roman" w:hAnsi="Times New Roman" w:cs="Times New Roman"/>
          <w:sz w:val="28"/>
          <w:szCs w:val="28"/>
        </w:rPr>
        <w:t xml:space="preserve">потенциальных производственных </w:t>
      </w:r>
      <w:r w:rsidRPr="00504BD8">
        <w:rPr>
          <w:rFonts w:ascii="Times New Roman" w:hAnsi="Times New Roman" w:cs="Times New Roman"/>
          <w:sz w:val="28"/>
          <w:szCs w:val="28"/>
        </w:rPr>
        <w:t>рисков.</w:t>
      </w:r>
    </w:p>
    <w:p w:rsidR="00504BD8" w:rsidRPr="00504BD8" w:rsidRDefault="00504BD8"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BD8">
        <w:rPr>
          <w:rFonts w:ascii="Times New Roman" w:hAnsi="Times New Roman" w:cs="Times New Roman"/>
          <w:sz w:val="28"/>
          <w:szCs w:val="28"/>
        </w:rPr>
        <w:t>Работник обязан содержать в исправном состоянии оборудование, инструменты и другую выделенную ему технику для выполнения работы и соответствующего</w:t>
      </w:r>
      <w:r>
        <w:rPr>
          <w:rFonts w:ascii="Times New Roman" w:hAnsi="Times New Roman" w:cs="Times New Roman"/>
          <w:sz w:val="28"/>
          <w:szCs w:val="28"/>
        </w:rPr>
        <w:t xml:space="preserve"> ухода за ней. Работник обязан </w:t>
      </w:r>
      <w:r w:rsidRPr="00504BD8">
        <w:rPr>
          <w:rFonts w:ascii="Times New Roman" w:hAnsi="Times New Roman" w:cs="Times New Roman"/>
          <w:sz w:val="28"/>
          <w:szCs w:val="28"/>
        </w:rPr>
        <w:t xml:space="preserve">использовать выделенное ему оборудование по назначению, выполнять порученную работу. </w:t>
      </w:r>
      <w:r>
        <w:rPr>
          <w:rFonts w:ascii="Times New Roman" w:hAnsi="Times New Roman" w:cs="Times New Roman"/>
          <w:sz w:val="28"/>
          <w:szCs w:val="28"/>
        </w:rPr>
        <w:t xml:space="preserve">  </w:t>
      </w:r>
      <w:r w:rsidRPr="00504BD8">
        <w:rPr>
          <w:rFonts w:ascii="Times New Roman" w:hAnsi="Times New Roman" w:cs="Times New Roman"/>
          <w:sz w:val="28"/>
          <w:szCs w:val="28"/>
        </w:rPr>
        <w:t>Запрещается эксплуатация оборудования, приспособлений и инструментов в личных целях.</w:t>
      </w:r>
    </w:p>
    <w:p w:rsidR="00504BD8" w:rsidRPr="00504BD8" w:rsidRDefault="00504BD8" w:rsidP="00504BD8">
      <w:pPr>
        <w:tabs>
          <w:tab w:val="left" w:pos="960"/>
        </w:tabs>
        <w:spacing w:after="0" w:line="240" w:lineRule="auto"/>
        <w:jc w:val="both"/>
        <w:rPr>
          <w:rFonts w:ascii="Times New Roman" w:hAnsi="Times New Roman" w:cs="Times New Roman"/>
          <w:i/>
          <w:sz w:val="28"/>
          <w:szCs w:val="28"/>
        </w:rPr>
      </w:pPr>
      <w:r w:rsidRPr="00504BD8">
        <w:rPr>
          <w:rFonts w:ascii="Times New Roman" w:hAnsi="Times New Roman" w:cs="Times New Roman"/>
          <w:i/>
          <w:sz w:val="28"/>
          <w:szCs w:val="28"/>
        </w:rPr>
        <w:t xml:space="preserve">     Запрещается:</w:t>
      </w:r>
    </w:p>
    <w:p w:rsidR="00504BD8" w:rsidRPr="00504BD8" w:rsidRDefault="00504BD8"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BD8">
        <w:rPr>
          <w:rFonts w:ascii="Times New Roman" w:hAnsi="Times New Roman" w:cs="Times New Roman"/>
          <w:sz w:val="28"/>
          <w:szCs w:val="28"/>
        </w:rPr>
        <w:t>курить в местах, где в соответствии с требованиями техники безопасности и производственной санитарии установлен такой запрет;</w:t>
      </w:r>
    </w:p>
    <w:p w:rsidR="00504BD8" w:rsidRPr="00504BD8" w:rsidRDefault="00504BD8"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4BD8">
        <w:rPr>
          <w:rFonts w:ascii="Times New Roman" w:hAnsi="Times New Roman" w:cs="Times New Roman"/>
          <w:sz w:val="28"/>
          <w:szCs w:val="28"/>
        </w:rPr>
        <w:t>принимать пищу на рабочем месте;</w:t>
      </w:r>
    </w:p>
    <w:p w:rsidR="00504BD8" w:rsidRPr="00504BD8" w:rsidRDefault="00C67C25"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BD8" w:rsidRPr="00504BD8">
        <w:rPr>
          <w:rFonts w:ascii="Times New Roman" w:hAnsi="Times New Roman" w:cs="Times New Roman"/>
          <w:sz w:val="28"/>
          <w:szCs w:val="28"/>
        </w:rPr>
        <w:t>оставлять личную и специальную одежду и личные вещи вне мест, предназначенных для их хранения;</w:t>
      </w:r>
    </w:p>
    <w:p w:rsidR="00504BD8" w:rsidRPr="00504BD8" w:rsidRDefault="00C67C25"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BD8" w:rsidRPr="00504BD8">
        <w:rPr>
          <w:rFonts w:ascii="Times New Roman" w:hAnsi="Times New Roman" w:cs="Times New Roman"/>
          <w:sz w:val="28"/>
          <w:szCs w:val="28"/>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504BD8" w:rsidRPr="00504BD8" w:rsidRDefault="00C67C25"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BD8" w:rsidRPr="00504BD8">
        <w:rPr>
          <w:rFonts w:ascii="Times New Roman" w:hAnsi="Times New Roman" w:cs="Times New Roman"/>
          <w:sz w:val="28"/>
          <w:szCs w:val="28"/>
        </w:rPr>
        <w:t>Работник обязан мыть руки перед употреблением пищи. Принимать пищу на рабочем месте не разрешается.</w:t>
      </w:r>
    </w:p>
    <w:p w:rsidR="00504BD8" w:rsidRPr="00504BD8" w:rsidRDefault="00C67C25"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4BD8" w:rsidRPr="00504BD8">
        <w:rPr>
          <w:rFonts w:ascii="Times New Roman" w:hAnsi="Times New Roman" w:cs="Times New Roman"/>
          <w:sz w:val="28"/>
          <w:szCs w:val="28"/>
        </w:rPr>
        <w:t>Воздействие на работника во вредных производственных факторов не должно превышать</w:t>
      </w:r>
      <w:r>
        <w:rPr>
          <w:rFonts w:ascii="Times New Roman" w:hAnsi="Times New Roman" w:cs="Times New Roman"/>
          <w:sz w:val="28"/>
          <w:szCs w:val="28"/>
        </w:rPr>
        <w:t xml:space="preserve"> </w:t>
      </w:r>
      <w:r w:rsidR="00504BD8" w:rsidRPr="00504BD8">
        <w:rPr>
          <w:rFonts w:ascii="Times New Roman" w:hAnsi="Times New Roman" w:cs="Times New Roman"/>
          <w:sz w:val="28"/>
          <w:szCs w:val="28"/>
        </w:rPr>
        <w:t>гигиенических нормативов, установленных ответствующими</w:t>
      </w:r>
      <w:r>
        <w:rPr>
          <w:rFonts w:ascii="Times New Roman" w:hAnsi="Times New Roman" w:cs="Times New Roman"/>
          <w:sz w:val="28"/>
          <w:szCs w:val="28"/>
        </w:rPr>
        <w:t xml:space="preserve"> ГОСТ, санитарными правилами и </w:t>
      </w:r>
      <w:r w:rsidR="00504BD8" w:rsidRPr="00504BD8">
        <w:rPr>
          <w:rFonts w:ascii="Times New Roman" w:hAnsi="Times New Roman" w:cs="Times New Roman"/>
          <w:sz w:val="28"/>
          <w:szCs w:val="28"/>
        </w:rPr>
        <w:t>нормами, а также действующими гигиеническими критериями оценк</w:t>
      </w:r>
      <w:r>
        <w:rPr>
          <w:rFonts w:ascii="Times New Roman" w:hAnsi="Times New Roman" w:cs="Times New Roman"/>
          <w:sz w:val="28"/>
          <w:szCs w:val="28"/>
        </w:rPr>
        <w:t xml:space="preserve">и условий труда по показателям </w:t>
      </w:r>
      <w:r w:rsidR="00504BD8" w:rsidRPr="00504BD8">
        <w:rPr>
          <w:rFonts w:ascii="Times New Roman" w:hAnsi="Times New Roman" w:cs="Times New Roman"/>
          <w:sz w:val="28"/>
          <w:szCs w:val="28"/>
        </w:rPr>
        <w:t>вредности и опасности факторов производственной среды, тяж</w:t>
      </w:r>
      <w:r>
        <w:rPr>
          <w:rFonts w:ascii="Times New Roman" w:hAnsi="Times New Roman" w:cs="Times New Roman"/>
          <w:sz w:val="28"/>
          <w:szCs w:val="28"/>
        </w:rPr>
        <w:t xml:space="preserve">ести и напряженности трудового </w:t>
      </w:r>
      <w:r w:rsidR="00504BD8" w:rsidRPr="00504BD8">
        <w:rPr>
          <w:rFonts w:ascii="Times New Roman" w:hAnsi="Times New Roman" w:cs="Times New Roman"/>
          <w:sz w:val="28"/>
          <w:szCs w:val="28"/>
        </w:rPr>
        <w:t>процесса.</w:t>
      </w:r>
      <w:proofErr w:type="gramEnd"/>
    </w:p>
    <w:p w:rsidR="00504BD8" w:rsidRPr="00504BD8" w:rsidRDefault="00C67C25"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BD8" w:rsidRPr="00504BD8">
        <w:rPr>
          <w:rFonts w:ascii="Times New Roman" w:hAnsi="Times New Roman" w:cs="Times New Roman"/>
          <w:sz w:val="28"/>
          <w:szCs w:val="28"/>
        </w:rPr>
        <w:t>Предельно допустимое значение вредного производственного фактора — предельное значение величины вредного производственного фактора, возде</w:t>
      </w:r>
      <w:r>
        <w:rPr>
          <w:rFonts w:ascii="Times New Roman" w:hAnsi="Times New Roman" w:cs="Times New Roman"/>
          <w:sz w:val="28"/>
          <w:szCs w:val="28"/>
        </w:rPr>
        <w:t xml:space="preserve">йствие которого при ежедневной </w:t>
      </w:r>
      <w:r w:rsidR="00504BD8" w:rsidRPr="00504BD8">
        <w:rPr>
          <w:rFonts w:ascii="Times New Roman" w:hAnsi="Times New Roman" w:cs="Times New Roman"/>
          <w:sz w:val="28"/>
          <w:szCs w:val="28"/>
        </w:rPr>
        <w:t>регламентированной продолжительности в течение всего трудовог</w:t>
      </w:r>
      <w:r>
        <w:rPr>
          <w:rFonts w:ascii="Times New Roman" w:hAnsi="Times New Roman" w:cs="Times New Roman"/>
          <w:sz w:val="28"/>
          <w:szCs w:val="28"/>
        </w:rPr>
        <w:t xml:space="preserve">о стажа не приводит к снижению </w:t>
      </w:r>
      <w:r w:rsidR="00504BD8" w:rsidRPr="00504BD8">
        <w:rPr>
          <w:rFonts w:ascii="Times New Roman" w:hAnsi="Times New Roman" w:cs="Times New Roman"/>
          <w:sz w:val="28"/>
          <w:szCs w:val="28"/>
        </w:rPr>
        <w:t xml:space="preserve">работоспособности и </w:t>
      </w:r>
      <w:proofErr w:type="gramStart"/>
      <w:r w:rsidR="00504BD8" w:rsidRPr="00504BD8">
        <w:rPr>
          <w:rFonts w:ascii="Times New Roman" w:hAnsi="Times New Roman" w:cs="Times New Roman"/>
          <w:sz w:val="28"/>
          <w:szCs w:val="28"/>
        </w:rPr>
        <w:t>заболеванию</w:t>
      </w:r>
      <w:proofErr w:type="gramEnd"/>
      <w:r w:rsidR="00504BD8" w:rsidRPr="00504BD8">
        <w:rPr>
          <w:rFonts w:ascii="Times New Roman" w:hAnsi="Times New Roman" w:cs="Times New Roman"/>
          <w:sz w:val="28"/>
          <w:szCs w:val="28"/>
        </w:rPr>
        <w:t xml:space="preserve"> как в период трудовой деятельности, так и к заболеванию в </w:t>
      </w:r>
    </w:p>
    <w:p w:rsidR="00504BD8" w:rsidRPr="00504BD8" w:rsidRDefault="00504BD8" w:rsidP="00504BD8">
      <w:pPr>
        <w:tabs>
          <w:tab w:val="left" w:pos="960"/>
        </w:tabs>
        <w:spacing w:after="0" w:line="240" w:lineRule="auto"/>
        <w:jc w:val="both"/>
        <w:rPr>
          <w:rFonts w:ascii="Times New Roman" w:hAnsi="Times New Roman" w:cs="Times New Roman"/>
          <w:sz w:val="28"/>
          <w:szCs w:val="28"/>
        </w:rPr>
      </w:pPr>
      <w:r w:rsidRPr="00504BD8">
        <w:rPr>
          <w:rFonts w:ascii="Times New Roman" w:hAnsi="Times New Roman" w:cs="Times New Roman"/>
          <w:sz w:val="28"/>
          <w:szCs w:val="28"/>
        </w:rPr>
        <w:lastRenderedPageBreak/>
        <w:t>последующий период жизни, а также не оказывает неблагоприятного влияния на здоровье потомства.</w:t>
      </w:r>
    </w:p>
    <w:p w:rsidR="00504BD8" w:rsidRPr="00504BD8" w:rsidRDefault="00C67C25"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BD8" w:rsidRPr="00504BD8">
        <w:rPr>
          <w:rFonts w:ascii="Times New Roman" w:hAnsi="Times New Roman" w:cs="Times New Roman"/>
          <w:sz w:val="28"/>
          <w:szCs w:val="28"/>
        </w:rPr>
        <w:t>Для работников организаций предусматриваются санитарно-бытовые помещения.</w:t>
      </w:r>
    </w:p>
    <w:p w:rsidR="00504BD8" w:rsidRDefault="00C67C25"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BD8" w:rsidRPr="00504BD8">
        <w:rPr>
          <w:rFonts w:ascii="Times New Roman" w:hAnsi="Times New Roman" w:cs="Times New Roman"/>
          <w:sz w:val="28"/>
          <w:szCs w:val="28"/>
        </w:rPr>
        <w:t>Помещения и рабочие места должны обеспечиваться искусственным освещением, достаточным для безопасного выполнения работ, пребывания и передв</w:t>
      </w:r>
      <w:r>
        <w:rPr>
          <w:rFonts w:ascii="Times New Roman" w:hAnsi="Times New Roman" w:cs="Times New Roman"/>
          <w:sz w:val="28"/>
          <w:szCs w:val="28"/>
        </w:rPr>
        <w:t xml:space="preserve">ижения людей и удовлетворяющим </w:t>
      </w:r>
      <w:r w:rsidR="00504BD8" w:rsidRPr="00504BD8">
        <w:rPr>
          <w:rFonts w:ascii="Times New Roman" w:hAnsi="Times New Roman" w:cs="Times New Roman"/>
          <w:sz w:val="28"/>
          <w:szCs w:val="28"/>
        </w:rPr>
        <w:t>требованиям действу</w:t>
      </w:r>
      <w:r>
        <w:rPr>
          <w:rFonts w:ascii="Times New Roman" w:hAnsi="Times New Roman" w:cs="Times New Roman"/>
          <w:sz w:val="28"/>
          <w:szCs w:val="28"/>
        </w:rPr>
        <w:t>ющих нормативных правовых актов</w:t>
      </w:r>
    </w:p>
    <w:p w:rsidR="00C67C25" w:rsidRPr="00504BD8" w:rsidRDefault="00C67C25" w:rsidP="00504BD8">
      <w:pPr>
        <w:tabs>
          <w:tab w:val="left" w:pos="960"/>
        </w:tabs>
        <w:spacing w:after="0" w:line="240" w:lineRule="auto"/>
        <w:jc w:val="both"/>
        <w:rPr>
          <w:rFonts w:ascii="Times New Roman" w:hAnsi="Times New Roman" w:cs="Times New Roman"/>
          <w:sz w:val="28"/>
          <w:szCs w:val="28"/>
        </w:rPr>
      </w:pPr>
    </w:p>
    <w:p w:rsidR="008A7ED8" w:rsidRDefault="00C67C25" w:rsidP="00504BD8">
      <w:pPr>
        <w:tabs>
          <w:tab w:val="left" w:pos="960"/>
        </w:tabs>
        <w:spacing w:after="0" w:line="240" w:lineRule="auto"/>
        <w:jc w:val="both"/>
        <w:rPr>
          <w:rFonts w:ascii="Times New Roman" w:hAnsi="Times New Roman" w:cs="Times New Roman"/>
          <w:sz w:val="28"/>
          <w:szCs w:val="28"/>
        </w:rPr>
      </w:pPr>
      <w:r w:rsidRPr="00C67C25">
        <w:rPr>
          <w:rFonts w:ascii="Times New Roman" w:hAnsi="Times New Roman" w:cs="Times New Roman"/>
          <w:b/>
          <w:sz w:val="28"/>
          <w:szCs w:val="28"/>
        </w:rPr>
        <w:t xml:space="preserve">      </w:t>
      </w:r>
      <w:r w:rsidR="00504BD8" w:rsidRPr="00C67C25">
        <w:rPr>
          <w:rFonts w:ascii="Times New Roman" w:hAnsi="Times New Roman" w:cs="Times New Roman"/>
          <w:b/>
          <w:sz w:val="28"/>
          <w:szCs w:val="28"/>
        </w:rPr>
        <w:t>6. Средства индивидуальной защиты</w:t>
      </w:r>
      <w:r w:rsidR="00504BD8" w:rsidRPr="00504BD8">
        <w:rPr>
          <w:rFonts w:ascii="Times New Roman" w:hAnsi="Times New Roman" w:cs="Times New Roman"/>
          <w:sz w:val="28"/>
          <w:szCs w:val="28"/>
        </w:rPr>
        <w:t xml:space="preserve">. </w:t>
      </w:r>
    </w:p>
    <w:p w:rsidR="00504BD8" w:rsidRPr="00504BD8" w:rsidRDefault="008A7ED8"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04BD8" w:rsidRPr="00504BD8">
        <w:rPr>
          <w:rFonts w:ascii="Times New Roman" w:hAnsi="Times New Roman" w:cs="Times New Roman"/>
          <w:sz w:val="28"/>
          <w:szCs w:val="28"/>
        </w:rPr>
        <w:t>Порядок и нормы выдачи СИЗ, сроки носки.</w:t>
      </w:r>
    </w:p>
    <w:p w:rsidR="00504BD8" w:rsidRPr="00504BD8" w:rsidRDefault="00C67C25" w:rsidP="00504BD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BD8" w:rsidRPr="00504BD8">
        <w:rPr>
          <w:rFonts w:ascii="Times New Roman" w:hAnsi="Times New Roman" w:cs="Times New Roman"/>
          <w:sz w:val="28"/>
          <w:szCs w:val="28"/>
        </w:rPr>
        <w:t>Работникам, занятым в производствах с вредными и опасными условиями труда, также на работах, связанных с загрязнением или производимых в особых те</w:t>
      </w:r>
      <w:r>
        <w:rPr>
          <w:rFonts w:ascii="Times New Roman" w:hAnsi="Times New Roman" w:cs="Times New Roman"/>
          <w:sz w:val="28"/>
          <w:szCs w:val="28"/>
        </w:rPr>
        <w:t xml:space="preserve">мпературных условиях, выдаются </w:t>
      </w:r>
      <w:r w:rsidR="00504BD8" w:rsidRPr="00504BD8">
        <w:rPr>
          <w:rFonts w:ascii="Times New Roman" w:hAnsi="Times New Roman" w:cs="Times New Roman"/>
          <w:sz w:val="28"/>
          <w:szCs w:val="28"/>
        </w:rPr>
        <w:t>бесплатно за счет работодателя по установленным нормам специальн</w:t>
      </w:r>
      <w:r>
        <w:rPr>
          <w:rFonts w:ascii="Times New Roman" w:hAnsi="Times New Roman" w:cs="Times New Roman"/>
          <w:sz w:val="28"/>
          <w:szCs w:val="28"/>
        </w:rPr>
        <w:t xml:space="preserve">ая одежда, специальная обувь и </w:t>
      </w:r>
      <w:r w:rsidR="00504BD8" w:rsidRPr="00504BD8">
        <w:rPr>
          <w:rFonts w:ascii="Times New Roman" w:hAnsi="Times New Roman" w:cs="Times New Roman"/>
          <w:sz w:val="28"/>
          <w:szCs w:val="28"/>
        </w:rPr>
        <w:t>другие средства индивидуальной защиты.</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4BD8" w:rsidRPr="00504BD8">
        <w:rPr>
          <w:rFonts w:ascii="Times New Roman" w:hAnsi="Times New Roman" w:cs="Times New Roman"/>
          <w:sz w:val="28"/>
          <w:szCs w:val="28"/>
        </w:rPr>
        <w:t>Правила обеспечения работников специальной одеждой, специальной обувью и другими средствами индивидуальной защиты (утверждены Минтрудом РФ п</w:t>
      </w:r>
      <w:r>
        <w:rPr>
          <w:rFonts w:ascii="Times New Roman" w:hAnsi="Times New Roman" w:cs="Times New Roman"/>
          <w:sz w:val="28"/>
          <w:szCs w:val="28"/>
        </w:rPr>
        <w:t xml:space="preserve">остановлением от 18.12.98 № 51) </w:t>
      </w:r>
      <w:r w:rsidR="00504BD8" w:rsidRPr="00504BD8">
        <w:rPr>
          <w:rFonts w:ascii="Times New Roman" w:hAnsi="Times New Roman" w:cs="Times New Roman"/>
          <w:sz w:val="28"/>
          <w:szCs w:val="28"/>
        </w:rPr>
        <w:t>распространяется на работников всех организаций независимо от форм их собственности и организационно-правовых форм, профессии и должности</w:t>
      </w:r>
      <w:r w:rsidR="008A7ED8">
        <w:rPr>
          <w:rFonts w:ascii="Times New Roman" w:hAnsi="Times New Roman" w:cs="Times New Roman"/>
          <w:sz w:val="28"/>
          <w:szCs w:val="28"/>
        </w:rPr>
        <w:t>,</w:t>
      </w:r>
      <w:r w:rsidR="00504BD8" w:rsidRPr="00504BD8">
        <w:rPr>
          <w:rFonts w:ascii="Times New Roman" w:hAnsi="Times New Roman" w:cs="Times New Roman"/>
          <w:sz w:val="28"/>
          <w:szCs w:val="28"/>
        </w:rPr>
        <w:t xml:space="preserve"> к</w:t>
      </w:r>
      <w:r>
        <w:rPr>
          <w:rFonts w:ascii="Times New Roman" w:hAnsi="Times New Roman" w:cs="Times New Roman"/>
          <w:sz w:val="28"/>
          <w:szCs w:val="28"/>
        </w:rPr>
        <w:t xml:space="preserve">оторых предусмотрены в Типовых </w:t>
      </w:r>
      <w:r w:rsidR="00504BD8" w:rsidRPr="00504BD8">
        <w:rPr>
          <w:rFonts w:ascii="Times New Roman" w:hAnsi="Times New Roman" w:cs="Times New Roman"/>
          <w:sz w:val="28"/>
          <w:szCs w:val="28"/>
        </w:rPr>
        <w:t>отраслевых нормах бесплатной выдачи работникам специальной одежды, специальной обуви и других</w:t>
      </w:r>
      <w:r w:rsidR="008A7ED8">
        <w:rPr>
          <w:rFonts w:ascii="Times New Roman" w:hAnsi="Times New Roman" w:cs="Times New Roman"/>
          <w:sz w:val="28"/>
          <w:szCs w:val="28"/>
        </w:rPr>
        <w:t xml:space="preserve"> </w:t>
      </w:r>
      <w:r w:rsidRPr="00C67C25">
        <w:rPr>
          <w:rFonts w:ascii="Times New Roman" w:hAnsi="Times New Roman" w:cs="Times New Roman"/>
          <w:sz w:val="28"/>
          <w:szCs w:val="28"/>
        </w:rPr>
        <w:t>средств индивидуальной защиты.</w:t>
      </w:r>
      <w:proofErr w:type="gramEnd"/>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Типовые отраслевые нормы бесплатной выдачи специальной одежды, специальной обуви и других средств индивидуальной защиты предусматривают обе</w:t>
      </w:r>
      <w:r>
        <w:rPr>
          <w:rFonts w:ascii="Times New Roman" w:hAnsi="Times New Roman" w:cs="Times New Roman"/>
          <w:sz w:val="28"/>
          <w:szCs w:val="28"/>
        </w:rPr>
        <w:t xml:space="preserve">спечение работников средствами </w:t>
      </w:r>
      <w:r w:rsidRPr="00C67C25">
        <w:rPr>
          <w:rFonts w:ascii="Times New Roman" w:hAnsi="Times New Roman" w:cs="Times New Roman"/>
          <w:sz w:val="28"/>
          <w:szCs w:val="28"/>
        </w:rPr>
        <w:t>индивидуальной защиты независимо от того, к какой отрасли экономики</w:t>
      </w:r>
      <w:r>
        <w:rPr>
          <w:rFonts w:ascii="Times New Roman" w:hAnsi="Times New Roman" w:cs="Times New Roman"/>
          <w:sz w:val="28"/>
          <w:szCs w:val="28"/>
        </w:rPr>
        <w:t xml:space="preserve"> относятся производства, цехи, </w:t>
      </w:r>
      <w:r w:rsidRPr="00C67C25">
        <w:rPr>
          <w:rFonts w:ascii="Times New Roman" w:hAnsi="Times New Roman" w:cs="Times New Roman"/>
          <w:sz w:val="28"/>
          <w:szCs w:val="28"/>
        </w:rPr>
        <w:t>участки и виды работ, а также независимо от форм собственности о</w:t>
      </w:r>
      <w:r>
        <w:rPr>
          <w:rFonts w:ascii="Times New Roman" w:hAnsi="Times New Roman" w:cs="Times New Roman"/>
          <w:sz w:val="28"/>
          <w:szCs w:val="28"/>
        </w:rPr>
        <w:t>рганизаций и их организационно-</w:t>
      </w:r>
      <w:r w:rsidRPr="00C67C25">
        <w:rPr>
          <w:rFonts w:ascii="Times New Roman" w:hAnsi="Times New Roman" w:cs="Times New Roman"/>
          <w:sz w:val="28"/>
          <w:szCs w:val="28"/>
        </w:rPr>
        <w:t>правовых форм.</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Наименования профессий рабочих и должностей специалистов и служащих, предусмотренные в Типовых отраслевых нормах, указаны в соответствии с Единым т</w:t>
      </w:r>
      <w:r>
        <w:rPr>
          <w:rFonts w:ascii="Times New Roman" w:hAnsi="Times New Roman" w:cs="Times New Roman"/>
          <w:sz w:val="28"/>
          <w:szCs w:val="28"/>
        </w:rPr>
        <w:t xml:space="preserve">арифно-квалификационным </w:t>
      </w:r>
      <w:r w:rsidRPr="00C67C25">
        <w:rPr>
          <w:rFonts w:ascii="Times New Roman" w:hAnsi="Times New Roman" w:cs="Times New Roman"/>
          <w:sz w:val="28"/>
          <w:szCs w:val="28"/>
        </w:rPr>
        <w:t>справочником работ и профессий рабочих, Квалификационным справочником профессий рабочих, которым устанавливаются месячные оклады. Квалификац</w:t>
      </w:r>
      <w:r>
        <w:rPr>
          <w:rFonts w:ascii="Times New Roman" w:hAnsi="Times New Roman" w:cs="Times New Roman"/>
          <w:sz w:val="28"/>
          <w:szCs w:val="28"/>
        </w:rPr>
        <w:t xml:space="preserve">ионным справочником должностей </w:t>
      </w:r>
      <w:r w:rsidRPr="00C67C25">
        <w:rPr>
          <w:rFonts w:ascii="Times New Roman" w:hAnsi="Times New Roman" w:cs="Times New Roman"/>
          <w:sz w:val="28"/>
          <w:szCs w:val="28"/>
        </w:rPr>
        <w:t>руководителей, специалистов и служащих.</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При заключении трудового договора (контракта) работодатель знакомит работников с Правилами обеспечения работников средствами индивидуальной защиты, а т</w:t>
      </w:r>
      <w:r>
        <w:rPr>
          <w:rFonts w:ascii="Times New Roman" w:hAnsi="Times New Roman" w:cs="Times New Roman"/>
          <w:sz w:val="28"/>
          <w:szCs w:val="28"/>
        </w:rPr>
        <w:t xml:space="preserve">акже нормами выдачи им средств </w:t>
      </w:r>
      <w:r w:rsidRPr="00C67C25">
        <w:rPr>
          <w:rFonts w:ascii="Times New Roman" w:hAnsi="Times New Roman" w:cs="Times New Roman"/>
          <w:sz w:val="28"/>
          <w:szCs w:val="28"/>
        </w:rPr>
        <w:t>индивидуальной защиты.</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Выдаваемые работникам средства индивидуальной защиты должны соответствовать характеру и условиям работы и обеспечить безопасность труда.</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Не допускаются приобретение и выдача работникам средств индивидуальной защиты без сертификата соответствия.</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7C25">
        <w:rPr>
          <w:rFonts w:ascii="Times New Roman" w:hAnsi="Times New Roman" w:cs="Times New Roman"/>
          <w:sz w:val="28"/>
          <w:szCs w:val="28"/>
        </w:rP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В случае пропажи или порчи средств индивидуальной защиты в установленных местах их хранения по не зависящим от работников причинам работодатель обя</w:t>
      </w:r>
      <w:r>
        <w:rPr>
          <w:rFonts w:ascii="Times New Roman" w:hAnsi="Times New Roman" w:cs="Times New Roman"/>
          <w:sz w:val="28"/>
          <w:szCs w:val="28"/>
        </w:rPr>
        <w:t xml:space="preserve">зан выдать им другие исправные </w:t>
      </w:r>
      <w:r w:rsidRPr="00C67C25">
        <w:rPr>
          <w:rFonts w:ascii="Times New Roman" w:hAnsi="Times New Roman" w:cs="Times New Roman"/>
          <w:sz w:val="28"/>
          <w:szCs w:val="28"/>
        </w:rPr>
        <w:t>средства индивидуальной защиты.</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 д</w:t>
      </w:r>
      <w:r>
        <w:rPr>
          <w:rFonts w:ascii="Times New Roman" w:hAnsi="Times New Roman" w:cs="Times New Roman"/>
          <w:sz w:val="28"/>
          <w:szCs w:val="28"/>
        </w:rPr>
        <w:t xml:space="preserve">ля </w:t>
      </w:r>
      <w:r w:rsidRPr="00C67C25">
        <w:rPr>
          <w:rFonts w:ascii="Times New Roman" w:hAnsi="Times New Roman" w:cs="Times New Roman"/>
          <w:sz w:val="28"/>
          <w:szCs w:val="28"/>
        </w:rPr>
        <w:t xml:space="preserve">которых они предусмотрены, или могут быть закреплены за </w:t>
      </w:r>
      <w:r>
        <w:rPr>
          <w:rFonts w:ascii="Times New Roman" w:hAnsi="Times New Roman" w:cs="Times New Roman"/>
          <w:sz w:val="28"/>
          <w:szCs w:val="28"/>
        </w:rPr>
        <w:t xml:space="preserve">определенными рабочими местами </w:t>
      </w:r>
      <w:r w:rsidRPr="00C67C25">
        <w:rPr>
          <w:rFonts w:ascii="Times New Roman" w:hAnsi="Times New Roman" w:cs="Times New Roman"/>
          <w:sz w:val="28"/>
          <w:szCs w:val="28"/>
        </w:rPr>
        <w:t>(например, тулупы — на наружных постах, перчатки диэлектрические —</w:t>
      </w:r>
      <w:r>
        <w:rPr>
          <w:rFonts w:ascii="Times New Roman" w:hAnsi="Times New Roman" w:cs="Times New Roman"/>
          <w:sz w:val="28"/>
          <w:szCs w:val="28"/>
        </w:rPr>
        <w:t xml:space="preserve"> при электроустановках и т.д.) </w:t>
      </w:r>
      <w:r w:rsidRPr="00C67C25">
        <w:rPr>
          <w:rFonts w:ascii="Times New Roman" w:hAnsi="Times New Roman" w:cs="Times New Roman"/>
          <w:sz w:val="28"/>
          <w:szCs w:val="28"/>
        </w:rPr>
        <w:t>и передаваться от одной смены другой. В этих случаях средства инди</w:t>
      </w:r>
      <w:r>
        <w:rPr>
          <w:rFonts w:ascii="Times New Roman" w:hAnsi="Times New Roman" w:cs="Times New Roman"/>
          <w:sz w:val="28"/>
          <w:szCs w:val="28"/>
        </w:rPr>
        <w:t xml:space="preserve">видуальной защиты выдаются под </w:t>
      </w:r>
      <w:r w:rsidRPr="00C67C25">
        <w:rPr>
          <w:rFonts w:ascii="Times New Roman" w:hAnsi="Times New Roman" w:cs="Times New Roman"/>
          <w:sz w:val="28"/>
          <w:szCs w:val="28"/>
        </w:rPr>
        <w:t>ответственность мастера или других лиц, уполномоченных работодателем.</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67C25">
        <w:rPr>
          <w:rFonts w:ascii="Times New Roman" w:hAnsi="Times New Roman" w:cs="Times New Roman"/>
          <w:sz w:val="28"/>
          <w:szCs w:val="28"/>
        </w:rPr>
        <w:t>Рабочим, совмещающим профессии или постоянно выполняющим совмещаемые работы, в том числе и в комплексных бригадах, помимо выдаваемых им средств индивидуа</w:t>
      </w:r>
      <w:r>
        <w:rPr>
          <w:rFonts w:ascii="Times New Roman" w:hAnsi="Times New Roman" w:cs="Times New Roman"/>
          <w:sz w:val="28"/>
          <w:szCs w:val="28"/>
        </w:rPr>
        <w:t xml:space="preserve">льной защиты по основной </w:t>
      </w:r>
      <w:r w:rsidRPr="00C67C25">
        <w:rPr>
          <w:rFonts w:ascii="Times New Roman" w:hAnsi="Times New Roman" w:cs="Times New Roman"/>
          <w:sz w:val="28"/>
          <w:szCs w:val="28"/>
        </w:rPr>
        <w:t>профессии должны дополнительно выдаваться в зависимости от в</w:t>
      </w:r>
      <w:r>
        <w:rPr>
          <w:rFonts w:ascii="Times New Roman" w:hAnsi="Times New Roman" w:cs="Times New Roman"/>
          <w:sz w:val="28"/>
          <w:szCs w:val="28"/>
        </w:rPr>
        <w:t xml:space="preserve">ыполняемых работ и другие виды </w:t>
      </w:r>
      <w:r w:rsidRPr="00C67C25">
        <w:rPr>
          <w:rFonts w:ascii="Times New Roman" w:hAnsi="Times New Roman" w:cs="Times New Roman"/>
          <w:sz w:val="28"/>
          <w:szCs w:val="28"/>
        </w:rPr>
        <w:t>средств индивидуальной защиты, предусмотренные Типовыми отраслевыми нормами для совмещаемой профессии.</w:t>
      </w:r>
      <w:proofErr w:type="gramEnd"/>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Работники должны бережно относиться к выданным в их пользование средствам индивидуальной защиты, сво</w:t>
      </w:r>
      <w:r>
        <w:rPr>
          <w:rFonts w:ascii="Times New Roman" w:hAnsi="Times New Roman" w:cs="Times New Roman"/>
          <w:sz w:val="28"/>
          <w:szCs w:val="28"/>
        </w:rPr>
        <w:t xml:space="preserve">евременно ставить в известность </w:t>
      </w:r>
      <w:r w:rsidRPr="00C67C25">
        <w:rPr>
          <w:rFonts w:ascii="Times New Roman" w:hAnsi="Times New Roman" w:cs="Times New Roman"/>
          <w:sz w:val="28"/>
          <w:szCs w:val="28"/>
        </w:rPr>
        <w:t>работодателя о необходим</w:t>
      </w:r>
      <w:r>
        <w:rPr>
          <w:rFonts w:ascii="Times New Roman" w:hAnsi="Times New Roman" w:cs="Times New Roman"/>
          <w:sz w:val="28"/>
          <w:szCs w:val="28"/>
        </w:rPr>
        <w:t xml:space="preserve">ости химчистки, стирки, сушки, </w:t>
      </w:r>
      <w:r w:rsidRPr="00C67C25">
        <w:rPr>
          <w:rFonts w:ascii="Times New Roman" w:hAnsi="Times New Roman" w:cs="Times New Roman"/>
          <w:sz w:val="28"/>
          <w:szCs w:val="28"/>
        </w:rPr>
        <w:t xml:space="preserve">ремонта. </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Сроки пользования средствами индивидуальной защиты исчисляются со дня фактической выдачи их работникам. При этом в сроки носки теплой специальной оде</w:t>
      </w:r>
      <w:r>
        <w:rPr>
          <w:rFonts w:ascii="Times New Roman" w:hAnsi="Times New Roman" w:cs="Times New Roman"/>
          <w:sz w:val="28"/>
          <w:szCs w:val="28"/>
        </w:rPr>
        <w:t xml:space="preserve">жды и теплой специальной обуви </w:t>
      </w:r>
      <w:r w:rsidRPr="00C67C25">
        <w:rPr>
          <w:rFonts w:ascii="Times New Roman" w:hAnsi="Times New Roman" w:cs="Times New Roman"/>
          <w:sz w:val="28"/>
          <w:szCs w:val="28"/>
        </w:rPr>
        <w:t>включается и время ее хранения в теплое время года.</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 xml:space="preserve">Работникам по окончании работы выносить средства индивидуальной защиты за пределы организации запрещается. </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Работодатель организует надлежащий уход за средствами индивидуальной защиты и их хранение, своевременно осуществляет химчистку, стирку, ремонт, средств индивидуальной защиты.</w:t>
      </w:r>
    </w:p>
    <w:p w:rsidR="00C67C25" w:rsidRP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b/>
          <w:sz w:val="28"/>
          <w:szCs w:val="28"/>
        </w:rPr>
        <w:t>7. Обстоятельства и причины отдельных характерных несчастных случаев, аварий, пожаров, происшедших в организации и других аналогичных производствах из-за нарушения требований безопасности</w:t>
      </w:r>
      <w:r w:rsidRPr="00C67C25">
        <w:rPr>
          <w:rFonts w:ascii="Times New Roman" w:hAnsi="Times New Roman" w:cs="Times New Roman"/>
          <w:sz w:val="28"/>
          <w:szCs w:val="28"/>
        </w:rPr>
        <w:t>.</w:t>
      </w:r>
    </w:p>
    <w:p w:rsidR="00C67C25" w:rsidRDefault="00C67C25"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7C25">
        <w:rPr>
          <w:rFonts w:ascii="Times New Roman" w:hAnsi="Times New Roman" w:cs="Times New Roman"/>
          <w:sz w:val="28"/>
          <w:szCs w:val="28"/>
        </w:rPr>
        <w:t>Основными причинами производственного травматизма являются необученность работников,</w:t>
      </w:r>
      <w:r w:rsidR="00505E0B">
        <w:rPr>
          <w:rFonts w:ascii="Times New Roman" w:hAnsi="Times New Roman" w:cs="Times New Roman"/>
          <w:sz w:val="28"/>
          <w:szCs w:val="28"/>
        </w:rPr>
        <w:t xml:space="preserve"> </w:t>
      </w:r>
      <w:r w:rsidRPr="00C67C25">
        <w:rPr>
          <w:rFonts w:ascii="Times New Roman" w:hAnsi="Times New Roman" w:cs="Times New Roman"/>
          <w:sz w:val="28"/>
          <w:szCs w:val="28"/>
        </w:rPr>
        <w:t xml:space="preserve">незнание ими безопасных приемов труда, отсутствие контроля (недостаточный </w:t>
      </w:r>
      <w:proofErr w:type="gramStart"/>
      <w:r w:rsidRPr="00C67C25">
        <w:rPr>
          <w:rFonts w:ascii="Times New Roman" w:hAnsi="Times New Roman" w:cs="Times New Roman"/>
          <w:sz w:val="28"/>
          <w:szCs w:val="28"/>
        </w:rPr>
        <w:t>контроль) за</w:t>
      </w:r>
      <w:proofErr w:type="gramEnd"/>
      <w:r w:rsidRPr="00C67C25">
        <w:rPr>
          <w:rFonts w:ascii="Times New Roman" w:hAnsi="Times New Roman" w:cs="Times New Roman"/>
          <w:sz w:val="28"/>
          <w:szCs w:val="28"/>
        </w:rPr>
        <w:t xml:space="preserve"> соблюдением требований безопасности работниками, примене</w:t>
      </w:r>
      <w:r w:rsidR="00505E0B">
        <w:rPr>
          <w:rFonts w:ascii="Times New Roman" w:hAnsi="Times New Roman" w:cs="Times New Roman"/>
          <w:sz w:val="28"/>
          <w:szCs w:val="28"/>
        </w:rPr>
        <w:t xml:space="preserve">ние неисправного оборудования, </w:t>
      </w:r>
      <w:r w:rsidRPr="00C67C25">
        <w:rPr>
          <w:rFonts w:ascii="Times New Roman" w:hAnsi="Times New Roman" w:cs="Times New Roman"/>
          <w:sz w:val="28"/>
          <w:szCs w:val="28"/>
        </w:rPr>
        <w:t>инструментов, средств защиты.</w:t>
      </w:r>
    </w:p>
    <w:p w:rsidR="00505E0B" w:rsidRPr="00C67C25" w:rsidRDefault="00505E0B" w:rsidP="00C67C25">
      <w:pPr>
        <w:tabs>
          <w:tab w:val="left" w:pos="960"/>
        </w:tabs>
        <w:spacing w:after="0" w:line="240" w:lineRule="auto"/>
        <w:jc w:val="both"/>
        <w:rPr>
          <w:rFonts w:ascii="Times New Roman" w:hAnsi="Times New Roman" w:cs="Times New Roman"/>
          <w:sz w:val="28"/>
          <w:szCs w:val="28"/>
        </w:rPr>
      </w:pPr>
    </w:p>
    <w:p w:rsidR="00C67C25" w:rsidRDefault="00505E0B" w:rsidP="00C67C25">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67C25" w:rsidRPr="00505E0B">
        <w:rPr>
          <w:rFonts w:ascii="Times New Roman" w:hAnsi="Times New Roman" w:cs="Times New Roman"/>
          <w:b/>
          <w:sz w:val="28"/>
          <w:szCs w:val="28"/>
        </w:rPr>
        <w:t>8. Порядок расследования и оформления несчастных случаев и профессиональных заболеваний.</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 xml:space="preserve">Расследованию и учету подлежат несчастные случаи, происшедшие на производстве с работниками и другими лицами (далее именуются — </w:t>
      </w:r>
      <w:r w:rsidR="00C67C25" w:rsidRPr="00C67C25">
        <w:rPr>
          <w:rFonts w:ascii="Times New Roman" w:hAnsi="Times New Roman" w:cs="Times New Roman"/>
          <w:sz w:val="28"/>
          <w:szCs w:val="28"/>
        </w:rPr>
        <w:lastRenderedPageBreak/>
        <w:t>работник</w:t>
      </w:r>
      <w:r>
        <w:rPr>
          <w:rFonts w:ascii="Times New Roman" w:hAnsi="Times New Roman" w:cs="Times New Roman"/>
          <w:sz w:val="28"/>
          <w:szCs w:val="28"/>
        </w:rPr>
        <w:t xml:space="preserve">и) при выполнении ими трудовых </w:t>
      </w:r>
      <w:r w:rsidR="00C67C25" w:rsidRPr="00C67C25">
        <w:rPr>
          <w:rFonts w:ascii="Times New Roman" w:hAnsi="Times New Roman" w:cs="Times New Roman"/>
          <w:sz w:val="28"/>
          <w:szCs w:val="28"/>
        </w:rPr>
        <w:t>обязанностей и работы по заданию организации или индивидуального предпринимателя.</w:t>
      </w:r>
    </w:p>
    <w:p w:rsidR="00C67C25" w:rsidRPr="00505E0B" w:rsidRDefault="00505E0B" w:rsidP="00C67C25">
      <w:pPr>
        <w:tabs>
          <w:tab w:val="left" w:pos="960"/>
        </w:tabs>
        <w:spacing w:after="0" w:line="240" w:lineRule="auto"/>
        <w:jc w:val="both"/>
        <w:rPr>
          <w:rFonts w:ascii="Times New Roman" w:hAnsi="Times New Roman" w:cs="Times New Roman"/>
          <w:sz w:val="28"/>
          <w:szCs w:val="28"/>
        </w:rPr>
      </w:pPr>
      <w:r w:rsidRPr="00505E0B">
        <w:rPr>
          <w:rFonts w:ascii="Times New Roman" w:hAnsi="Times New Roman" w:cs="Times New Roman"/>
          <w:sz w:val="28"/>
          <w:szCs w:val="28"/>
        </w:rPr>
        <w:t xml:space="preserve">        </w:t>
      </w:r>
      <w:r w:rsidR="00C67C25" w:rsidRPr="00505E0B">
        <w:rPr>
          <w:rFonts w:ascii="Times New Roman" w:hAnsi="Times New Roman" w:cs="Times New Roman"/>
          <w:sz w:val="28"/>
          <w:szCs w:val="28"/>
        </w:rPr>
        <w:t>К ним относятся:</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работники, выполняющие работу по трудовому договору (контракту);</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студенты образовательных учреждений, проходящие производственную практику в организации;</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лица, осужденные к лишению свободы и привлекаемые к труду администрацией организации;</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другие лица, участвующие в производственной деятельности организации.</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Расследуются и подлежат учету как несчастные случаи на производстве:</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67C25" w:rsidRPr="00C67C25">
        <w:rPr>
          <w:rFonts w:ascii="Times New Roman" w:hAnsi="Times New Roman" w:cs="Times New Roman"/>
          <w:sz w:val="28"/>
          <w:szCs w:val="28"/>
        </w:rPr>
        <w:t xml:space="preserve">травма, в том числе полученная в результате нанесения телесных повреждений другим лицом, острое отравление, тепловой удар, ожог, обморожение, утопление, </w:t>
      </w:r>
      <w:r>
        <w:rPr>
          <w:rFonts w:ascii="Times New Roman" w:hAnsi="Times New Roman" w:cs="Times New Roman"/>
          <w:sz w:val="28"/>
          <w:szCs w:val="28"/>
        </w:rPr>
        <w:t xml:space="preserve">поражение электрическим током, </w:t>
      </w:r>
      <w:r w:rsidR="00C67C25" w:rsidRPr="00C67C25">
        <w:rPr>
          <w:rFonts w:ascii="Times New Roman" w:hAnsi="Times New Roman" w:cs="Times New Roman"/>
          <w:sz w:val="28"/>
          <w:szCs w:val="28"/>
        </w:rPr>
        <w:t>молнией, излучением, укусы насекомых и пресмыкающихся, те</w:t>
      </w:r>
      <w:r>
        <w:rPr>
          <w:rFonts w:ascii="Times New Roman" w:hAnsi="Times New Roman" w:cs="Times New Roman"/>
          <w:sz w:val="28"/>
          <w:szCs w:val="28"/>
        </w:rPr>
        <w:t xml:space="preserve">лесные повреждения, нанесенные </w:t>
      </w:r>
      <w:r w:rsidR="00C67C25" w:rsidRPr="00C67C25">
        <w:rPr>
          <w:rFonts w:ascii="Times New Roman" w:hAnsi="Times New Roman" w:cs="Times New Roman"/>
          <w:sz w:val="28"/>
          <w:szCs w:val="28"/>
        </w:rPr>
        <w:t>животными, повреждения, полученные в результате взрывов, аварий, р</w:t>
      </w:r>
      <w:r>
        <w:rPr>
          <w:rFonts w:ascii="Times New Roman" w:hAnsi="Times New Roman" w:cs="Times New Roman"/>
          <w:sz w:val="28"/>
          <w:szCs w:val="28"/>
        </w:rPr>
        <w:t xml:space="preserve">азрушения зданий, сооружений и </w:t>
      </w:r>
      <w:r w:rsidR="00C67C25" w:rsidRPr="00C67C25">
        <w:rPr>
          <w:rFonts w:ascii="Times New Roman" w:hAnsi="Times New Roman" w:cs="Times New Roman"/>
          <w:sz w:val="28"/>
          <w:szCs w:val="28"/>
        </w:rPr>
        <w:t>конструкций, стихийных бедствий и других чрезвычайны</w:t>
      </w:r>
      <w:r>
        <w:rPr>
          <w:rFonts w:ascii="Times New Roman" w:hAnsi="Times New Roman" w:cs="Times New Roman"/>
          <w:sz w:val="28"/>
          <w:szCs w:val="28"/>
        </w:rPr>
        <w:t xml:space="preserve">х ситуаций, повлекшие за собой </w:t>
      </w:r>
      <w:r w:rsidR="00C67C25" w:rsidRPr="00C67C25">
        <w:rPr>
          <w:rFonts w:ascii="Times New Roman" w:hAnsi="Times New Roman" w:cs="Times New Roman"/>
          <w:sz w:val="28"/>
          <w:szCs w:val="28"/>
        </w:rPr>
        <w:t>необходимость перевода работника на другую работу, временную или</w:t>
      </w:r>
      <w:proofErr w:type="gramEnd"/>
      <w:r w:rsidR="00C67C25" w:rsidRPr="00C67C25">
        <w:rPr>
          <w:rFonts w:ascii="Times New Roman" w:hAnsi="Times New Roman" w:cs="Times New Roman"/>
          <w:sz w:val="28"/>
          <w:szCs w:val="28"/>
        </w:rPr>
        <w:t xml:space="preserve"> стойкую утрату</w:t>
      </w:r>
      <w:r w:rsidR="008A7ED8">
        <w:rPr>
          <w:rFonts w:ascii="Times New Roman" w:hAnsi="Times New Roman" w:cs="Times New Roman"/>
          <w:sz w:val="28"/>
          <w:szCs w:val="28"/>
        </w:rPr>
        <w:t xml:space="preserve"> </w:t>
      </w:r>
      <w:r w:rsidR="00C67C25" w:rsidRPr="00C67C25">
        <w:rPr>
          <w:rFonts w:ascii="Times New Roman" w:hAnsi="Times New Roman" w:cs="Times New Roman"/>
          <w:sz w:val="28"/>
          <w:szCs w:val="28"/>
        </w:rPr>
        <w:t>трудоспособности либо его смерть, если они произошли:</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а) в течение рабочего времени на территории организации или вне территории организации (включая установленные перерывы), а также во время, необходимое д</w:t>
      </w:r>
      <w:r>
        <w:rPr>
          <w:rFonts w:ascii="Times New Roman" w:hAnsi="Times New Roman" w:cs="Times New Roman"/>
          <w:sz w:val="28"/>
          <w:szCs w:val="28"/>
        </w:rPr>
        <w:t xml:space="preserve">ля проведения в порядок орудий </w:t>
      </w:r>
      <w:r w:rsidR="00C67C25" w:rsidRPr="00C67C25">
        <w:rPr>
          <w:rFonts w:ascii="Times New Roman" w:hAnsi="Times New Roman" w:cs="Times New Roman"/>
          <w:sz w:val="28"/>
          <w:szCs w:val="28"/>
        </w:rPr>
        <w:t>производства, одежды и т.п. перед началом или по окончании работы, а та</w:t>
      </w:r>
      <w:r>
        <w:rPr>
          <w:rFonts w:ascii="Times New Roman" w:hAnsi="Times New Roman" w:cs="Times New Roman"/>
          <w:sz w:val="28"/>
          <w:szCs w:val="28"/>
        </w:rPr>
        <w:t xml:space="preserve">кже при выполнении работ в </w:t>
      </w:r>
      <w:r w:rsidR="00C67C25" w:rsidRPr="00C67C25">
        <w:rPr>
          <w:rFonts w:ascii="Times New Roman" w:hAnsi="Times New Roman" w:cs="Times New Roman"/>
          <w:sz w:val="28"/>
          <w:szCs w:val="28"/>
        </w:rPr>
        <w:t>сверхурочное время, выходные и праздничные дни;</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б) при следовании к месту работы или с работы на предоставленном работодателем транспорте либо на личном транспорте при соответствующем договоре или распоряжении работодателя о ег</w:t>
      </w:r>
      <w:r>
        <w:rPr>
          <w:rFonts w:ascii="Times New Roman" w:hAnsi="Times New Roman" w:cs="Times New Roman"/>
          <w:sz w:val="28"/>
          <w:szCs w:val="28"/>
        </w:rPr>
        <w:t xml:space="preserve">о </w:t>
      </w:r>
      <w:r w:rsidR="00C67C25" w:rsidRPr="00C67C25">
        <w:rPr>
          <w:rFonts w:ascii="Times New Roman" w:hAnsi="Times New Roman" w:cs="Times New Roman"/>
          <w:sz w:val="28"/>
          <w:szCs w:val="28"/>
        </w:rPr>
        <w:t>использовании в производственных целях;</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в) при следовании к месту командировки и обратно;</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г) при привлечении работника в установленном порядке к участию в ликвидации последствий катастрофы аварии и других чрезвычайных происшествии природного и техногенного характера;</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67C25" w:rsidRPr="00C67C25">
        <w:rPr>
          <w:rFonts w:ascii="Times New Roman" w:hAnsi="Times New Roman" w:cs="Times New Roman"/>
          <w:sz w:val="28"/>
          <w:szCs w:val="28"/>
        </w:rPr>
        <w:t>д</w:t>
      </w:r>
      <w:proofErr w:type="spellEnd"/>
      <w:r w:rsidR="00C67C25" w:rsidRPr="00C67C25">
        <w:rPr>
          <w:rFonts w:ascii="Times New Roman" w:hAnsi="Times New Roman" w:cs="Times New Roman"/>
          <w:sz w:val="28"/>
          <w:szCs w:val="28"/>
        </w:rPr>
        <w:t xml:space="preserve">) при осуществлении не входящих в трудовые обязанности работника действий, но </w:t>
      </w:r>
      <w:proofErr w:type="spellStart"/>
      <w:r w:rsidR="00C67C25" w:rsidRPr="00C67C25">
        <w:rPr>
          <w:rFonts w:ascii="Times New Roman" w:hAnsi="Times New Roman" w:cs="Times New Roman"/>
          <w:sz w:val="28"/>
          <w:szCs w:val="28"/>
        </w:rPr>
        <w:t>совершаемыхв</w:t>
      </w:r>
      <w:proofErr w:type="spellEnd"/>
      <w:r w:rsidR="00C67C25" w:rsidRPr="00C67C25">
        <w:rPr>
          <w:rFonts w:ascii="Times New Roman" w:hAnsi="Times New Roman" w:cs="Times New Roman"/>
          <w:sz w:val="28"/>
          <w:szCs w:val="28"/>
        </w:rPr>
        <w:t xml:space="preserve"> интересах работодателя или направленных на предотвращение аварии или несчастного случая.</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 xml:space="preserve">Несчастный случай, происшедший с работником организации, производящей работы на выделенном участке другой организации, расследуется и учитывается </w:t>
      </w:r>
      <w:r>
        <w:rPr>
          <w:rFonts w:ascii="Times New Roman" w:hAnsi="Times New Roman" w:cs="Times New Roman"/>
          <w:sz w:val="28"/>
          <w:szCs w:val="28"/>
        </w:rPr>
        <w:t xml:space="preserve">организацией, производящей эти </w:t>
      </w:r>
      <w:r w:rsidR="00C67C25" w:rsidRPr="00C67C25">
        <w:rPr>
          <w:rFonts w:ascii="Times New Roman" w:hAnsi="Times New Roman" w:cs="Times New Roman"/>
          <w:sz w:val="28"/>
          <w:szCs w:val="28"/>
        </w:rPr>
        <w:t>работы. В этом случае комиссия, проводившая расследование, информирует руководителя организации, на территории которой производились эти работы, о своих выводах.</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C25" w:rsidRPr="00C67C25">
        <w:rPr>
          <w:rFonts w:ascii="Times New Roman" w:hAnsi="Times New Roman" w:cs="Times New Roman"/>
          <w:sz w:val="28"/>
          <w:szCs w:val="28"/>
        </w:rPr>
        <w:t xml:space="preserve">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w:t>
      </w:r>
      <w:r>
        <w:rPr>
          <w:rFonts w:ascii="Times New Roman" w:hAnsi="Times New Roman" w:cs="Times New Roman"/>
          <w:sz w:val="28"/>
          <w:szCs w:val="28"/>
        </w:rPr>
        <w:t xml:space="preserve">исходом проводится комиссией в </w:t>
      </w:r>
      <w:r w:rsidR="00C67C25" w:rsidRPr="00C67C25">
        <w:rPr>
          <w:rFonts w:ascii="Times New Roman" w:hAnsi="Times New Roman" w:cs="Times New Roman"/>
          <w:sz w:val="28"/>
          <w:szCs w:val="28"/>
        </w:rPr>
        <w:t>течение 15 дней.</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Несчастный случай на производстве, о котором не было своевременно сообщено работодателю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По результатам расследования несчастного случая на производстве, комиссия составляет акт о расследовании по форме Н-1.</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Расследованию подлежат, но по решению комиссии могут не считаться несчастными случаями на производстве, не учитываться и оформляться актом произвольной формы:</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а) смерть вследствие общего заболевания или самоубийства, подтвержденная в установленном</w:t>
      </w:r>
      <w:r>
        <w:rPr>
          <w:rFonts w:ascii="Times New Roman" w:hAnsi="Times New Roman" w:cs="Times New Roman"/>
          <w:sz w:val="28"/>
          <w:szCs w:val="28"/>
        </w:rPr>
        <w:t xml:space="preserve"> </w:t>
      </w:r>
      <w:r w:rsidR="00C67C25" w:rsidRPr="00C67C25">
        <w:rPr>
          <w:rFonts w:ascii="Times New Roman" w:hAnsi="Times New Roman" w:cs="Times New Roman"/>
          <w:sz w:val="28"/>
          <w:szCs w:val="28"/>
        </w:rPr>
        <w:t>порядке учреждением здравоохранения и следственными органами;</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б) смерть, единственной причиной которой явилось (по заключению учреждения здравоохранения) алкогольное или наркотическое опьянение (отравле</w:t>
      </w:r>
      <w:r>
        <w:rPr>
          <w:rFonts w:ascii="Times New Roman" w:hAnsi="Times New Roman" w:cs="Times New Roman"/>
          <w:sz w:val="28"/>
          <w:szCs w:val="28"/>
        </w:rPr>
        <w:t xml:space="preserve">ние) работника, не связанное с </w:t>
      </w:r>
      <w:r w:rsidR="00C67C25" w:rsidRPr="00C67C25">
        <w:rPr>
          <w:rFonts w:ascii="Times New Roman" w:hAnsi="Times New Roman" w:cs="Times New Roman"/>
          <w:sz w:val="28"/>
          <w:szCs w:val="28"/>
        </w:rPr>
        <w:t>нарушениями технологического процесса, где используются техн</w:t>
      </w:r>
      <w:r>
        <w:rPr>
          <w:rFonts w:ascii="Times New Roman" w:hAnsi="Times New Roman" w:cs="Times New Roman"/>
          <w:sz w:val="28"/>
          <w:szCs w:val="28"/>
        </w:rPr>
        <w:t xml:space="preserve">ические спирты, ароматические, </w:t>
      </w:r>
      <w:r w:rsidR="00C67C25" w:rsidRPr="00C67C25">
        <w:rPr>
          <w:rFonts w:ascii="Times New Roman" w:hAnsi="Times New Roman" w:cs="Times New Roman"/>
          <w:sz w:val="28"/>
          <w:szCs w:val="28"/>
        </w:rPr>
        <w:t>наркотические и другие аналогичные вещества;</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в)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 наказуемого деяния.</w:t>
      </w:r>
    </w:p>
    <w:p w:rsidR="00C67C25" w:rsidRDefault="008A7ED8"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C67C25" w:rsidRPr="00505E0B">
        <w:rPr>
          <w:rFonts w:ascii="Times New Roman" w:hAnsi="Times New Roman" w:cs="Times New Roman"/>
          <w:b/>
          <w:sz w:val="28"/>
          <w:szCs w:val="28"/>
        </w:rPr>
        <w:t>Профессиональное заболевание — заболевание, вызванное воздействием вредных условий труда</w:t>
      </w:r>
      <w:r w:rsidR="00C67C25" w:rsidRPr="00C67C25">
        <w:rPr>
          <w:rFonts w:ascii="Times New Roman" w:hAnsi="Times New Roman" w:cs="Times New Roman"/>
          <w:sz w:val="28"/>
          <w:szCs w:val="28"/>
        </w:rPr>
        <w:t>.</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Острое профессиональное заболевание — заболевание, возникающее после однократного (в течение не более одной рабочей смены) воздействия вредных производственных факторов.</w:t>
      </w:r>
    </w:p>
    <w:p w:rsid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Хроническое профессиональное заболевание — заболевание, возникшее после многократного и длительного воздействия вредных производственных факторов.</w:t>
      </w:r>
    </w:p>
    <w:p w:rsidR="00505E0B" w:rsidRPr="00C67C25" w:rsidRDefault="00505E0B" w:rsidP="00C67C25">
      <w:pPr>
        <w:tabs>
          <w:tab w:val="left" w:pos="960"/>
        </w:tabs>
        <w:spacing w:after="0" w:line="240" w:lineRule="auto"/>
        <w:jc w:val="both"/>
        <w:rPr>
          <w:rFonts w:ascii="Times New Roman" w:hAnsi="Times New Roman" w:cs="Times New Roman"/>
          <w:sz w:val="28"/>
          <w:szCs w:val="28"/>
        </w:rPr>
      </w:pPr>
    </w:p>
    <w:p w:rsidR="00C67C25" w:rsidRPr="00505E0B" w:rsidRDefault="008A7ED8" w:rsidP="00C67C25">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C67C25" w:rsidRPr="00505E0B">
        <w:rPr>
          <w:rFonts w:ascii="Times New Roman" w:hAnsi="Times New Roman" w:cs="Times New Roman"/>
          <w:b/>
          <w:sz w:val="28"/>
          <w:szCs w:val="28"/>
        </w:rPr>
        <w:t>9. Пожарная безопасность. Способы и средства предотвращения пожаров, взрывов, аварий.</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Ответственность за обеспечение пожарной безопасности организаций и их структурных подразделений в соответствии с действующим законодательством возлагается на их руководителей.</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 xml:space="preserve">В каждой организации устанавливается соответствующий их пожарный опасности </w:t>
      </w:r>
      <w:r>
        <w:rPr>
          <w:rFonts w:ascii="Times New Roman" w:hAnsi="Times New Roman" w:cs="Times New Roman"/>
          <w:sz w:val="28"/>
          <w:szCs w:val="28"/>
        </w:rPr>
        <w:t xml:space="preserve"> </w:t>
      </w:r>
      <w:r w:rsidR="00C67C25" w:rsidRPr="00C67C25">
        <w:rPr>
          <w:rFonts w:ascii="Times New Roman" w:hAnsi="Times New Roman" w:cs="Times New Roman"/>
          <w:sz w:val="28"/>
          <w:szCs w:val="28"/>
        </w:rPr>
        <w:t>противопожарный режим, в том числе определены и оборудованы места для курения</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 xml:space="preserve">Работники организаций допускаются к работе после прохождения противопожарного инструктажа, а при изменении специфики работы проходят дополнительное </w:t>
      </w:r>
      <w:proofErr w:type="gramStart"/>
      <w:r w:rsidR="00C67C25" w:rsidRPr="00C67C25">
        <w:rPr>
          <w:rFonts w:ascii="Times New Roman" w:hAnsi="Times New Roman" w:cs="Times New Roman"/>
          <w:sz w:val="28"/>
          <w:szCs w:val="28"/>
        </w:rPr>
        <w:t>обучение по предупреждению</w:t>
      </w:r>
      <w:proofErr w:type="gramEnd"/>
      <w:r w:rsidR="00C67C25" w:rsidRPr="00C67C25">
        <w:rPr>
          <w:rFonts w:ascii="Times New Roman" w:hAnsi="Times New Roman" w:cs="Times New Roman"/>
          <w:sz w:val="28"/>
          <w:szCs w:val="28"/>
        </w:rPr>
        <w:t xml:space="preserve"> и тушению возможных пожаров в порядке, установленном руководителем.</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Работники организаций обязаны:</w:t>
      </w:r>
    </w:p>
    <w:p w:rsidR="00505E0B"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C25" w:rsidRPr="00C67C25">
        <w:rPr>
          <w:rFonts w:ascii="Times New Roman" w:hAnsi="Times New Roman" w:cs="Times New Roman"/>
          <w:sz w:val="28"/>
          <w:szCs w:val="28"/>
        </w:rPr>
        <w:t xml:space="preserve">соблюдать требования пожарной безопасности, а также соблюдать и поддерживать </w:t>
      </w:r>
      <w:r>
        <w:rPr>
          <w:rFonts w:ascii="Times New Roman" w:hAnsi="Times New Roman" w:cs="Times New Roman"/>
          <w:sz w:val="28"/>
          <w:szCs w:val="28"/>
        </w:rPr>
        <w:t xml:space="preserve">противопожарный режим; </w:t>
      </w:r>
    </w:p>
    <w:p w:rsidR="00505E0B"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выполнять меры предосторожности при пользовании газовыми</w:t>
      </w:r>
      <w:r>
        <w:rPr>
          <w:rFonts w:ascii="Times New Roman" w:hAnsi="Times New Roman" w:cs="Times New Roman"/>
          <w:sz w:val="28"/>
          <w:szCs w:val="28"/>
        </w:rPr>
        <w:t xml:space="preserve"> приборами, предметами бытовой </w:t>
      </w:r>
      <w:r w:rsidR="00C67C25" w:rsidRPr="00C67C25">
        <w:rPr>
          <w:rFonts w:ascii="Times New Roman" w:hAnsi="Times New Roman" w:cs="Times New Roman"/>
          <w:sz w:val="28"/>
          <w:szCs w:val="28"/>
        </w:rPr>
        <w:t>химии, проведении работ с легковоспламеняющимися (ЛВЖ) и гор</w:t>
      </w:r>
      <w:r>
        <w:rPr>
          <w:rFonts w:ascii="Times New Roman" w:hAnsi="Times New Roman" w:cs="Times New Roman"/>
          <w:sz w:val="28"/>
          <w:szCs w:val="28"/>
        </w:rPr>
        <w:t xml:space="preserve">ючими (ГЖ) жидкостями, другими </w:t>
      </w:r>
      <w:r w:rsidR="00C67C25" w:rsidRPr="00C67C25">
        <w:rPr>
          <w:rFonts w:ascii="Times New Roman" w:hAnsi="Times New Roman" w:cs="Times New Roman"/>
          <w:sz w:val="28"/>
          <w:szCs w:val="28"/>
        </w:rPr>
        <w:t>опасными в пожарном отношении веществам</w:t>
      </w:r>
      <w:r>
        <w:rPr>
          <w:rFonts w:ascii="Times New Roman" w:hAnsi="Times New Roman" w:cs="Times New Roman"/>
          <w:sz w:val="28"/>
          <w:szCs w:val="28"/>
        </w:rPr>
        <w:t xml:space="preserve">и, материалами и оборудованием; </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в случае обнаружения пожара сообщить о нем в пожарную охр</w:t>
      </w:r>
      <w:r>
        <w:rPr>
          <w:rFonts w:ascii="Times New Roman" w:hAnsi="Times New Roman" w:cs="Times New Roman"/>
          <w:sz w:val="28"/>
          <w:szCs w:val="28"/>
        </w:rPr>
        <w:t xml:space="preserve">ану и принять возможные меры к </w:t>
      </w:r>
      <w:r w:rsidR="00C67C25" w:rsidRPr="00C67C25">
        <w:rPr>
          <w:rFonts w:ascii="Times New Roman" w:hAnsi="Times New Roman" w:cs="Times New Roman"/>
          <w:sz w:val="28"/>
          <w:szCs w:val="28"/>
        </w:rPr>
        <w:t>спасению людей, имущества и ликвидации пожара.</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Горючие отходы, мусор и т.п. следует собирать на специально выделенных площадках в контейнеры или ящики, а затем вывозить.</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Противопожарные разрывы между зданиями и сооружениями, штабелями леса, пиломатериалов, других материалов и оборудования не разрешается использовать</w:t>
      </w:r>
      <w:r>
        <w:rPr>
          <w:rFonts w:ascii="Times New Roman" w:hAnsi="Times New Roman" w:cs="Times New Roman"/>
          <w:sz w:val="28"/>
          <w:szCs w:val="28"/>
        </w:rPr>
        <w:t xml:space="preserve"> под складирование материалов, </w:t>
      </w:r>
      <w:r w:rsidR="00C67C25" w:rsidRPr="00C67C25">
        <w:rPr>
          <w:rFonts w:ascii="Times New Roman" w:hAnsi="Times New Roman" w:cs="Times New Roman"/>
          <w:sz w:val="28"/>
          <w:szCs w:val="28"/>
        </w:rPr>
        <w:t>оборудования и тары, для стоянки транспорта.</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 xml:space="preserve">Разведение костров, сжигание отходов и тары не разрешается в пределах, установленных нормами проектирования противопожарных разрывов, но не ближе 50 м до зданий и сооружений. </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Сжигание отходов и тары в специально отведенных для этих целей местах должно производиться под контролем обслуживающего персонала.</w:t>
      </w:r>
    </w:p>
    <w:p w:rsidR="00C67C25" w:rsidRPr="00505E0B" w:rsidRDefault="00505E0B" w:rsidP="00C67C25">
      <w:pPr>
        <w:tabs>
          <w:tab w:val="left" w:pos="960"/>
        </w:tabs>
        <w:spacing w:after="0" w:line="240" w:lineRule="auto"/>
        <w:jc w:val="both"/>
        <w:rPr>
          <w:rFonts w:ascii="Times New Roman" w:hAnsi="Times New Roman" w:cs="Times New Roman"/>
          <w:b/>
          <w:sz w:val="28"/>
          <w:szCs w:val="28"/>
        </w:rPr>
      </w:pPr>
      <w:r w:rsidRPr="00505E0B">
        <w:rPr>
          <w:rFonts w:ascii="Times New Roman" w:hAnsi="Times New Roman" w:cs="Times New Roman"/>
          <w:b/>
          <w:sz w:val="28"/>
          <w:szCs w:val="28"/>
        </w:rPr>
        <w:t xml:space="preserve">     </w:t>
      </w:r>
      <w:r w:rsidR="00C67C25" w:rsidRPr="00505E0B">
        <w:rPr>
          <w:rFonts w:ascii="Times New Roman" w:hAnsi="Times New Roman" w:cs="Times New Roman"/>
          <w:b/>
          <w:sz w:val="28"/>
          <w:szCs w:val="28"/>
        </w:rPr>
        <w:t>Запрещается:</w:t>
      </w:r>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67C25" w:rsidRPr="00C67C25">
        <w:rPr>
          <w:rFonts w:ascii="Times New Roman" w:hAnsi="Times New Roman" w:cs="Times New Roman"/>
          <w:sz w:val="28"/>
          <w:szCs w:val="28"/>
        </w:rPr>
        <w:t>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proofErr w:type="gramEnd"/>
    </w:p>
    <w:p w:rsidR="00C67C25" w:rsidRPr="00C67C25" w:rsidRDefault="00505E0B" w:rsidP="00C67C25">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 xml:space="preserve">устраивать в тамбурах выходов сушилки одежды любой конструкции, вешалки для одежды и </w:t>
      </w:r>
      <w:r w:rsidR="00EA3185">
        <w:rPr>
          <w:rFonts w:ascii="Times New Roman" w:hAnsi="Times New Roman" w:cs="Times New Roman"/>
          <w:sz w:val="28"/>
          <w:szCs w:val="28"/>
        </w:rPr>
        <w:t xml:space="preserve"> </w:t>
      </w:r>
      <w:r w:rsidR="00C67C25" w:rsidRPr="00C67C25">
        <w:rPr>
          <w:rFonts w:ascii="Times New Roman" w:hAnsi="Times New Roman" w:cs="Times New Roman"/>
          <w:sz w:val="28"/>
          <w:szCs w:val="28"/>
        </w:rPr>
        <w:t>гардеробы, хранение (в том числе временное) любого инвентаря и материалов;</w:t>
      </w:r>
    </w:p>
    <w:p w:rsidR="00AC347D" w:rsidRPr="00AC347D" w:rsidRDefault="00EA3185"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25" w:rsidRPr="00C67C25">
        <w:rPr>
          <w:rFonts w:ascii="Times New Roman" w:hAnsi="Times New Roman" w:cs="Times New Roman"/>
          <w:sz w:val="28"/>
          <w:szCs w:val="28"/>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w:t>
      </w:r>
      <w:r w:rsidR="008A7ED8">
        <w:rPr>
          <w:rFonts w:ascii="Times New Roman" w:hAnsi="Times New Roman" w:cs="Times New Roman"/>
          <w:sz w:val="28"/>
          <w:szCs w:val="28"/>
        </w:rPr>
        <w:t xml:space="preserve"> </w:t>
      </w:r>
      <w:r w:rsidR="00AC347D" w:rsidRPr="00AC347D">
        <w:rPr>
          <w:rFonts w:ascii="Times New Roman" w:hAnsi="Times New Roman" w:cs="Times New Roman"/>
          <w:sz w:val="28"/>
          <w:szCs w:val="28"/>
        </w:rPr>
        <w:t>срабатывающие при пожаре), а также снимать их.</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При эксплуатации электроустановок запрещается:</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провода и кабели с поврежденной ил</w:t>
      </w:r>
      <w:r>
        <w:rPr>
          <w:rFonts w:ascii="Times New Roman" w:hAnsi="Times New Roman" w:cs="Times New Roman"/>
          <w:sz w:val="28"/>
          <w:szCs w:val="28"/>
        </w:rPr>
        <w:t xml:space="preserve">и потерявшей защитные свойства </w:t>
      </w:r>
      <w:r w:rsidRPr="00AC347D">
        <w:rPr>
          <w:rFonts w:ascii="Times New Roman" w:hAnsi="Times New Roman" w:cs="Times New Roman"/>
          <w:sz w:val="28"/>
          <w:szCs w:val="28"/>
        </w:rPr>
        <w:t>изоляцией;</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пользоваться поврежденными розетками, рубильниками, другими электроустановочными изделиями;</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обертывать электролампы и светильники бумагой, тканью и другими горючими материалами, а также эксплуатировать их со снятыми колпаками (рассеивателями);</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пользоваться электроутюгами, электроплитками, электрочайниками другими электронагревательными приборами без подставок из негорючих материалов;</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347D">
        <w:rPr>
          <w:rFonts w:ascii="Times New Roman" w:hAnsi="Times New Roman" w:cs="Times New Roman"/>
          <w:sz w:val="28"/>
          <w:szCs w:val="28"/>
        </w:rPr>
        <w:t>оставлять без присмотра включенные в сеть электронагревательные приборы, телевизоры, радиоприемники и т.п.</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Не разрешается эксплуатация электропечей, не оборудованных терморегуляторами.</w:t>
      </w:r>
    </w:p>
    <w:p w:rsidR="00AC347D" w:rsidRPr="00AC347D" w:rsidRDefault="008A7ED8" w:rsidP="00AC347D">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C347D" w:rsidRPr="00AC347D">
        <w:rPr>
          <w:rFonts w:ascii="Times New Roman" w:hAnsi="Times New Roman" w:cs="Times New Roman"/>
          <w:b/>
          <w:sz w:val="28"/>
          <w:szCs w:val="28"/>
        </w:rPr>
        <w:t>Обязанности и действия работников при пожаре:</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Работник при обнаружении пожара или признаков горения (задымление, запах гари, повышение температуры и т.п.) обязан:</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принять по возможности меры по эвакуации людей, тушению пожара и сохранности материальных ценностей.</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Руководитель организации (другое должностное лицо), прибывший к месту пожара, обязан:</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в случае угрозы жизни людей немедленно организовать их спасение, используя для этого имеющиеся силы и средства;</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проверить включение в работу автоматических сре</w:t>
      </w:r>
      <w:proofErr w:type="gramStart"/>
      <w:r w:rsidRPr="00AC347D">
        <w:rPr>
          <w:rFonts w:ascii="Times New Roman" w:hAnsi="Times New Roman" w:cs="Times New Roman"/>
          <w:sz w:val="28"/>
          <w:szCs w:val="28"/>
        </w:rPr>
        <w:t>дств пр</w:t>
      </w:r>
      <w:proofErr w:type="gramEnd"/>
      <w:r w:rsidRPr="00AC347D">
        <w:rPr>
          <w:rFonts w:ascii="Times New Roman" w:hAnsi="Times New Roman" w:cs="Times New Roman"/>
          <w:sz w:val="28"/>
          <w:szCs w:val="28"/>
        </w:rPr>
        <w:t xml:space="preserve">отивопожарной защиты (оповещения людей о пожаре, пожаротушения, </w:t>
      </w:r>
      <w:proofErr w:type="spellStart"/>
      <w:r w:rsidRPr="00AC347D">
        <w:rPr>
          <w:rFonts w:ascii="Times New Roman" w:hAnsi="Times New Roman" w:cs="Times New Roman"/>
          <w:sz w:val="28"/>
          <w:szCs w:val="28"/>
        </w:rPr>
        <w:t>противодымной</w:t>
      </w:r>
      <w:proofErr w:type="spellEnd"/>
      <w:r w:rsidRPr="00AC347D">
        <w:rPr>
          <w:rFonts w:ascii="Times New Roman" w:hAnsi="Times New Roman" w:cs="Times New Roman"/>
          <w:sz w:val="28"/>
          <w:szCs w:val="28"/>
        </w:rPr>
        <w:t xml:space="preserve"> защиты);</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аппарата</w:t>
      </w:r>
      <w:r>
        <w:rPr>
          <w:rFonts w:ascii="Times New Roman" w:hAnsi="Times New Roman" w:cs="Times New Roman"/>
          <w:sz w:val="28"/>
          <w:szCs w:val="28"/>
        </w:rPr>
        <w:t xml:space="preserve">, перекрыть сырьевые, газовые, </w:t>
      </w:r>
      <w:r w:rsidRPr="00AC347D">
        <w:rPr>
          <w:rFonts w:ascii="Times New Roman" w:hAnsi="Times New Roman" w:cs="Times New Roman"/>
          <w:sz w:val="28"/>
          <w:szCs w:val="28"/>
        </w:rPr>
        <w:t>паровые и водяные коммуникации, остановить работу систем вентиляц</w:t>
      </w:r>
      <w:r>
        <w:rPr>
          <w:rFonts w:ascii="Times New Roman" w:hAnsi="Times New Roman" w:cs="Times New Roman"/>
          <w:sz w:val="28"/>
          <w:szCs w:val="28"/>
        </w:rPr>
        <w:t xml:space="preserve">ии в </w:t>
      </w:r>
      <w:proofErr w:type="gramStart"/>
      <w:r>
        <w:rPr>
          <w:rFonts w:ascii="Times New Roman" w:hAnsi="Times New Roman" w:cs="Times New Roman"/>
          <w:sz w:val="28"/>
          <w:szCs w:val="28"/>
        </w:rPr>
        <w:t>аварийном</w:t>
      </w:r>
      <w:proofErr w:type="gramEnd"/>
      <w:r>
        <w:rPr>
          <w:rFonts w:ascii="Times New Roman" w:hAnsi="Times New Roman" w:cs="Times New Roman"/>
          <w:sz w:val="28"/>
          <w:szCs w:val="28"/>
        </w:rPr>
        <w:t xml:space="preserve"> и смежном с ним </w:t>
      </w:r>
      <w:r w:rsidRPr="00AC347D">
        <w:rPr>
          <w:rFonts w:ascii="Times New Roman" w:hAnsi="Times New Roman" w:cs="Times New Roman"/>
          <w:sz w:val="28"/>
          <w:szCs w:val="28"/>
        </w:rPr>
        <w:t>помещениях, выполнить другие мероприятия, способствующие пр</w:t>
      </w:r>
      <w:r>
        <w:rPr>
          <w:rFonts w:ascii="Times New Roman" w:hAnsi="Times New Roman" w:cs="Times New Roman"/>
          <w:sz w:val="28"/>
          <w:szCs w:val="28"/>
        </w:rPr>
        <w:t xml:space="preserve">едотвращению развития пожара и </w:t>
      </w:r>
      <w:r w:rsidRPr="00AC347D">
        <w:rPr>
          <w:rFonts w:ascii="Times New Roman" w:hAnsi="Times New Roman" w:cs="Times New Roman"/>
          <w:sz w:val="28"/>
          <w:szCs w:val="28"/>
        </w:rPr>
        <w:t>задымления помещений здания;</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удалить за пределы опасной зоны всех работников, не участвующих в тушении пожара;</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осуществить общее руководство по тушению пожара (с учетом специфических особенностей объекта) до прибытия подразделения пожарной охраны;</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обеспечить соблюдение требований безопасности работниками, принимающими участие в тушении пожара;</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одновременно тушением пожара организовать эвакуацию и защиту материальных ценностей;</w:t>
      </w:r>
    </w:p>
    <w:p w:rsid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организовать встречу подразделений пожарной охраны и оказать помощь в выборе кратчайшего пути для подъезда к очагу пожара.</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p>
    <w:p w:rsidR="00AC347D" w:rsidRPr="00AC347D" w:rsidRDefault="00AC347D" w:rsidP="00AC347D">
      <w:pPr>
        <w:tabs>
          <w:tab w:val="left" w:pos="960"/>
        </w:tabs>
        <w:spacing w:after="0" w:line="240" w:lineRule="auto"/>
        <w:jc w:val="both"/>
        <w:rPr>
          <w:rFonts w:ascii="Times New Roman" w:hAnsi="Times New Roman" w:cs="Times New Roman"/>
          <w:b/>
          <w:sz w:val="28"/>
          <w:szCs w:val="28"/>
        </w:rPr>
      </w:pPr>
      <w:r w:rsidRPr="00AC347D">
        <w:rPr>
          <w:rFonts w:ascii="Times New Roman" w:hAnsi="Times New Roman" w:cs="Times New Roman"/>
          <w:b/>
          <w:sz w:val="28"/>
          <w:szCs w:val="28"/>
        </w:rPr>
        <w:t>10. Первая помощь пострадавшим</w:t>
      </w:r>
    </w:p>
    <w:p w:rsidR="00AC347D" w:rsidRPr="00AC347D" w:rsidRDefault="00AC347D" w:rsidP="00AC347D">
      <w:pPr>
        <w:tabs>
          <w:tab w:val="left" w:pos="960"/>
        </w:tabs>
        <w:spacing w:after="0" w:line="240" w:lineRule="auto"/>
        <w:jc w:val="both"/>
        <w:rPr>
          <w:rFonts w:ascii="Times New Roman" w:hAnsi="Times New Roman" w:cs="Times New Roman"/>
          <w:i/>
          <w:sz w:val="28"/>
          <w:szCs w:val="28"/>
        </w:rPr>
      </w:pPr>
      <w:r w:rsidRPr="00AC347D">
        <w:rPr>
          <w:rFonts w:ascii="Times New Roman" w:hAnsi="Times New Roman" w:cs="Times New Roman"/>
          <w:i/>
          <w:sz w:val="28"/>
          <w:szCs w:val="28"/>
        </w:rPr>
        <w:t>Действия работников при возникновении несчастного случая.</w:t>
      </w:r>
    </w:p>
    <w:p w:rsidR="00AC347D" w:rsidRPr="00AC347D"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347D">
        <w:rPr>
          <w:rFonts w:ascii="Times New Roman" w:hAnsi="Times New Roman" w:cs="Times New Roman"/>
          <w:sz w:val="28"/>
          <w:szCs w:val="28"/>
        </w:rPr>
        <w:t>Правила оказания первой медицинской помощи необходимо знать всем работникам организации т.к. правильно, и своевременно оказанная доврачебная</w:t>
      </w:r>
      <w:r>
        <w:rPr>
          <w:rFonts w:ascii="Times New Roman" w:hAnsi="Times New Roman" w:cs="Times New Roman"/>
          <w:sz w:val="28"/>
          <w:szCs w:val="28"/>
        </w:rPr>
        <w:t xml:space="preserve"> помощь имеет большое значение </w:t>
      </w:r>
      <w:r w:rsidRPr="00AC347D">
        <w:rPr>
          <w:rFonts w:ascii="Times New Roman" w:hAnsi="Times New Roman" w:cs="Times New Roman"/>
          <w:sz w:val="28"/>
          <w:szCs w:val="28"/>
        </w:rPr>
        <w:t>для выздоровления пострадавшего.</w:t>
      </w:r>
    </w:p>
    <w:p w:rsidR="00660BD7" w:rsidRDefault="00AC347D" w:rsidP="00AC347D">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347D">
        <w:rPr>
          <w:rFonts w:ascii="Times New Roman" w:hAnsi="Times New Roman" w:cs="Times New Roman"/>
          <w:sz w:val="28"/>
          <w:szCs w:val="28"/>
        </w:rPr>
        <w:t>Неправильное или неумелое оказание первой медицинской помощи может явиться причиной осложнений, затягивающих выздоровление пострадавшего или да</w:t>
      </w:r>
      <w:r>
        <w:rPr>
          <w:rFonts w:ascii="Times New Roman" w:hAnsi="Times New Roman" w:cs="Times New Roman"/>
          <w:sz w:val="28"/>
          <w:szCs w:val="28"/>
        </w:rPr>
        <w:t xml:space="preserve">же ведущих к инвалидности, а в </w:t>
      </w:r>
      <w:r w:rsidRPr="00AC347D">
        <w:rPr>
          <w:rFonts w:ascii="Times New Roman" w:hAnsi="Times New Roman" w:cs="Times New Roman"/>
          <w:sz w:val="28"/>
          <w:szCs w:val="28"/>
        </w:rPr>
        <w:t>некоторых случаях (ранение с большой кровопотерей, поражение электрическим током, ожоги)</w:t>
      </w:r>
      <w:r>
        <w:rPr>
          <w:rFonts w:ascii="Times New Roman" w:hAnsi="Times New Roman" w:cs="Times New Roman"/>
          <w:sz w:val="28"/>
          <w:szCs w:val="28"/>
        </w:rPr>
        <w:t xml:space="preserve"> может </w:t>
      </w:r>
      <w:r w:rsidRPr="00AC347D">
        <w:rPr>
          <w:rFonts w:ascii="Times New Roman" w:hAnsi="Times New Roman" w:cs="Times New Roman"/>
          <w:sz w:val="28"/>
          <w:szCs w:val="28"/>
        </w:rPr>
        <w:t>привести к смерти пострадавшего на месте травмирования.</w:t>
      </w:r>
    </w:p>
    <w:p w:rsidR="009D7D72" w:rsidRPr="009D7D72" w:rsidRDefault="009D7D72"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7D72">
        <w:rPr>
          <w:rFonts w:ascii="Times New Roman" w:hAnsi="Times New Roman" w:cs="Times New Roman"/>
          <w:sz w:val="28"/>
          <w:szCs w:val="28"/>
        </w:rPr>
        <w:t>Никогда не следует из-за отсутствия дыхания, сердцебиения или пульса у пострадавшего считать его умершим и отказываться от оказания ему по</w:t>
      </w:r>
      <w:r>
        <w:rPr>
          <w:rFonts w:ascii="Times New Roman" w:hAnsi="Times New Roman" w:cs="Times New Roman"/>
          <w:sz w:val="28"/>
          <w:szCs w:val="28"/>
        </w:rPr>
        <w:t xml:space="preserve">мощи. Дать заключение о смерти </w:t>
      </w:r>
      <w:r w:rsidRPr="009D7D72">
        <w:rPr>
          <w:rFonts w:ascii="Times New Roman" w:hAnsi="Times New Roman" w:cs="Times New Roman"/>
          <w:sz w:val="28"/>
          <w:szCs w:val="28"/>
        </w:rPr>
        <w:t>пострадавшего и решить вопрос о целесообразности действий по оживлению (реанимации) имеет право только врач.</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Известно немало случаев (особенно при поражении электрическим током), когда пострадавший находился в состоянии клинической смерти, однако пра</w:t>
      </w:r>
      <w:r>
        <w:rPr>
          <w:rFonts w:ascii="Times New Roman" w:hAnsi="Times New Roman" w:cs="Times New Roman"/>
          <w:sz w:val="28"/>
          <w:szCs w:val="28"/>
        </w:rPr>
        <w:t xml:space="preserve">вильные и настойчивые действия </w:t>
      </w:r>
      <w:r w:rsidR="009D7D72" w:rsidRPr="009D7D72">
        <w:rPr>
          <w:rFonts w:ascii="Times New Roman" w:hAnsi="Times New Roman" w:cs="Times New Roman"/>
          <w:sz w:val="28"/>
          <w:szCs w:val="28"/>
        </w:rPr>
        <w:t>по оживлению спасали ему жизнь.</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 xml:space="preserve">При несчастном случае необходимо оказать пострадавшему первую медицинскую помощь и, в зависимости от состояния пострадавшего, вызвать медицинскую </w:t>
      </w:r>
      <w:r>
        <w:rPr>
          <w:rFonts w:ascii="Times New Roman" w:hAnsi="Times New Roman" w:cs="Times New Roman"/>
          <w:sz w:val="28"/>
          <w:szCs w:val="28"/>
        </w:rPr>
        <w:t xml:space="preserve">помощь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тел</w:t>
      </w:r>
      <w:proofErr w:type="gramEnd"/>
      <w:r>
        <w:rPr>
          <w:rFonts w:ascii="Times New Roman" w:hAnsi="Times New Roman" w:cs="Times New Roman"/>
          <w:sz w:val="28"/>
          <w:szCs w:val="28"/>
        </w:rPr>
        <w:t xml:space="preserve">. — 03 и сообщить </w:t>
      </w:r>
      <w:r w:rsidR="009D7D72" w:rsidRPr="009D7D72">
        <w:rPr>
          <w:rFonts w:ascii="Times New Roman" w:hAnsi="Times New Roman" w:cs="Times New Roman"/>
          <w:sz w:val="28"/>
          <w:szCs w:val="28"/>
        </w:rPr>
        <w:t>руководству организации.</w:t>
      </w:r>
    </w:p>
    <w:p w:rsidR="008A7ED8" w:rsidRDefault="008A7ED8" w:rsidP="009D7D72">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9D7D72" w:rsidRPr="00DB329E" w:rsidRDefault="008A7ED8" w:rsidP="009D7D72">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D7D72" w:rsidRPr="00DB329E">
        <w:rPr>
          <w:rFonts w:ascii="Times New Roman" w:hAnsi="Times New Roman" w:cs="Times New Roman"/>
          <w:b/>
          <w:sz w:val="28"/>
          <w:szCs w:val="28"/>
        </w:rPr>
        <w:t>Оказание помощи при ранениях</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 xml:space="preserve">Рана — повреждение покровов тела (кожи, слизистых оболочек). Раны, при которых повреждены только кожа и слизистые оболочки, относятся к </w:t>
      </w:r>
      <w:proofErr w:type="gramStart"/>
      <w:r w:rsidR="009D7D72" w:rsidRPr="009D7D72">
        <w:rPr>
          <w:rFonts w:ascii="Times New Roman" w:hAnsi="Times New Roman" w:cs="Times New Roman"/>
          <w:sz w:val="28"/>
          <w:szCs w:val="28"/>
        </w:rPr>
        <w:t>п</w:t>
      </w:r>
      <w:r>
        <w:rPr>
          <w:rFonts w:ascii="Times New Roman" w:hAnsi="Times New Roman" w:cs="Times New Roman"/>
          <w:sz w:val="28"/>
          <w:szCs w:val="28"/>
        </w:rPr>
        <w:t>оверхностным</w:t>
      </w:r>
      <w:proofErr w:type="gramEnd"/>
      <w:r>
        <w:rPr>
          <w:rFonts w:ascii="Times New Roman" w:hAnsi="Times New Roman" w:cs="Times New Roman"/>
          <w:sz w:val="28"/>
          <w:szCs w:val="28"/>
        </w:rPr>
        <w:t xml:space="preserve">. Если повреждение </w:t>
      </w:r>
      <w:r w:rsidR="009D7D72" w:rsidRPr="009D7D72">
        <w:rPr>
          <w:rFonts w:ascii="Times New Roman" w:hAnsi="Times New Roman" w:cs="Times New Roman"/>
          <w:sz w:val="28"/>
          <w:szCs w:val="28"/>
        </w:rPr>
        <w:t xml:space="preserve">распространяется на глубже расположенные ткани (мышцы, сухожилия, кости и др.), то раны </w:t>
      </w:r>
    </w:p>
    <w:p w:rsidR="009D7D72" w:rsidRPr="009D7D72" w:rsidRDefault="009D7D72" w:rsidP="009D7D72">
      <w:pPr>
        <w:tabs>
          <w:tab w:val="left" w:pos="960"/>
        </w:tabs>
        <w:spacing w:after="0" w:line="240" w:lineRule="auto"/>
        <w:jc w:val="both"/>
        <w:rPr>
          <w:rFonts w:ascii="Times New Roman" w:hAnsi="Times New Roman" w:cs="Times New Roman"/>
          <w:sz w:val="28"/>
          <w:szCs w:val="28"/>
        </w:rPr>
      </w:pPr>
      <w:r w:rsidRPr="009D7D72">
        <w:rPr>
          <w:rFonts w:ascii="Times New Roman" w:hAnsi="Times New Roman" w:cs="Times New Roman"/>
          <w:sz w:val="28"/>
          <w:szCs w:val="28"/>
        </w:rPr>
        <w:t>считаются глубокими. Раны, сообщающиеся с полостью (грудной</w:t>
      </w:r>
      <w:r w:rsidR="00DB329E">
        <w:rPr>
          <w:rFonts w:ascii="Times New Roman" w:hAnsi="Times New Roman" w:cs="Times New Roman"/>
          <w:sz w:val="28"/>
          <w:szCs w:val="28"/>
        </w:rPr>
        <w:t xml:space="preserve"> клетки, живота, головы и др.) </w:t>
      </w:r>
      <w:r w:rsidRPr="009D7D72">
        <w:rPr>
          <w:rFonts w:ascii="Times New Roman" w:hAnsi="Times New Roman" w:cs="Times New Roman"/>
          <w:sz w:val="28"/>
          <w:szCs w:val="28"/>
        </w:rPr>
        <w:t>называются проникающими.</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В зависимости от характера ранящего предмета различают резаные, колотые, рубленые, ушибленные, лоскутные, скальпированные, размозженные и другие раны.</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Первая помощь при ранениях включает остановку кровотечения, закрытие раны стерильной повязкой, а при ранениях с большей зоной повреждения или пере</w:t>
      </w:r>
      <w:r>
        <w:rPr>
          <w:rFonts w:ascii="Times New Roman" w:hAnsi="Times New Roman" w:cs="Times New Roman"/>
          <w:sz w:val="28"/>
          <w:szCs w:val="28"/>
        </w:rPr>
        <w:t xml:space="preserve">ломом кости — накладывают шину </w:t>
      </w:r>
      <w:r w:rsidR="009D7D72" w:rsidRPr="009D7D72">
        <w:rPr>
          <w:rFonts w:ascii="Times New Roman" w:hAnsi="Times New Roman" w:cs="Times New Roman"/>
          <w:sz w:val="28"/>
          <w:szCs w:val="28"/>
        </w:rPr>
        <w:t>или другой подручный материал.</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Артериальное кровотечение распознается по характерному ритмичному выбрасыванию из раны струи ярко-красной (алой) крови. Наиболее опасно кровотечение из магистральных артерий (сонной, бедренной, плечевой и др.)</w:t>
      </w:r>
      <w:r w:rsidR="008A7ED8">
        <w:rPr>
          <w:rFonts w:ascii="Times New Roman" w:hAnsi="Times New Roman" w:cs="Times New Roman"/>
          <w:sz w:val="28"/>
          <w:szCs w:val="28"/>
        </w:rPr>
        <w:t xml:space="preserve"> </w:t>
      </w:r>
      <w:r w:rsidR="009D7D72" w:rsidRPr="009D7D72">
        <w:rPr>
          <w:rFonts w:ascii="Times New Roman" w:hAnsi="Times New Roman" w:cs="Times New Roman"/>
          <w:sz w:val="28"/>
          <w:szCs w:val="28"/>
        </w:rPr>
        <w:t>Венозное кровотечение характеризуется медленным выделением темно-красной крови. Различают капиллярное кровотечение, возникающее в основном при с</w:t>
      </w:r>
      <w:r>
        <w:rPr>
          <w:rFonts w:ascii="Times New Roman" w:hAnsi="Times New Roman" w:cs="Times New Roman"/>
          <w:sz w:val="28"/>
          <w:szCs w:val="28"/>
        </w:rPr>
        <w:t xml:space="preserve">садинах и поверхностных ранах. </w:t>
      </w:r>
      <w:r w:rsidR="009D7D72" w:rsidRPr="009D7D72">
        <w:rPr>
          <w:rFonts w:ascii="Times New Roman" w:hAnsi="Times New Roman" w:cs="Times New Roman"/>
          <w:sz w:val="28"/>
          <w:szCs w:val="28"/>
        </w:rPr>
        <w:t>Остановка кровотечения относится к числу основных жизненно необходимых мероприятий. Прежде чем наложить повязку, необходимо обнажить область ранения. Д</w:t>
      </w:r>
      <w:r>
        <w:rPr>
          <w:rFonts w:ascii="Times New Roman" w:hAnsi="Times New Roman" w:cs="Times New Roman"/>
          <w:sz w:val="28"/>
          <w:szCs w:val="28"/>
        </w:rPr>
        <w:t xml:space="preserve">ля этого снимают или разрезают </w:t>
      </w:r>
      <w:r w:rsidR="009D7D72" w:rsidRPr="009D7D72">
        <w:rPr>
          <w:rFonts w:ascii="Times New Roman" w:hAnsi="Times New Roman" w:cs="Times New Roman"/>
          <w:sz w:val="28"/>
          <w:szCs w:val="28"/>
        </w:rPr>
        <w:t>(лучше по шву) одежду, удаляют с кожи вокруг раны кровь и ее кра</w:t>
      </w:r>
      <w:r>
        <w:rPr>
          <w:rFonts w:ascii="Times New Roman" w:hAnsi="Times New Roman" w:cs="Times New Roman"/>
          <w:sz w:val="28"/>
          <w:szCs w:val="28"/>
        </w:rPr>
        <w:t xml:space="preserve">я смазывают настойкой йода. Не </w:t>
      </w:r>
      <w:r w:rsidR="009D7D72" w:rsidRPr="009D7D72">
        <w:rPr>
          <w:rFonts w:ascii="Times New Roman" w:hAnsi="Times New Roman" w:cs="Times New Roman"/>
          <w:sz w:val="28"/>
          <w:szCs w:val="28"/>
        </w:rPr>
        <w:t xml:space="preserve">следует промывать рану никаким раствором, так как это неизбежно приведет к распространению </w:t>
      </w:r>
      <w:r w:rsidR="009D7D72" w:rsidRPr="009D7D72">
        <w:rPr>
          <w:rFonts w:ascii="Times New Roman" w:hAnsi="Times New Roman" w:cs="Times New Roman"/>
          <w:sz w:val="28"/>
          <w:szCs w:val="28"/>
        </w:rPr>
        <w:lastRenderedPageBreak/>
        <w:t>микробов в глубже лежащие отделы. Только при значительном загрязнении раневой</w:t>
      </w:r>
      <w:r>
        <w:rPr>
          <w:rFonts w:ascii="Times New Roman" w:hAnsi="Times New Roman" w:cs="Times New Roman"/>
          <w:sz w:val="28"/>
          <w:szCs w:val="28"/>
        </w:rPr>
        <w:t xml:space="preserve"> поверхности </w:t>
      </w:r>
      <w:r w:rsidR="009D7D72" w:rsidRPr="009D7D72">
        <w:rPr>
          <w:rFonts w:ascii="Times New Roman" w:hAnsi="Times New Roman" w:cs="Times New Roman"/>
          <w:sz w:val="28"/>
          <w:szCs w:val="28"/>
        </w:rPr>
        <w:t>кусками земли, обломками дерева и другими предметами или веще</w:t>
      </w:r>
      <w:r>
        <w:rPr>
          <w:rFonts w:ascii="Times New Roman" w:hAnsi="Times New Roman" w:cs="Times New Roman"/>
          <w:sz w:val="28"/>
          <w:szCs w:val="28"/>
        </w:rPr>
        <w:t xml:space="preserve">ствами можно осторожно удалить </w:t>
      </w:r>
      <w:r w:rsidR="009D7D72" w:rsidRPr="009D7D72">
        <w:rPr>
          <w:rFonts w:ascii="Times New Roman" w:hAnsi="Times New Roman" w:cs="Times New Roman"/>
          <w:sz w:val="28"/>
          <w:szCs w:val="28"/>
        </w:rPr>
        <w:t>их.</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Одним из главных условий правильного наложения повязки является предохранение от загрязнения той ее части, которая обращена к ране. Нельзя прикасаться руками к этой стороне повязки,</w:t>
      </w:r>
      <w:r w:rsidR="008A7ED8">
        <w:rPr>
          <w:rFonts w:ascii="Times New Roman" w:hAnsi="Times New Roman" w:cs="Times New Roman"/>
          <w:sz w:val="28"/>
          <w:szCs w:val="28"/>
        </w:rPr>
        <w:t xml:space="preserve"> </w:t>
      </w:r>
      <w:r w:rsidR="009D7D72" w:rsidRPr="009D7D72">
        <w:rPr>
          <w:rFonts w:ascii="Times New Roman" w:hAnsi="Times New Roman" w:cs="Times New Roman"/>
          <w:sz w:val="28"/>
          <w:szCs w:val="28"/>
        </w:rPr>
        <w:t>а также перемещать ее по телу раненого, так как при этом нарушится стерильность.</w:t>
      </w:r>
    </w:p>
    <w:p w:rsidR="00DB329E"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В первую очередь необходимо устранить боль. Находящегося в обморочном состоянии необходимо уложить так, чтобы голова находилась ниже ног (для приток</w:t>
      </w:r>
      <w:r>
        <w:rPr>
          <w:rFonts w:ascii="Times New Roman" w:hAnsi="Times New Roman" w:cs="Times New Roman"/>
          <w:sz w:val="28"/>
          <w:szCs w:val="28"/>
        </w:rPr>
        <w:t xml:space="preserve">а крови к голове), расстегнуть </w:t>
      </w:r>
      <w:r w:rsidR="009D7D72" w:rsidRPr="009D7D72">
        <w:rPr>
          <w:rFonts w:ascii="Times New Roman" w:hAnsi="Times New Roman" w:cs="Times New Roman"/>
          <w:sz w:val="28"/>
          <w:szCs w:val="28"/>
        </w:rPr>
        <w:t>воротник, пояс, обеспечить приток свежего воздуха. Лицо и грудь об</w:t>
      </w:r>
      <w:r>
        <w:rPr>
          <w:rFonts w:ascii="Times New Roman" w:hAnsi="Times New Roman" w:cs="Times New Roman"/>
          <w:sz w:val="28"/>
          <w:szCs w:val="28"/>
        </w:rPr>
        <w:t xml:space="preserve">рызгать холодной водой, к носу </w:t>
      </w:r>
      <w:r w:rsidR="009D7D72" w:rsidRPr="009D7D72">
        <w:rPr>
          <w:rFonts w:ascii="Times New Roman" w:hAnsi="Times New Roman" w:cs="Times New Roman"/>
          <w:sz w:val="28"/>
          <w:szCs w:val="28"/>
        </w:rPr>
        <w:t>поднести вату, смоченную нашатырным спиртом. Как только пост</w:t>
      </w:r>
      <w:r>
        <w:rPr>
          <w:rFonts w:ascii="Times New Roman" w:hAnsi="Times New Roman" w:cs="Times New Roman"/>
          <w:sz w:val="28"/>
          <w:szCs w:val="28"/>
        </w:rPr>
        <w:t xml:space="preserve">радавший придет в </w:t>
      </w:r>
      <w:proofErr w:type="gramStart"/>
      <w:r>
        <w:rPr>
          <w:rFonts w:ascii="Times New Roman" w:hAnsi="Times New Roman" w:cs="Times New Roman"/>
          <w:sz w:val="28"/>
          <w:szCs w:val="28"/>
        </w:rPr>
        <w:t>сознание</w:t>
      </w:r>
      <w:proofErr w:type="gramEnd"/>
      <w:r>
        <w:rPr>
          <w:rFonts w:ascii="Times New Roman" w:hAnsi="Times New Roman" w:cs="Times New Roman"/>
          <w:sz w:val="28"/>
          <w:szCs w:val="28"/>
        </w:rPr>
        <w:t xml:space="preserve"> ему </w:t>
      </w:r>
      <w:r w:rsidR="009D7D72" w:rsidRPr="009D7D72">
        <w:rPr>
          <w:rFonts w:ascii="Times New Roman" w:hAnsi="Times New Roman" w:cs="Times New Roman"/>
          <w:sz w:val="28"/>
          <w:szCs w:val="28"/>
        </w:rPr>
        <w:t>следует дать валериано</w:t>
      </w:r>
      <w:r>
        <w:rPr>
          <w:rFonts w:ascii="Times New Roman" w:hAnsi="Times New Roman" w:cs="Times New Roman"/>
          <w:sz w:val="28"/>
          <w:szCs w:val="28"/>
        </w:rPr>
        <w:t>вые капли.</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При наложении повязки пострадавшего следует посадить, а лучше положить, т.к. даже при небольших повреждениях под влиянием нервного возбуждения</w:t>
      </w:r>
      <w:r>
        <w:rPr>
          <w:rFonts w:ascii="Times New Roman" w:hAnsi="Times New Roman" w:cs="Times New Roman"/>
          <w:sz w:val="28"/>
          <w:szCs w:val="28"/>
        </w:rPr>
        <w:t xml:space="preserve">, внезапной боли, вида крови у </w:t>
      </w:r>
      <w:r w:rsidR="009D7D72" w:rsidRPr="009D7D72">
        <w:rPr>
          <w:rFonts w:ascii="Times New Roman" w:hAnsi="Times New Roman" w:cs="Times New Roman"/>
          <w:sz w:val="28"/>
          <w:szCs w:val="28"/>
        </w:rPr>
        <w:t>пострадавшего внезапно может наступить кратковременная потеря сознания — обморок.</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При проникающем ранении живота из раны могут выпадать внутренности. Вправлять их в брюшную полость нельзя. Такую рану следует, закрыть стерильной ма</w:t>
      </w:r>
      <w:r>
        <w:rPr>
          <w:rFonts w:ascii="Times New Roman" w:hAnsi="Times New Roman" w:cs="Times New Roman"/>
          <w:sz w:val="28"/>
          <w:szCs w:val="28"/>
        </w:rPr>
        <w:t xml:space="preserve">рлевой салфеткой и забинтовать </w:t>
      </w:r>
      <w:r w:rsidR="009D7D72" w:rsidRPr="009D7D72">
        <w:rPr>
          <w:rFonts w:ascii="Times New Roman" w:hAnsi="Times New Roman" w:cs="Times New Roman"/>
          <w:sz w:val="28"/>
          <w:szCs w:val="28"/>
        </w:rPr>
        <w:t>живот, но не слишком туго, чтобы не сдавить внутренности. На бр</w:t>
      </w:r>
      <w:r>
        <w:rPr>
          <w:rFonts w:ascii="Times New Roman" w:hAnsi="Times New Roman" w:cs="Times New Roman"/>
          <w:sz w:val="28"/>
          <w:szCs w:val="28"/>
        </w:rPr>
        <w:t xml:space="preserve">юшную стенку вокруг выпавших </w:t>
      </w:r>
      <w:r w:rsidR="009D7D72" w:rsidRPr="009D7D72">
        <w:rPr>
          <w:rFonts w:ascii="Times New Roman" w:hAnsi="Times New Roman" w:cs="Times New Roman"/>
          <w:sz w:val="28"/>
          <w:szCs w:val="28"/>
        </w:rPr>
        <w:t>внутренностей желательно положить ватно-марлевое кольцо, которое предохранит их от сдавливания.</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9D7D72" w:rsidRPr="009D7D72">
        <w:rPr>
          <w:rFonts w:ascii="Times New Roman" w:hAnsi="Times New Roman" w:cs="Times New Roman"/>
          <w:sz w:val="28"/>
          <w:szCs w:val="28"/>
        </w:rPr>
        <w:t>ри проникающем ранении грудной клетки рану нужно закрыть как можно быстрее. Для этого на нее кладут несколько слоев марли, толстый слой ваты и закрывают в</w:t>
      </w:r>
      <w:r>
        <w:rPr>
          <w:rFonts w:ascii="Times New Roman" w:hAnsi="Times New Roman" w:cs="Times New Roman"/>
          <w:sz w:val="28"/>
          <w:szCs w:val="28"/>
        </w:rPr>
        <w:t xml:space="preserve">се это куском клеенки, вощеной </w:t>
      </w:r>
      <w:r w:rsidR="009D7D72" w:rsidRPr="009D7D72">
        <w:rPr>
          <w:rFonts w:ascii="Times New Roman" w:hAnsi="Times New Roman" w:cs="Times New Roman"/>
          <w:sz w:val="28"/>
          <w:szCs w:val="28"/>
        </w:rPr>
        <w:t>бумагой, прорезиненной оболочкой индивидуального па</w:t>
      </w:r>
      <w:r>
        <w:rPr>
          <w:rFonts w:ascii="Times New Roman" w:hAnsi="Times New Roman" w:cs="Times New Roman"/>
          <w:sz w:val="28"/>
          <w:szCs w:val="28"/>
        </w:rPr>
        <w:t xml:space="preserve">кета или каким-либо другим, не </w:t>
      </w:r>
      <w:r w:rsidR="009D7D72" w:rsidRPr="009D7D72">
        <w:rPr>
          <w:rFonts w:ascii="Times New Roman" w:hAnsi="Times New Roman" w:cs="Times New Roman"/>
          <w:sz w:val="28"/>
          <w:szCs w:val="28"/>
        </w:rPr>
        <w:t>пропускающим воздух материалом, после чего туго забинтовывают грудную клетку.</w:t>
      </w:r>
    </w:p>
    <w:p w:rsidR="009D7D72" w:rsidRPr="00DB329E" w:rsidRDefault="008A7ED8" w:rsidP="009D7D72">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D7D72" w:rsidRPr="00DB329E">
        <w:rPr>
          <w:rFonts w:ascii="Times New Roman" w:hAnsi="Times New Roman" w:cs="Times New Roman"/>
          <w:b/>
          <w:sz w:val="28"/>
          <w:szCs w:val="28"/>
        </w:rPr>
        <w:t>Остановка кровотечения</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Основным способом временной остановки кровотечения служит давящая повязка, которая эффективна при венозном, капиллярном, смешанном и даже пр</w:t>
      </w:r>
      <w:r>
        <w:rPr>
          <w:rFonts w:ascii="Times New Roman" w:hAnsi="Times New Roman" w:cs="Times New Roman"/>
          <w:sz w:val="28"/>
          <w:szCs w:val="28"/>
        </w:rPr>
        <w:t xml:space="preserve">и артериальном кровотечении из </w:t>
      </w:r>
      <w:r w:rsidR="009D7D72" w:rsidRPr="009D7D72">
        <w:rPr>
          <w:rFonts w:ascii="Times New Roman" w:hAnsi="Times New Roman" w:cs="Times New Roman"/>
          <w:sz w:val="28"/>
          <w:szCs w:val="28"/>
        </w:rPr>
        <w:t>небольших сосудов. Перед наложением давящей повязки рану закрывают стерильной ватно-марлевой салфеткой и через нее оказывают давление на поврежденные ткани одной или двумя руками в течение 5—10 минут. Усилие надавливания контролируют по степени уменьшения кровотечения из раны. После остановки кровотечения этим способом или значительного его уменьшен</w:t>
      </w:r>
      <w:r>
        <w:rPr>
          <w:rFonts w:ascii="Times New Roman" w:hAnsi="Times New Roman" w:cs="Times New Roman"/>
          <w:sz w:val="28"/>
          <w:szCs w:val="28"/>
        </w:rPr>
        <w:t xml:space="preserve">ия поврежденное место туго </w:t>
      </w:r>
      <w:r w:rsidR="009D7D72" w:rsidRPr="009D7D72">
        <w:rPr>
          <w:rFonts w:ascii="Times New Roman" w:hAnsi="Times New Roman" w:cs="Times New Roman"/>
          <w:sz w:val="28"/>
          <w:szCs w:val="28"/>
        </w:rPr>
        <w:t>бинтуют.</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Кровоостанавливающий жгут применяют при артериальном кровотечении из магистрального сосуда — артерии. Наложение жгута всегда таит угрозу омертвления из</w:t>
      </w:r>
      <w:r>
        <w:rPr>
          <w:rFonts w:ascii="Times New Roman" w:hAnsi="Times New Roman" w:cs="Times New Roman"/>
          <w:sz w:val="28"/>
          <w:szCs w:val="28"/>
        </w:rPr>
        <w:t xml:space="preserve">олируемой части тела, развития </w:t>
      </w:r>
      <w:r w:rsidR="009D7D72" w:rsidRPr="009D7D72">
        <w:rPr>
          <w:rFonts w:ascii="Times New Roman" w:hAnsi="Times New Roman" w:cs="Times New Roman"/>
          <w:sz w:val="28"/>
          <w:szCs w:val="28"/>
        </w:rPr>
        <w:t xml:space="preserve">тромбоза, невритов, а после снятия — смертельной интоксикации (отравления). </w:t>
      </w:r>
      <w:r>
        <w:rPr>
          <w:rFonts w:ascii="Times New Roman" w:hAnsi="Times New Roman" w:cs="Times New Roman"/>
          <w:sz w:val="28"/>
          <w:szCs w:val="28"/>
        </w:rPr>
        <w:t xml:space="preserve">Неправильное </w:t>
      </w:r>
      <w:r w:rsidR="009D7D72" w:rsidRPr="009D7D72">
        <w:rPr>
          <w:rFonts w:ascii="Times New Roman" w:hAnsi="Times New Roman" w:cs="Times New Roman"/>
          <w:sz w:val="28"/>
          <w:szCs w:val="28"/>
        </w:rPr>
        <w:t>наложение жгута усиливает кровотечение.</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 xml:space="preserve">Жгут накладывают в непосредственной близости к ране на мягко тканую прокладку или на одежду. Чрезмерное сдавливание тканей жгутом </w:t>
      </w:r>
      <w:r w:rsidR="009D7D72" w:rsidRPr="009D7D72">
        <w:rPr>
          <w:rFonts w:ascii="Times New Roman" w:hAnsi="Times New Roman" w:cs="Times New Roman"/>
          <w:sz w:val="28"/>
          <w:szCs w:val="28"/>
        </w:rPr>
        <w:lastRenderedPageBreak/>
        <w:t xml:space="preserve">приводит к быстрому появлению </w:t>
      </w:r>
      <w:r>
        <w:rPr>
          <w:rFonts w:ascii="Times New Roman" w:hAnsi="Times New Roman" w:cs="Times New Roman"/>
          <w:sz w:val="28"/>
          <w:szCs w:val="28"/>
        </w:rPr>
        <w:t xml:space="preserve">болей в области </w:t>
      </w:r>
      <w:r w:rsidR="009D7D72" w:rsidRPr="009D7D72">
        <w:rPr>
          <w:rFonts w:ascii="Times New Roman" w:hAnsi="Times New Roman" w:cs="Times New Roman"/>
          <w:sz w:val="28"/>
          <w:szCs w:val="28"/>
        </w:rPr>
        <w:t xml:space="preserve">жгута, приносящих больному страданий больше, чем сами повреждения. Место наложения жгута </w:t>
      </w:r>
    </w:p>
    <w:p w:rsidR="00DB329E" w:rsidRDefault="009D7D72" w:rsidP="009D7D72">
      <w:pPr>
        <w:tabs>
          <w:tab w:val="left" w:pos="960"/>
        </w:tabs>
        <w:spacing w:after="0" w:line="240" w:lineRule="auto"/>
        <w:jc w:val="both"/>
        <w:rPr>
          <w:rFonts w:ascii="Times New Roman" w:hAnsi="Times New Roman" w:cs="Times New Roman"/>
          <w:sz w:val="28"/>
          <w:szCs w:val="28"/>
        </w:rPr>
      </w:pPr>
      <w:r w:rsidRPr="009D7D72">
        <w:rPr>
          <w:rFonts w:ascii="Times New Roman" w:hAnsi="Times New Roman" w:cs="Times New Roman"/>
          <w:sz w:val="28"/>
          <w:szCs w:val="28"/>
        </w:rPr>
        <w:t>оставляют на виду, обязательно делают записку о времени ег</w:t>
      </w:r>
      <w:r w:rsidR="00DB329E">
        <w:rPr>
          <w:rFonts w:ascii="Times New Roman" w:hAnsi="Times New Roman" w:cs="Times New Roman"/>
          <w:sz w:val="28"/>
          <w:szCs w:val="28"/>
        </w:rPr>
        <w:t xml:space="preserve">о наложения. Продолжительность </w:t>
      </w:r>
      <w:r w:rsidRPr="009D7D72">
        <w:rPr>
          <w:rFonts w:ascii="Times New Roman" w:hAnsi="Times New Roman" w:cs="Times New Roman"/>
          <w:sz w:val="28"/>
          <w:szCs w:val="28"/>
        </w:rPr>
        <w:t>сдавливания конечности жгутом — 2 часа, при охлаждении конечности</w:t>
      </w:r>
      <w:r w:rsidR="00DB329E">
        <w:rPr>
          <w:rFonts w:ascii="Times New Roman" w:hAnsi="Times New Roman" w:cs="Times New Roman"/>
          <w:sz w:val="28"/>
          <w:szCs w:val="28"/>
        </w:rPr>
        <w:t xml:space="preserve"> (до 10—15° С) этот срок можно </w:t>
      </w:r>
      <w:r w:rsidRPr="009D7D72">
        <w:rPr>
          <w:rFonts w:ascii="Times New Roman" w:hAnsi="Times New Roman" w:cs="Times New Roman"/>
          <w:sz w:val="28"/>
          <w:szCs w:val="28"/>
        </w:rPr>
        <w:t>увеличить до 3 — 4 часов.</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 xml:space="preserve">При кровотечении из раны головы нужно прижать височную артерию со стороны ранения. </w:t>
      </w:r>
    </w:p>
    <w:p w:rsidR="009D7D72" w:rsidRPr="009D7D72" w:rsidRDefault="009D7D72" w:rsidP="009D7D72">
      <w:pPr>
        <w:tabs>
          <w:tab w:val="left" w:pos="960"/>
        </w:tabs>
        <w:spacing w:after="0" w:line="240" w:lineRule="auto"/>
        <w:jc w:val="both"/>
        <w:rPr>
          <w:rFonts w:ascii="Times New Roman" w:hAnsi="Times New Roman" w:cs="Times New Roman"/>
          <w:sz w:val="28"/>
          <w:szCs w:val="28"/>
        </w:rPr>
      </w:pPr>
      <w:r w:rsidRPr="009D7D72">
        <w:rPr>
          <w:rFonts w:ascii="Times New Roman" w:hAnsi="Times New Roman" w:cs="Times New Roman"/>
          <w:sz w:val="28"/>
          <w:szCs w:val="28"/>
        </w:rPr>
        <w:t>Эта артерия проходит в 1—1,5 см спереди ушной раковины.</w:t>
      </w:r>
    </w:p>
    <w:p w:rsidR="009D7D72" w:rsidRPr="00DB329E" w:rsidRDefault="008A7ED8" w:rsidP="009D7D72">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D7D72" w:rsidRPr="00DB329E">
        <w:rPr>
          <w:rFonts w:ascii="Times New Roman" w:hAnsi="Times New Roman" w:cs="Times New Roman"/>
          <w:b/>
          <w:sz w:val="28"/>
          <w:szCs w:val="28"/>
        </w:rPr>
        <w:t>Оказание помощи при ушибах</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Ушиб возникает при падении или ударе каким-либо тупым предметом.</w:t>
      </w:r>
      <w:r>
        <w:rPr>
          <w:rFonts w:ascii="Times New Roman" w:hAnsi="Times New Roman" w:cs="Times New Roman"/>
          <w:sz w:val="28"/>
          <w:szCs w:val="28"/>
        </w:rPr>
        <w:t xml:space="preserve"> </w:t>
      </w:r>
      <w:r w:rsidR="009D7D72" w:rsidRPr="009D7D72">
        <w:rPr>
          <w:rFonts w:ascii="Times New Roman" w:hAnsi="Times New Roman" w:cs="Times New Roman"/>
          <w:sz w:val="28"/>
          <w:szCs w:val="28"/>
        </w:rPr>
        <w:t>На месте ушиба образуется припухлость, как следствие разрыва мелких кровено</w:t>
      </w:r>
      <w:r>
        <w:rPr>
          <w:rFonts w:ascii="Times New Roman" w:hAnsi="Times New Roman" w:cs="Times New Roman"/>
          <w:sz w:val="28"/>
          <w:szCs w:val="28"/>
        </w:rPr>
        <w:t xml:space="preserve">сных сосудов ткани. Ощупывание </w:t>
      </w:r>
      <w:r w:rsidR="009D7D72" w:rsidRPr="009D7D72">
        <w:rPr>
          <w:rFonts w:ascii="Times New Roman" w:hAnsi="Times New Roman" w:cs="Times New Roman"/>
          <w:sz w:val="28"/>
          <w:szCs w:val="28"/>
        </w:rPr>
        <w:t>ушибленного места почти всегда болезненно. На ушибленное</w:t>
      </w:r>
      <w:r>
        <w:rPr>
          <w:rFonts w:ascii="Times New Roman" w:hAnsi="Times New Roman" w:cs="Times New Roman"/>
          <w:sz w:val="28"/>
          <w:szCs w:val="28"/>
        </w:rPr>
        <w:t xml:space="preserve"> место кладут резиновый пузырь </w:t>
      </w:r>
      <w:r w:rsidR="009D7D72" w:rsidRPr="009D7D72">
        <w:rPr>
          <w:rFonts w:ascii="Times New Roman" w:hAnsi="Times New Roman" w:cs="Times New Roman"/>
          <w:sz w:val="28"/>
          <w:szCs w:val="28"/>
        </w:rPr>
        <w:t xml:space="preserve">(пластмассовый мешочек) со льдом, снегом или с холодной водой. </w:t>
      </w:r>
      <w:r>
        <w:rPr>
          <w:rFonts w:ascii="Times New Roman" w:hAnsi="Times New Roman" w:cs="Times New Roman"/>
          <w:sz w:val="28"/>
          <w:szCs w:val="28"/>
        </w:rPr>
        <w:t xml:space="preserve">Применив холод в течение 15—20 </w:t>
      </w:r>
      <w:r w:rsidR="009D7D72" w:rsidRPr="009D7D72">
        <w:rPr>
          <w:rFonts w:ascii="Times New Roman" w:hAnsi="Times New Roman" w:cs="Times New Roman"/>
          <w:sz w:val="28"/>
          <w:szCs w:val="28"/>
        </w:rPr>
        <w:t xml:space="preserve">минут, на область ушиба наложить тугую повязку. Поверх повязки </w:t>
      </w:r>
      <w:r>
        <w:rPr>
          <w:rFonts w:ascii="Times New Roman" w:hAnsi="Times New Roman" w:cs="Times New Roman"/>
          <w:sz w:val="28"/>
          <w:szCs w:val="28"/>
        </w:rPr>
        <w:t xml:space="preserve">можно снова положить пузырь со </w:t>
      </w:r>
      <w:r w:rsidR="009D7D72" w:rsidRPr="009D7D72">
        <w:rPr>
          <w:rFonts w:ascii="Times New Roman" w:hAnsi="Times New Roman" w:cs="Times New Roman"/>
          <w:sz w:val="28"/>
          <w:szCs w:val="28"/>
        </w:rPr>
        <w:t>льдом и держать его еще 1—1,5 часа.</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При ушибах головы появляются рвотные симптомы, пострад</w:t>
      </w:r>
      <w:r>
        <w:rPr>
          <w:rFonts w:ascii="Times New Roman" w:hAnsi="Times New Roman" w:cs="Times New Roman"/>
          <w:sz w:val="28"/>
          <w:szCs w:val="28"/>
        </w:rPr>
        <w:t xml:space="preserve">авший может потерять сознание, </w:t>
      </w:r>
      <w:r w:rsidR="009D7D72" w:rsidRPr="009D7D72">
        <w:rPr>
          <w:rFonts w:ascii="Times New Roman" w:hAnsi="Times New Roman" w:cs="Times New Roman"/>
          <w:sz w:val="28"/>
          <w:szCs w:val="28"/>
        </w:rPr>
        <w:t>что указывает на сотрясение мозга. В этом случае пострадавшего</w:t>
      </w:r>
      <w:r>
        <w:rPr>
          <w:rFonts w:ascii="Times New Roman" w:hAnsi="Times New Roman" w:cs="Times New Roman"/>
          <w:sz w:val="28"/>
          <w:szCs w:val="28"/>
        </w:rPr>
        <w:t xml:space="preserve"> нужно уложить, положив ему на </w:t>
      </w:r>
      <w:r w:rsidR="009D7D72" w:rsidRPr="009D7D72">
        <w:rPr>
          <w:rFonts w:ascii="Times New Roman" w:hAnsi="Times New Roman" w:cs="Times New Roman"/>
          <w:sz w:val="28"/>
          <w:szCs w:val="28"/>
        </w:rPr>
        <w:t>голову пузырь со льдом. Для того чтобы рвотные массы не попали в дыхательные пути и пострадавший не задохнулся, нужно повернуть ему голову на бок и пальцем</w:t>
      </w:r>
      <w:r>
        <w:rPr>
          <w:rFonts w:ascii="Times New Roman" w:hAnsi="Times New Roman" w:cs="Times New Roman"/>
          <w:sz w:val="28"/>
          <w:szCs w:val="28"/>
        </w:rPr>
        <w:t xml:space="preserve">, обмотанным бинтом или чистой </w:t>
      </w:r>
      <w:r w:rsidR="009D7D72" w:rsidRPr="009D7D72">
        <w:rPr>
          <w:rFonts w:ascii="Times New Roman" w:hAnsi="Times New Roman" w:cs="Times New Roman"/>
          <w:sz w:val="28"/>
          <w:szCs w:val="28"/>
        </w:rPr>
        <w:t>материей, освободить полость рта.</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Даже, если потеря сознания была кратковременной, пострадавшему до осмотра врачом не следует садиться и тем более вставать.</w:t>
      </w:r>
    </w:p>
    <w:p w:rsidR="009D7D72" w:rsidRPr="009D7D72" w:rsidRDefault="00DB329E"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При взрыве в результате сильного, мгновенного удара воздушной волной наблюдается общее поражение всего организма, называемого контузией. Всех, подвергших</w:t>
      </w:r>
      <w:r w:rsidR="00D96F78">
        <w:rPr>
          <w:rFonts w:ascii="Times New Roman" w:hAnsi="Times New Roman" w:cs="Times New Roman"/>
          <w:sz w:val="28"/>
          <w:szCs w:val="28"/>
        </w:rPr>
        <w:t xml:space="preserve">ся контузии необходимо уложить </w:t>
      </w:r>
      <w:r w:rsidR="009D7D72" w:rsidRPr="009D7D72">
        <w:rPr>
          <w:rFonts w:ascii="Times New Roman" w:hAnsi="Times New Roman" w:cs="Times New Roman"/>
          <w:sz w:val="28"/>
          <w:szCs w:val="28"/>
        </w:rPr>
        <w:t>и, в зависимости от состояния оказать помощь.</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При разрушении и обвале зданий или других сооружении обычно оказываются придавленными нижние конечности. При этом происходит об</w:t>
      </w:r>
      <w:r>
        <w:rPr>
          <w:rFonts w:ascii="Times New Roman" w:hAnsi="Times New Roman" w:cs="Times New Roman"/>
          <w:sz w:val="28"/>
          <w:szCs w:val="28"/>
        </w:rPr>
        <w:t xml:space="preserve">ширное подкожное размозжение и </w:t>
      </w:r>
      <w:r w:rsidR="009D7D72" w:rsidRPr="009D7D72">
        <w:rPr>
          <w:rFonts w:ascii="Times New Roman" w:hAnsi="Times New Roman" w:cs="Times New Roman"/>
          <w:sz w:val="28"/>
          <w:szCs w:val="28"/>
        </w:rPr>
        <w:t>раздавливание тканей, хотя кожа остается целой. Как только конечно</w:t>
      </w:r>
      <w:r>
        <w:rPr>
          <w:rFonts w:ascii="Times New Roman" w:hAnsi="Times New Roman" w:cs="Times New Roman"/>
          <w:sz w:val="28"/>
          <w:szCs w:val="28"/>
        </w:rPr>
        <w:t xml:space="preserve">сти будут освобождены, на них, </w:t>
      </w:r>
      <w:r w:rsidR="009D7D72" w:rsidRPr="009D7D72">
        <w:rPr>
          <w:rFonts w:ascii="Times New Roman" w:hAnsi="Times New Roman" w:cs="Times New Roman"/>
          <w:sz w:val="28"/>
          <w:szCs w:val="28"/>
        </w:rPr>
        <w:t>выше места сдавливания, нужно наложить жгут, чтобы предупредить</w:t>
      </w:r>
      <w:r>
        <w:rPr>
          <w:rFonts w:ascii="Times New Roman" w:hAnsi="Times New Roman" w:cs="Times New Roman"/>
          <w:sz w:val="28"/>
          <w:szCs w:val="28"/>
        </w:rPr>
        <w:t xml:space="preserve"> всасывание ядовитых веще</w:t>
      </w:r>
      <w:proofErr w:type="gramStart"/>
      <w:r>
        <w:rPr>
          <w:rFonts w:ascii="Times New Roman" w:hAnsi="Times New Roman" w:cs="Times New Roman"/>
          <w:sz w:val="28"/>
          <w:szCs w:val="28"/>
        </w:rPr>
        <w:t xml:space="preserve">ств в </w:t>
      </w:r>
      <w:r w:rsidR="009D7D72" w:rsidRPr="009D7D72">
        <w:rPr>
          <w:rFonts w:ascii="Times New Roman" w:hAnsi="Times New Roman" w:cs="Times New Roman"/>
          <w:sz w:val="28"/>
          <w:szCs w:val="28"/>
        </w:rPr>
        <w:t>кр</w:t>
      </w:r>
      <w:proofErr w:type="gramEnd"/>
      <w:r w:rsidR="009D7D72" w:rsidRPr="009D7D72">
        <w:rPr>
          <w:rFonts w:ascii="Times New Roman" w:hAnsi="Times New Roman" w:cs="Times New Roman"/>
          <w:sz w:val="28"/>
          <w:szCs w:val="28"/>
        </w:rPr>
        <w:t>овь. На конечности наложить шины и отправить в здравпункт.</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Пострадавшему с явлениями сотрясения мозга обеспечивают физический и психический покой, укладывают с приподнятой головой, расстегивают ворот, охлаждают лоб влажным полотенцем.</w:t>
      </w:r>
    </w:p>
    <w:p w:rsidR="009D7D72" w:rsidRPr="00D96F78" w:rsidRDefault="00D96F78" w:rsidP="009D7D72">
      <w:pPr>
        <w:tabs>
          <w:tab w:val="left" w:pos="960"/>
        </w:tabs>
        <w:spacing w:after="0" w:line="240" w:lineRule="auto"/>
        <w:jc w:val="both"/>
        <w:rPr>
          <w:rFonts w:ascii="Times New Roman" w:hAnsi="Times New Roman" w:cs="Times New Roman"/>
          <w:b/>
          <w:sz w:val="28"/>
          <w:szCs w:val="28"/>
        </w:rPr>
      </w:pPr>
      <w:r w:rsidRPr="00D96F78">
        <w:rPr>
          <w:rFonts w:ascii="Times New Roman" w:hAnsi="Times New Roman" w:cs="Times New Roman"/>
          <w:b/>
          <w:sz w:val="28"/>
          <w:szCs w:val="28"/>
        </w:rPr>
        <w:t xml:space="preserve">        </w:t>
      </w:r>
      <w:r w:rsidR="009D7D72" w:rsidRPr="00D96F78">
        <w:rPr>
          <w:rFonts w:ascii="Times New Roman" w:hAnsi="Times New Roman" w:cs="Times New Roman"/>
          <w:b/>
          <w:sz w:val="28"/>
          <w:szCs w:val="28"/>
        </w:rPr>
        <w:t>Помощь при переломах</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 xml:space="preserve">При переломе пострадавший испытывает сильную боль, резко усиливающуюся при попытке изменить положение. Переломы подразделяются </w:t>
      </w:r>
      <w:proofErr w:type="gramStart"/>
      <w:r w:rsidR="009D7D72" w:rsidRPr="009D7D72">
        <w:rPr>
          <w:rFonts w:ascii="Times New Roman" w:hAnsi="Times New Roman" w:cs="Times New Roman"/>
          <w:sz w:val="28"/>
          <w:szCs w:val="28"/>
        </w:rPr>
        <w:t>на</w:t>
      </w:r>
      <w:proofErr w:type="gramEnd"/>
      <w:r w:rsidR="009D7D72" w:rsidRPr="009D7D72">
        <w:rPr>
          <w:rFonts w:ascii="Times New Roman" w:hAnsi="Times New Roman" w:cs="Times New Roman"/>
          <w:sz w:val="28"/>
          <w:szCs w:val="28"/>
        </w:rPr>
        <w:t xml:space="preserve"> открытые и закрытые.</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D7D72" w:rsidRPr="009D7D72">
        <w:rPr>
          <w:rFonts w:ascii="Times New Roman" w:hAnsi="Times New Roman" w:cs="Times New Roman"/>
          <w:sz w:val="28"/>
          <w:szCs w:val="28"/>
        </w:rPr>
        <w:t>Закрытые</w:t>
      </w:r>
      <w:proofErr w:type="gramEnd"/>
      <w:r w:rsidR="009D7D72" w:rsidRPr="009D7D72">
        <w:rPr>
          <w:rFonts w:ascii="Times New Roman" w:hAnsi="Times New Roman" w:cs="Times New Roman"/>
          <w:sz w:val="28"/>
          <w:szCs w:val="28"/>
        </w:rPr>
        <w:t xml:space="preserve"> — кость сломана, но кожный покров на месте перелома не нарушен.</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Открытые — в области перелома имеется рана, из которой иногда торчат обломки кости.</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7D72" w:rsidRPr="009D7D72">
        <w:rPr>
          <w:rFonts w:ascii="Times New Roman" w:hAnsi="Times New Roman" w:cs="Times New Roman"/>
          <w:sz w:val="28"/>
          <w:szCs w:val="28"/>
        </w:rPr>
        <w:t>Оказывая первую помощь при переломе необходимо обеспечить неподвижность места перелома, что уменьшает боль и предотвращает дальнейшее смещение сломанных костей.</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При открытом переломе конечности следует освободить место перелома (разрезав брючину или рукав), остановить кровотечение и, закрыв рану повязкой наложит</w:t>
      </w:r>
      <w:r>
        <w:rPr>
          <w:rFonts w:ascii="Times New Roman" w:hAnsi="Times New Roman" w:cs="Times New Roman"/>
          <w:sz w:val="28"/>
          <w:szCs w:val="28"/>
        </w:rPr>
        <w:t xml:space="preserve">ь шину. При закрытых переломах </w:t>
      </w:r>
      <w:r w:rsidR="009D7D72" w:rsidRPr="009D7D72">
        <w:rPr>
          <w:rFonts w:ascii="Times New Roman" w:hAnsi="Times New Roman" w:cs="Times New Roman"/>
          <w:sz w:val="28"/>
          <w:szCs w:val="28"/>
        </w:rPr>
        <w:t>освобождать место повреждения от одежды не нужно.</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При подозрении перелома позвоночника необходимо избегать поворачивания и перекладывания пострадавшего. Транспортировать пострада</w:t>
      </w:r>
      <w:r>
        <w:rPr>
          <w:rFonts w:ascii="Times New Roman" w:hAnsi="Times New Roman" w:cs="Times New Roman"/>
          <w:sz w:val="28"/>
          <w:szCs w:val="28"/>
        </w:rPr>
        <w:t xml:space="preserve">вшего необходимо на носилках и </w:t>
      </w:r>
      <w:r w:rsidR="009D7D72" w:rsidRPr="009D7D72">
        <w:rPr>
          <w:rFonts w:ascii="Times New Roman" w:hAnsi="Times New Roman" w:cs="Times New Roman"/>
          <w:sz w:val="28"/>
          <w:szCs w:val="28"/>
        </w:rPr>
        <w:t>обязательно с подкладыванием под него досок или другого не г</w:t>
      </w:r>
      <w:r>
        <w:rPr>
          <w:rFonts w:ascii="Times New Roman" w:hAnsi="Times New Roman" w:cs="Times New Roman"/>
          <w:sz w:val="28"/>
          <w:szCs w:val="28"/>
        </w:rPr>
        <w:t xml:space="preserve">нущегося материала. Если такое </w:t>
      </w:r>
      <w:r w:rsidR="009D7D72" w:rsidRPr="009D7D72">
        <w:rPr>
          <w:rFonts w:ascii="Times New Roman" w:hAnsi="Times New Roman" w:cs="Times New Roman"/>
          <w:sz w:val="28"/>
          <w:szCs w:val="28"/>
        </w:rPr>
        <w:t>покрытие сделать не из чего, пострадавшего нужно положить на носилки животом вниз.</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При вывихах суставов нужно наложить повязку, обеспечивающую неподвижность поврежденного сустава.</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Пострадавшего с подозрением на перелом позвоночника исключительно осторожно переносят с места происшествия и укладывают на жесткие носилки (щит), стараясь не изменять положения туловища.</w:t>
      </w:r>
    </w:p>
    <w:p w:rsidR="009D7D72" w:rsidRPr="009D7D72" w:rsidRDefault="00D96F78" w:rsidP="009D7D72">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D72" w:rsidRPr="009D7D72">
        <w:rPr>
          <w:rFonts w:ascii="Times New Roman" w:hAnsi="Times New Roman" w:cs="Times New Roman"/>
          <w:sz w:val="28"/>
          <w:szCs w:val="28"/>
        </w:rPr>
        <w:t>Пострадавших с подозрением на повреждение позвоночника нельзя поднимать за ноги или за руки. При положении на спине под шею и под поясницу подкладывают валики из одежды, материи.</w:t>
      </w:r>
    </w:p>
    <w:p w:rsidR="00660BD7" w:rsidRPr="00D96F78" w:rsidRDefault="00D96F78" w:rsidP="00BB2933">
      <w:pPr>
        <w:tabs>
          <w:tab w:val="left" w:pos="960"/>
        </w:tabs>
        <w:spacing w:after="0" w:line="240" w:lineRule="auto"/>
        <w:jc w:val="both"/>
        <w:rPr>
          <w:rFonts w:ascii="Times New Roman" w:hAnsi="Times New Roman" w:cs="Times New Roman"/>
          <w:b/>
          <w:sz w:val="28"/>
          <w:szCs w:val="28"/>
        </w:rPr>
      </w:pPr>
      <w:r w:rsidRPr="00D96F78">
        <w:rPr>
          <w:rFonts w:ascii="Times New Roman" w:hAnsi="Times New Roman" w:cs="Times New Roman"/>
          <w:b/>
          <w:sz w:val="28"/>
          <w:szCs w:val="28"/>
        </w:rPr>
        <w:t xml:space="preserve">       </w:t>
      </w:r>
      <w:r w:rsidR="009D7D72" w:rsidRPr="00D96F78">
        <w:rPr>
          <w:rFonts w:ascii="Times New Roman" w:hAnsi="Times New Roman" w:cs="Times New Roman"/>
          <w:b/>
          <w:sz w:val="28"/>
          <w:szCs w:val="28"/>
        </w:rPr>
        <w:t>Помощь при микротравмах</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Микротравмы — занозы, ссадины, царапины, уколы, мелкие порезы необходимо смазать настойкой йода и закрыть чистой повязкой (бактерицидным пл</w:t>
      </w:r>
      <w:r>
        <w:rPr>
          <w:rFonts w:ascii="Times New Roman" w:hAnsi="Times New Roman" w:cs="Times New Roman"/>
          <w:sz w:val="28"/>
          <w:szCs w:val="28"/>
        </w:rPr>
        <w:t xml:space="preserve">астырем). В противном случае в </w:t>
      </w:r>
      <w:r w:rsidRPr="00394F9A">
        <w:rPr>
          <w:rFonts w:ascii="Times New Roman" w:hAnsi="Times New Roman" w:cs="Times New Roman"/>
          <w:sz w:val="28"/>
          <w:szCs w:val="28"/>
        </w:rPr>
        <w:t xml:space="preserve">необработанную рану может попасть инфекция, что обычно приводит к осложнениям с потерей </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sidRPr="00394F9A">
        <w:rPr>
          <w:rFonts w:ascii="Times New Roman" w:hAnsi="Times New Roman" w:cs="Times New Roman"/>
          <w:sz w:val="28"/>
          <w:szCs w:val="28"/>
        </w:rPr>
        <w:t>трудоспособности.</w:t>
      </w:r>
    </w:p>
    <w:p w:rsidR="00394F9A" w:rsidRPr="00394F9A" w:rsidRDefault="00394F9A" w:rsidP="00394F9A">
      <w:pPr>
        <w:tabs>
          <w:tab w:val="left" w:pos="960"/>
        </w:tabs>
        <w:spacing w:after="0" w:line="240" w:lineRule="auto"/>
        <w:jc w:val="both"/>
        <w:rPr>
          <w:rFonts w:ascii="Times New Roman" w:hAnsi="Times New Roman" w:cs="Times New Roman"/>
          <w:b/>
          <w:sz w:val="28"/>
          <w:szCs w:val="28"/>
        </w:rPr>
      </w:pPr>
      <w:r w:rsidRPr="00394F9A">
        <w:rPr>
          <w:rFonts w:ascii="Times New Roman" w:hAnsi="Times New Roman" w:cs="Times New Roman"/>
          <w:b/>
          <w:sz w:val="28"/>
          <w:szCs w:val="28"/>
        </w:rPr>
        <w:t xml:space="preserve">       Помощь при ожогах</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94F9A">
        <w:rPr>
          <w:rFonts w:ascii="Times New Roman" w:hAnsi="Times New Roman" w:cs="Times New Roman"/>
          <w:sz w:val="28"/>
          <w:szCs w:val="28"/>
        </w:rPr>
        <w:t>Ожоги — повреждения ткани тела, вызванные действиями высокой температуры (пламя, пар и т.п.) или едких химических веществ (кислоты, щелочи, фенол и т.п.).</w:t>
      </w:r>
      <w:proofErr w:type="gramEnd"/>
      <w:r w:rsidRPr="00394F9A">
        <w:rPr>
          <w:rFonts w:ascii="Times New Roman" w:hAnsi="Times New Roman" w:cs="Times New Roman"/>
          <w:sz w:val="28"/>
          <w:szCs w:val="28"/>
        </w:rPr>
        <w:t xml:space="preserve"> Ожоги разделяются:</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 xml:space="preserve">1 степени — на </w:t>
      </w:r>
      <w:proofErr w:type="spellStart"/>
      <w:r w:rsidRPr="00394F9A">
        <w:rPr>
          <w:rFonts w:ascii="Times New Roman" w:hAnsi="Times New Roman" w:cs="Times New Roman"/>
          <w:sz w:val="28"/>
          <w:szCs w:val="28"/>
        </w:rPr>
        <w:t>обоженном</w:t>
      </w:r>
      <w:proofErr w:type="spellEnd"/>
      <w:r w:rsidRPr="00394F9A">
        <w:rPr>
          <w:rFonts w:ascii="Times New Roman" w:hAnsi="Times New Roman" w:cs="Times New Roman"/>
          <w:sz w:val="28"/>
          <w:szCs w:val="28"/>
        </w:rPr>
        <w:t xml:space="preserve"> месте имеется покраснение и болезненность;</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2 степени — на месте ожога образуются пузыри;</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3 степени — характеризуется омертвлением всех слоев кожи;</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4 степени — когда поражена не только кожа, но и сухожилия, мышцы, кости.</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Ожоги площадью более 1 /</w:t>
      </w:r>
      <w:proofErr w:type="gramStart"/>
      <w:r w:rsidRPr="00394F9A">
        <w:rPr>
          <w:rFonts w:ascii="Times New Roman" w:hAnsi="Times New Roman" w:cs="Times New Roman"/>
          <w:sz w:val="28"/>
          <w:szCs w:val="28"/>
        </w:rPr>
        <w:t>З</w:t>
      </w:r>
      <w:proofErr w:type="gramEnd"/>
      <w:r w:rsidRPr="00394F9A">
        <w:rPr>
          <w:rFonts w:ascii="Times New Roman" w:hAnsi="Times New Roman" w:cs="Times New Roman"/>
          <w:sz w:val="28"/>
          <w:szCs w:val="28"/>
        </w:rPr>
        <w:t xml:space="preserve"> поверхности тела опасны для жизни.</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При воспламенении одежды на пострадавшем первая помощь заключается, прежде всего, в тушении воспламенившейся одежды, для чего пострадавшего нужн</w:t>
      </w:r>
      <w:r>
        <w:rPr>
          <w:rFonts w:ascii="Times New Roman" w:hAnsi="Times New Roman" w:cs="Times New Roman"/>
          <w:sz w:val="28"/>
          <w:szCs w:val="28"/>
        </w:rPr>
        <w:t xml:space="preserve">о облить водой, а если ее нет </w:t>
      </w:r>
      <w:proofErr w:type="gramStart"/>
      <w:r>
        <w:rPr>
          <w:rFonts w:ascii="Times New Roman" w:hAnsi="Times New Roman" w:cs="Times New Roman"/>
          <w:sz w:val="28"/>
          <w:szCs w:val="28"/>
        </w:rPr>
        <w:t>—</w:t>
      </w:r>
      <w:r w:rsidRPr="00394F9A">
        <w:rPr>
          <w:rFonts w:ascii="Times New Roman" w:hAnsi="Times New Roman" w:cs="Times New Roman"/>
          <w:sz w:val="28"/>
          <w:szCs w:val="28"/>
        </w:rPr>
        <w:t>о</w:t>
      </w:r>
      <w:proofErr w:type="gramEnd"/>
      <w:r w:rsidRPr="00394F9A">
        <w:rPr>
          <w:rFonts w:ascii="Times New Roman" w:hAnsi="Times New Roman" w:cs="Times New Roman"/>
          <w:sz w:val="28"/>
          <w:szCs w:val="28"/>
        </w:rPr>
        <w:t>бернуть его тканью, халатом и т.п. Потушив огонь, освобождают от одежды.</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Прилипшие части не сдирают, а обрезают вокруг и оставляют на месте.</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 xml:space="preserve">Категорически запрещается срезать пузыри на теле пострадавшего. При обширных ожогах, после снятия одежды лучше всего завернуть пострадавшего в чистую </w:t>
      </w:r>
      <w:r>
        <w:rPr>
          <w:rFonts w:ascii="Times New Roman" w:hAnsi="Times New Roman" w:cs="Times New Roman"/>
          <w:sz w:val="28"/>
          <w:szCs w:val="28"/>
        </w:rPr>
        <w:t xml:space="preserve">ткань (простынь). На обожженную </w:t>
      </w:r>
      <w:r w:rsidRPr="00394F9A">
        <w:rPr>
          <w:rFonts w:ascii="Times New Roman" w:hAnsi="Times New Roman" w:cs="Times New Roman"/>
          <w:sz w:val="28"/>
          <w:szCs w:val="28"/>
        </w:rPr>
        <w:t>поверхность накладывают сухую стерильную повязку.</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4F9A">
        <w:rPr>
          <w:rFonts w:ascii="Times New Roman" w:hAnsi="Times New Roman" w:cs="Times New Roman"/>
          <w:sz w:val="28"/>
          <w:szCs w:val="28"/>
        </w:rPr>
        <w:t>Перед этим поврежденные части тела следует освободить от предметов, которые могут вызвать сдавливание тканей (часы, кольца)</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При ожогах отдельных частей тела кожу в окружности нужно протереть спиртом, одеколоном.</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При ожогах крепкими кислотами (азотной, серной, соляной) пораженная часть тела немедленно тщательно промывается водой.</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F9A">
        <w:rPr>
          <w:rFonts w:ascii="Times New Roman" w:hAnsi="Times New Roman" w:cs="Times New Roman"/>
          <w:sz w:val="28"/>
          <w:szCs w:val="28"/>
        </w:rPr>
        <w:t>После этого пораженное место промывают 5%-ным раствором марганцовокислого калия или 10%-ным раствором питьевой соды (одна чайная ложка на стакан воды</w:t>
      </w:r>
      <w:r>
        <w:rPr>
          <w:rFonts w:ascii="Times New Roman" w:hAnsi="Times New Roman" w:cs="Times New Roman"/>
          <w:sz w:val="28"/>
          <w:szCs w:val="28"/>
        </w:rPr>
        <w:t xml:space="preserve">). После промывания пораженные </w:t>
      </w:r>
      <w:r w:rsidRPr="00394F9A">
        <w:rPr>
          <w:rFonts w:ascii="Times New Roman" w:hAnsi="Times New Roman" w:cs="Times New Roman"/>
          <w:sz w:val="28"/>
          <w:szCs w:val="28"/>
        </w:rPr>
        <w:t>участки тела покрыть марлей, пропитанной смесью растительного мас</w:t>
      </w:r>
      <w:r>
        <w:rPr>
          <w:rFonts w:ascii="Times New Roman" w:hAnsi="Times New Roman" w:cs="Times New Roman"/>
          <w:sz w:val="28"/>
          <w:szCs w:val="28"/>
        </w:rPr>
        <w:t xml:space="preserve">ла и известковой воды в равных </w:t>
      </w:r>
      <w:r w:rsidRPr="00394F9A">
        <w:rPr>
          <w:rFonts w:ascii="Times New Roman" w:hAnsi="Times New Roman" w:cs="Times New Roman"/>
          <w:sz w:val="28"/>
          <w:szCs w:val="28"/>
        </w:rPr>
        <w:t>соотношениях.</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При попадании кислоты или ее паров в глаза или полость рта необходимо (соответственно) промыть или прополоскать 5%-ным раствором питьевой соды, а при п</w:t>
      </w:r>
      <w:r>
        <w:rPr>
          <w:rFonts w:ascii="Times New Roman" w:hAnsi="Times New Roman" w:cs="Times New Roman"/>
          <w:sz w:val="28"/>
          <w:szCs w:val="28"/>
        </w:rPr>
        <w:t xml:space="preserve">опадании кислоты в дыхательные </w:t>
      </w:r>
      <w:r w:rsidR="00394F9A" w:rsidRPr="00394F9A">
        <w:rPr>
          <w:rFonts w:ascii="Times New Roman" w:hAnsi="Times New Roman" w:cs="Times New Roman"/>
          <w:sz w:val="28"/>
          <w:szCs w:val="28"/>
        </w:rPr>
        <w:t xml:space="preserve">пути — дышать </w:t>
      </w:r>
      <w:proofErr w:type="gramStart"/>
      <w:r w:rsidR="00394F9A" w:rsidRPr="00394F9A">
        <w:rPr>
          <w:rFonts w:ascii="Times New Roman" w:hAnsi="Times New Roman" w:cs="Times New Roman"/>
          <w:sz w:val="28"/>
          <w:szCs w:val="28"/>
        </w:rPr>
        <w:t>распыленными</w:t>
      </w:r>
      <w:proofErr w:type="gramEnd"/>
      <w:r w:rsidR="00394F9A" w:rsidRPr="00394F9A">
        <w:rPr>
          <w:rFonts w:ascii="Times New Roman" w:hAnsi="Times New Roman" w:cs="Times New Roman"/>
          <w:sz w:val="28"/>
          <w:szCs w:val="28"/>
        </w:rPr>
        <w:t xml:space="preserve"> при помощи пульверизатора 5%-ным раствором питьевой соды.</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В случае ожога едкими щелочами (каустической содой, негашеной известью) пораженное место следует тщательно промыть водой. Затем промыть слабым раствор</w:t>
      </w:r>
      <w:r>
        <w:rPr>
          <w:rFonts w:ascii="Times New Roman" w:hAnsi="Times New Roman" w:cs="Times New Roman"/>
          <w:sz w:val="28"/>
          <w:szCs w:val="28"/>
        </w:rPr>
        <w:t xml:space="preserve">ом уксусной кислоты (3—6%-ным) </w:t>
      </w:r>
      <w:r w:rsidR="00394F9A" w:rsidRPr="00394F9A">
        <w:rPr>
          <w:rFonts w:ascii="Times New Roman" w:hAnsi="Times New Roman" w:cs="Times New Roman"/>
          <w:sz w:val="28"/>
          <w:szCs w:val="28"/>
        </w:rPr>
        <w:t>или раствором борной кислоты (одна чайная ложка на стакан воды).</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После промывания пораженное место следует покрыть марлей, пропитанной 5%-ным раствором уксусной кислоты.</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При попадании едкой щелочи или ее паров в глаза, рот промывание следует производить 2%-ным раствором борной кислоты.</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При ранениях стеклом с одновременным воздействием кислоты или щелочи, прежде всего, необходимо убедиться в том, что в ране нет осколков стекл</w:t>
      </w:r>
      <w:r>
        <w:rPr>
          <w:rFonts w:ascii="Times New Roman" w:hAnsi="Times New Roman" w:cs="Times New Roman"/>
          <w:sz w:val="28"/>
          <w:szCs w:val="28"/>
        </w:rPr>
        <w:t xml:space="preserve">а, а затем быстро промыть рану </w:t>
      </w:r>
      <w:r w:rsidR="00394F9A" w:rsidRPr="00394F9A">
        <w:rPr>
          <w:rFonts w:ascii="Times New Roman" w:hAnsi="Times New Roman" w:cs="Times New Roman"/>
          <w:sz w:val="28"/>
          <w:szCs w:val="28"/>
        </w:rPr>
        <w:t>соответствующим раствором, смазать ее края раствором йода и перевязать рану.</w:t>
      </w:r>
    </w:p>
    <w:p w:rsidR="00394F9A" w:rsidRPr="007E391B" w:rsidRDefault="007E391B" w:rsidP="00394F9A">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94F9A" w:rsidRPr="007E391B">
        <w:rPr>
          <w:rFonts w:ascii="Times New Roman" w:hAnsi="Times New Roman" w:cs="Times New Roman"/>
          <w:b/>
          <w:sz w:val="28"/>
          <w:szCs w:val="28"/>
        </w:rPr>
        <w:t>Помощь при поражении электрическим током</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Первым действием оказания помощи при поражении электрическим током должно быть быстрое отключение той части установки, которой касается пострадавший.</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Если отключение установки не может быть произведено, необходимо принять меры к отделению пострадавшего от токоведущих частей. Для изоляции рук нужно надеть диэлектрические перчатки, если их нет, опустить на руки рукав или взять сухую материю.</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При отделении пострадавшего действовать по возможности одной рукой. При затруднении отделения пострадавшего от токоведущих частей следует пере</w:t>
      </w:r>
      <w:r>
        <w:rPr>
          <w:rFonts w:ascii="Times New Roman" w:hAnsi="Times New Roman" w:cs="Times New Roman"/>
          <w:sz w:val="28"/>
          <w:szCs w:val="28"/>
        </w:rPr>
        <w:t xml:space="preserve">рубить провода топором с сухой </w:t>
      </w:r>
      <w:r w:rsidR="00394F9A" w:rsidRPr="00394F9A">
        <w:rPr>
          <w:rFonts w:ascii="Times New Roman" w:hAnsi="Times New Roman" w:cs="Times New Roman"/>
          <w:sz w:val="28"/>
          <w:szCs w:val="28"/>
        </w:rPr>
        <w:t>деревянной рукояткой или другими инструментами с из</w:t>
      </w:r>
      <w:r>
        <w:rPr>
          <w:rFonts w:ascii="Times New Roman" w:hAnsi="Times New Roman" w:cs="Times New Roman"/>
          <w:sz w:val="28"/>
          <w:szCs w:val="28"/>
        </w:rPr>
        <w:t xml:space="preserve">олированными рукоятками, надев </w:t>
      </w:r>
      <w:r w:rsidR="00394F9A" w:rsidRPr="00394F9A">
        <w:rPr>
          <w:rFonts w:ascii="Times New Roman" w:hAnsi="Times New Roman" w:cs="Times New Roman"/>
          <w:sz w:val="28"/>
          <w:szCs w:val="28"/>
        </w:rPr>
        <w:t>диэлектрические перчатки. Разрубать или перерезать нужно каждый провод в отдельности.</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Для определения состояния пострадавшего надо:</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уложить пострадавшего на спину на твердую поверхность;</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проверить наличие у пострадавшего дыхания (определяется по подъему грудной клетки);</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проверить наличие у пострадавшего пульса;</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4F9A" w:rsidRPr="00394F9A">
        <w:rPr>
          <w:rFonts w:ascii="Times New Roman" w:hAnsi="Times New Roman" w:cs="Times New Roman"/>
          <w:sz w:val="28"/>
          <w:szCs w:val="28"/>
        </w:rPr>
        <w:t>— выяснить состояние зрачка (</w:t>
      </w:r>
      <w:proofErr w:type="gramStart"/>
      <w:r w:rsidR="00394F9A" w:rsidRPr="00394F9A">
        <w:rPr>
          <w:rFonts w:ascii="Times New Roman" w:hAnsi="Times New Roman" w:cs="Times New Roman"/>
          <w:sz w:val="28"/>
          <w:szCs w:val="28"/>
        </w:rPr>
        <w:t>узкий</w:t>
      </w:r>
      <w:proofErr w:type="gramEnd"/>
      <w:r w:rsidR="00394F9A" w:rsidRPr="00394F9A">
        <w:rPr>
          <w:rFonts w:ascii="Times New Roman" w:hAnsi="Times New Roman" w:cs="Times New Roman"/>
          <w:sz w:val="28"/>
          <w:szCs w:val="28"/>
        </w:rPr>
        <w:t xml:space="preserve"> или широкий). Широ</w:t>
      </w:r>
      <w:r>
        <w:rPr>
          <w:rFonts w:ascii="Times New Roman" w:hAnsi="Times New Roman" w:cs="Times New Roman"/>
          <w:sz w:val="28"/>
          <w:szCs w:val="28"/>
        </w:rPr>
        <w:t xml:space="preserve">кий зрачок указывает на резкое </w:t>
      </w:r>
      <w:r w:rsidR="00394F9A" w:rsidRPr="00394F9A">
        <w:rPr>
          <w:rFonts w:ascii="Times New Roman" w:hAnsi="Times New Roman" w:cs="Times New Roman"/>
          <w:sz w:val="28"/>
          <w:szCs w:val="28"/>
        </w:rPr>
        <w:t>ухудшение кровоснабжения мозга.</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Во всех случаях поражения электрическим током необходимо сообщить в здравпункт независимо от состояния пострадавшего.</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Если пострадавший находится в сознании, но до этого был в состоянии обморока, его следует уложить в удобное положение и до прихода врача обеспечить покой, наблюдая за ним.</w:t>
      </w:r>
      <w:r>
        <w:rPr>
          <w:rFonts w:ascii="Times New Roman" w:hAnsi="Times New Roman" w:cs="Times New Roman"/>
          <w:sz w:val="28"/>
          <w:szCs w:val="28"/>
        </w:rPr>
        <w:t xml:space="preserve"> </w:t>
      </w:r>
      <w:r w:rsidR="00394F9A" w:rsidRPr="00394F9A">
        <w:rPr>
          <w:rFonts w:ascii="Times New Roman" w:hAnsi="Times New Roman" w:cs="Times New Roman"/>
          <w:sz w:val="28"/>
          <w:szCs w:val="28"/>
        </w:rPr>
        <w:t xml:space="preserve">Если пострадавший находится в бессознательном состоянии, но с </w:t>
      </w:r>
      <w:proofErr w:type="gramStart"/>
      <w:r w:rsidR="00394F9A" w:rsidRPr="00394F9A">
        <w:rPr>
          <w:rFonts w:ascii="Times New Roman" w:hAnsi="Times New Roman" w:cs="Times New Roman"/>
          <w:sz w:val="28"/>
          <w:szCs w:val="28"/>
        </w:rPr>
        <w:t>сохранившимся</w:t>
      </w:r>
      <w:proofErr w:type="gramEnd"/>
      <w:r w:rsidR="00394F9A" w:rsidRPr="00394F9A">
        <w:rPr>
          <w:rFonts w:ascii="Times New Roman" w:hAnsi="Times New Roman" w:cs="Times New Roman"/>
          <w:sz w:val="28"/>
          <w:szCs w:val="28"/>
        </w:rPr>
        <w:t xml:space="preserve"> устойчивым </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sidRPr="00394F9A">
        <w:rPr>
          <w:rFonts w:ascii="Times New Roman" w:hAnsi="Times New Roman" w:cs="Times New Roman"/>
          <w:sz w:val="28"/>
          <w:szCs w:val="28"/>
        </w:rPr>
        <w:t xml:space="preserve">дыханием и пульсом, то его следует удобно уложить, расстегнуть </w:t>
      </w:r>
      <w:r w:rsidR="007E391B">
        <w:rPr>
          <w:rFonts w:ascii="Times New Roman" w:hAnsi="Times New Roman" w:cs="Times New Roman"/>
          <w:sz w:val="28"/>
          <w:szCs w:val="28"/>
        </w:rPr>
        <w:t xml:space="preserve">одежду; создать приток свежего </w:t>
      </w:r>
      <w:r w:rsidRPr="00394F9A">
        <w:rPr>
          <w:rFonts w:ascii="Times New Roman" w:hAnsi="Times New Roman" w:cs="Times New Roman"/>
          <w:sz w:val="28"/>
          <w:szCs w:val="28"/>
        </w:rPr>
        <w:t>воздуха, давать нюхать нашатырный спирт и, обеспечив покой, вызвать врача.</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При отсутствии у пострадавшего дыхания и пульса немедленно делать искусственное дыхание и наружный массаж сердца.</w:t>
      </w:r>
    </w:p>
    <w:p w:rsidR="00394F9A" w:rsidRPr="007E391B" w:rsidRDefault="007E391B" w:rsidP="00394F9A">
      <w:pPr>
        <w:tabs>
          <w:tab w:val="left" w:pos="9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94F9A" w:rsidRPr="007E391B">
        <w:rPr>
          <w:rFonts w:ascii="Times New Roman" w:hAnsi="Times New Roman" w:cs="Times New Roman"/>
          <w:b/>
          <w:sz w:val="28"/>
          <w:szCs w:val="28"/>
        </w:rPr>
        <w:t>Помощь при отравлениях газами</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xml:space="preserve">При отравлениях организма через дыхательные пути (вдыхание токсических паров, газов, </w:t>
      </w:r>
      <w:proofErr w:type="spellStart"/>
      <w:r w:rsidR="00394F9A" w:rsidRPr="00394F9A">
        <w:rPr>
          <w:rFonts w:ascii="Times New Roman" w:hAnsi="Times New Roman" w:cs="Times New Roman"/>
          <w:sz w:val="28"/>
          <w:szCs w:val="28"/>
        </w:rPr>
        <w:t>пылей</w:t>
      </w:r>
      <w:proofErr w:type="spellEnd"/>
      <w:r w:rsidR="00394F9A" w:rsidRPr="00394F9A">
        <w:rPr>
          <w:rFonts w:ascii="Times New Roman" w:hAnsi="Times New Roman" w:cs="Times New Roman"/>
          <w:sz w:val="28"/>
          <w:szCs w:val="28"/>
        </w:rPr>
        <w:t xml:space="preserve">, туманов) необходимо прекратить дальнейшее поступление токсических веществ в организм, вывести </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sidRPr="00394F9A">
        <w:rPr>
          <w:rFonts w:ascii="Times New Roman" w:hAnsi="Times New Roman" w:cs="Times New Roman"/>
          <w:sz w:val="28"/>
          <w:szCs w:val="28"/>
        </w:rPr>
        <w:t xml:space="preserve">проветриваемое и чистое помещение или на свежий воздух. </w:t>
      </w:r>
      <w:proofErr w:type="gramStart"/>
      <w:r w:rsidRPr="00394F9A">
        <w:rPr>
          <w:rFonts w:ascii="Times New Roman" w:hAnsi="Times New Roman" w:cs="Times New Roman"/>
          <w:sz w:val="28"/>
          <w:szCs w:val="28"/>
        </w:rPr>
        <w:t xml:space="preserve">Освободить от стесняющей дыхание одежды (расстегнуть воротник, </w:t>
      </w:r>
      <w:proofErr w:type="gramEnd"/>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sidRPr="00394F9A">
        <w:rPr>
          <w:rFonts w:ascii="Times New Roman" w:hAnsi="Times New Roman" w:cs="Times New Roman"/>
          <w:sz w:val="28"/>
          <w:szCs w:val="28"/>
        </w:rPr>
        <w:t>пояс). Снять одежду, загрязненную токсическими вещества</w:t>
      </w:r>
      <w:r w:rsidR="007E391B">
        <w:rPr>
          <w:rFonts w:ascii="Times New Roman" w:hAnsi="Times New Roman" w:cs="Times New Roman"/>
          <w:sz w:val="28"/>
          <w:szCs w:val="28"/>
        </w:rPr>
        <w:t xml:space="preserve">ми, т.к. такая одежда является </w:t>
      </w:r>
      <w:r w:rsidRPr="00394F9A">
        <w:rPr>
          <w:rFonts w:ascii="Times New Roman" w:hAnsi="Times New Roman" w:cs="Times New Roman"/>
          <w:sz w:val="28"/>
          <w:szCs w:val="28"/>
        </w:rPr>
        <w:t>дополнительным источником отравления (вдыхание выделяющихся паров, всасывание яда через кожу).</w:t>
      </w:r>
    </w:p>
    <w:p w:rsidR="00394F9A" w:rsidRPr="007E391B" w:rsidRDefault="007E391B" w:rsidP="00394F9A">
      <w:pPr>
        <w:tabs>
          <w:tab w:val="left" w:pos="960"/>
        </w:tabs>
        <w:spacing w:after="0" w:line="240" w:lineRule="auto"/>
        <w:jc w:val="both"/>
        <w:rPr>
          <w:rFonts w:ascii="Times New Roman" w:hAnsi="Times New Roman" w:cs="Times New Roman"/>
          <w:b/>
          <w:sz w:val="28"/>
          <w:szCs w:val="28"/>
        </w:rPr>
      </w:pPr>
      <w:r w:rsidRPr="007E391B">
        <w:rPr>
          <w:rFonts w:ascii="Times New Roman" w:hAnsi="Times New Roman" w:cs="Times New Roman"/>
          <w:b/>
          <w:sz w:val="28"/>
          <w:szCs w:val="28"/>
        </w:rPr>
        <w:t xml:space="preserve">       </w:t>
      </w:r>
      <w:r w:rsidR="00394F9A" w:rsidRPr="007E391B">
        <w:rPr>
          <w:rFonts w:ascii="Times New Roman" w:hAnsi="Times New Roman" w:cs="Times New Roman"/>
          <w:b/>
          <w:sz w:val="28"/>
          <w:szCs w:val="28"/>
        </w:rPr>
        <w:t>Искусственная вентиляция легких (искусственное дыхание)</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Прежде, чем приступить к искусственному дыханию необходимо:</w:t>
      </w:r>
    </w:p>
    <w:p w:rsidR="007E391B"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быстро освободить пострадавшего от стесняющей дыхание одежды (расстегнуть воротник, развязат</w:t>
      </w:r>
      <w:r>
        <w:rPr>
          <w:rFonts w:ascii="Times New Roman" w:hAnsi="Times New Roman" w:cs="Times New Roman"/>
          <w:sz w:val="28"/>
          <w:szCs w:val="28"/>
        </w:rPr>
        <w:t>ь галстук и освободить ремень);</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освободить полость рота и носоглотки пострадавшего от посторонних предметов и слизи (пальцем, обернутым марлей или платком);</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голову пострадавшего запрокинуть, широко раскрыть рот и сместить вперед нижнюю челюсть.</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При способе искусственного дыхания "рот в рот" (нос пострадавшего зажимают) оказывающий помощь делает глубокий вдох и с силой вдувает воздух в рот постра</w:t>
      </w:r>
      <w:r>
        <w:rPr>
          <w:rFonts w:ascii="Times New Roman" w:hAnsi="Times New Roman" w:cs="Times New Roman"/>
          <w:sz w:val="28"/>
          <w:szCs w:val="28"/>
        </w:rPr>
        <w:t xml:space="preserve">давшего, у которого происходит </w:t>
      </w:r>
      <w:r w:rsidR="00394F9A" w:rsidRPr="00394F9A">
        <w:rPr>
          <w:rFonts w:ascii="Times New Roman" w:hAnsi="Times New Roman" w:cs="Times New Roman"/>
          <w:sz w:val="28"/>
          <w:szCs w:val="28"/>
        </w:rPr>
        <w:t xml:space="preserve">пассивный вдох. Затем </w:t>
      </w:r>
      <w:proofErr w:type="gramStart"/>
      <w:r w:rsidR="00394F9A" w:rsidRPr="00394F9A">
        <w:rPr>
          <w:rFonts w:ascii="Times New Roman" w:hAnsi="Times New Roman" w:cs="Times New Roman"/>
          <w:sz w:val="28"/>
          <w:szCs w:val="28"/>
        </w:rPr>
        <w:t>оказывающий</w:t>
      </w:r>
      <w:proofErr w:type="gramEnd"/>
      <w:r w:rsidR="00394F9A" w:rsidRPr="00394F9A">
        <w:rPr>
          <w:rFonts w:ascii="Times New Roman" w:hAnsi="Times New Roman" w:cs="Times New Roman"/>
          <w:sz w:val="28"/>
          <w:szCs w:val="28"/>
        </w:rPr>
        <w:t xml:space="preserve"> помощь быстро отстраняется для нового глубокого вдоха, а </w:t>
      </w:r>
    </w:p>
    <w:p w:rsidR="00394F9A" w:rsidRPr="00394F9A" w:rsidRDefault="00394F9A" w:rsidP="00394F9A">
      <w:pPr>
        <w:tabs>
          <w:tab w:val="left" w:pos="960"/>
        </w:tabs>
        <w:spacing w:after="0" w:line="240" w:lineRule="auto"/>
        <w:jc w:val="both"/>
        <w:rPr>
          <w:rFonts w:ascii="Times New Roman" w:hAnsi="Times New Roman" w:cs="Times New Roman"/>
          <w:sz w:val="28"/>
          <w:szCs w:val="28"/>
        </w:rPr>
      </w:pPr>
      <w:r w:rsidRPr="00394F9A">
        <w:rPr>
          <w:rFonts w:ascii="Times New Roman" w:hAnsi="Times New Roman" w:cs="Times New Roman"/>
          <w:sz w:val="28"/>
          <w:szCs w:val="28"/>
        </w:rPr>
        <w:t>пострадавший, а это время "делает" пассивный выдох. Первые 5-</w:t>
      </w:r>
      <w:r w:rsidR="007E391B">
        <w:rPr>
          <w:rFonts w:ascii="Times New Roman" w:hAnsi="Times New Roman" w:cs="Times New Roman"/>
          <w:sz w:val="28"/>
          <w:szCs w:val="28"/>
        </w:rPr>
        <w:t xml:space="preserve">10 вдуваний необходимо сделать </w:t>
      </w:r>
      <w:r w:rsidRPr="00394F9A">
        <w:rPr>
          <w:rFonts w:ascii="Times New Roman" w:hAnsi="Times New Roman" w:cs="Times New Roman"/>
          <w:sz w:val="28"/>
          <w:szCs w:val="28"/>
        </w:rPr>
        <w:t>быстро (за 20-30 секунд), а затем — со скоростью 12-15 вдув</w:t>
      </w:r>
      <w:r w:rsidR="007E391B">
        <w:rPr>
          <w:rFonts w:ascii="Times New Roman" w:hAnsi="Times New Roman" w:cs="Times New Roman"/>
          <w:sz w:val="28"/>
          <w:szCs w:val="28"/>
        </w:rPr>
        <w:t xml:space="preserve">аний в минуту до возобновления </w:t>
      </w:r>
      <w:r w:rsidRPr="00394F9A">
        <w:rPr>
          <w:rFonts w:ascii="Times New Roman" w:hAnsi="Times New Roman" w:cs="Times New Roman"/>
          <w:sz w:val="28"/>
          <w:szCs w:val="28"/>
        </w:rPr>
        <w:t>самостоятельного дыхания пострадавшего.</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При появлении вздутия живота (частичное попадание воздуха в желудок) необходимо осторожно надавить рукой на верхнюю половину живота, не прекращая искусственной вентиляции легких.</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Если у пострадавшего имеется челюстно-лицевая травма или спазм жевательной мускулатуры, то искусственную вентиляцию легких осуществляют через нос.</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Использование других способов искусственной вентиляции легких, основанных на сжатии грудной клетки поднимании и опускании рук и т.д., гораздо менее эффективно.</w:t>
      </w:r>
    </w:p>
    <w:p w:rsidR="00394F9A" w:rsidRPr="007E391B" w:rsidRDefault="007E391B" w:rsidP="00394F9A">
      <w:pPr>
        <w:tabs>
          <w:tab w:val="left" w:pos="960"/>
        </w:tabs>
        <w:spacing w:after="0" w:line="240" w:lineRule="auto"/>
        <w:jc w:val="both"/>
        <w:rPr>
          <w:rFonts w:ascii="Times New Roman" w:hAnsi="Times New Roman" w:cs="Times New Roman"/>
          <w:b/>
          <w:sz w:val="28"/>
          <w:szCs w:val="28"/>
        </w:rPr>
      </w:pPr>
      <w:r w:rsidRPr="007E391B">
        <w:rPr>
          <w:rFonts w:ascii="Times New Roman" w:hAnsi="Times New Roman" w:cs="Times New Roman"/>
          <w:b/>
          <w:sz w:val="28"/>
          <w:szCs w:val="28"/>
        </w:rPr>
        <w:lastRenderedPageBreak/>
        <w:t xml:space="preserve">       </w:t>
      </w:r>
      <w:r w:rsidR="00394F9A" w:rsidRPr="007E391B">
        <w:rPr>
          <w:rFonts w:ascii="Times New Roman" w:hAnsi="Times New Roman" w:cs="Times New Roman"/>
          <w:b/>
          <w:sz w:val="28"/>
          <w:szCs w:val="28"/>
        </w:rPr>
        <w:t>Закрытый массаж сердца</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При отсутствии у пострадавшего пульса (возможно резкое ослабление или даже прекращение сокращений сердца) необходимо одновременно с искусственно</w:t>
      </w:r>
      <w:r>
        <w:rPr>
          <w:rFonts w:ascii="Times New Roman" w:hAnsi="Times New Roman" w:cs="Times New Roman"/>
          <w:sz w:val="28"/>
          <w:szCs w:val="28"/>
        </w:rPr>
        <w:t xml:space="preserve">й вентиляцией легких проводить </w:t>
      </w:r>
      <w:r w:rsidR="00394F9A" w:rsidRPr="00394F9A">
        <w:rPr>
          <w:rFonts w:ascii="Times New Roman" w:hAnsi="Times New Roman" w:cs="Times New Roman"/>
          <w:sz w:val="28"/>
          <w:szCs w:val="28"/>
        </w:rPr>
        <w:t>закрытый массаж сердца.</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xml:space="preserve">Закрытый массаж сердца производится путем ритмичных нажатий на подвижную часть грудины. </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Давление на грудину оказывают двумя руками: основание ладони одной кисти устанавливают на середине грудины, а другую кисть помещают сверху. Следует помни</w:t>
      </w:r>
      <w:r>
        <w:rPr>
          <w:rFonts w:ascii="Times New Roman" w:hAnsi="Times New Roman" w:cs="Times New Roman"/>
          <w:sz w:val="28"/>
          <w:szCs w:val="28"/>
        </w:rPr>
        <w:t xml:space="preserve">ть, что при чрезмерных усилиях </w:t>
      </w:r>
      <w:r w:rsidR="00394F9A" w:rsidRPr="00394F9A">
        <w:rPr>
          <w:rFonts w:ascii="Times New Roman" w:hAnsi="Times New Roman" w:cs="Times New Roman"/>
          <w:sz w:val="28"/>
          <w:szCs w:val="28"/>
        </w:rPr>
        <w:t>возможны переломы ребер, грудины, повреждения сердца, печени, реже селезенки и других органов.</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Если помощь оказывает один человек, то, сделав несколько (3—4) надавливаний на грудину, он прерывает массаж и один раз вдувает через рот или нос воздух в лег</w:t>
      </w:r>
      <w:r>
        <w:rPr>
          <w:rFonts w:ascii="Times New Roman" w:hAnsi="Times New Roman" w:cs="Times New Roman"/>
          <w:sz w:val="28"/>
          <w:szCs w:val="28"/>
        </w:rPr>
        <w:t xml:space="preserve">кие пострадавшего, затем снова </w:t>
      </w:r>
      <w:r w:rsidR="00394F9A" w:rsidRPr="00394F9A">
        <w:rPr>
          <w:rFonts w:ascii="Times New Roman" w:hAnsi="Times New Roman" w:cs="Times New Roman"/>
          <w:sz w:val="28"/>
          <w:szCs w:val="28"/>
        </w:rPr>
        <w:t>делает надавливание на грудину, опять вдувает воздух и т.д.</w:t>
      </w:r>
    </w:p>
    <w:p w:rsidR="00394F9A" w:rsidRPr="007E391B" w:rsidRDefault="007E391B" w:rsidP="00394F9A">
      <w:pPr>
        <w:tabs>
          <w:tab w:val="left" w:pos="960"/>
        </w:tabs>
        <w:spacing w:after="0" w:line="240" w:lineRule="auto"/>
        <w:jc w:val="both"/>
        <w:rPr>
          <w:rFonts w:ascii="Times New Roman" w:hAnsi="Times New Roman" w:cs="Times New Roman"/>
          <w:b/>
          <w:sz w:val="28"/>
          <w:szCs w:val="28"/>
        </w:rPr>
      </w:pPr>
      <w:r w:rsidRPr="007E391B">
        <w:rPr>
          <w:rFonts w:ascii="Times New Roman" w:hAnsi="Times New Roman" w:cs="Times New Roman"/>
          <w:b/>
          <w:sz w:val="28"/>
          <w:szCs w:val="28"/>
        </w:rPr>
        <w:t xml:space="preserve">      </w:t>
      </w:r>
      <w:r w:rsidR="00394F9A" w:rsidRPr="007E391B">
        <w:rPr>
          <w:rFonts w:ascii="Times New Roman" w:hAnsi="Times New Roman" w:cs="Times New Roman"/>
          <w:b/>
          <w:sz w:val="28"/>
          <w:szCs w:val="28"/>
        </w:rPr>
        <w:t>Взрывные травмы</w:t>
      </w:r>
    </w:p>
    <w:p w:rsidR="00394F9A" w:rsidRPr="00394F9A" w:rsidRDefault="007E391B"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Взрывные травмы возникают в промышленности в результате внезапных взрывов. Воздушная ударная волна наносит поражение в виде объемного или однос</w:t>
      </w:r>
      <w:r>
        <w:rPr>
          <w:rFonts w:ascii="Times New Roman" w:hAnsi="Times New Roman" w:cs="Times New Roman"/>
          <w:sz w:val="28"/>
          <w:szCs w:val="28"/>
        </w:rPr>
        <w:t xml:space="preserve">тороннего удара, резко изменяя </w:t>
      </w:r>
      <w:r w:rsidR="00394F9A" w:rsidRPr="00394F9A">
        <w:rPr>
          <w:rFonts w:ascii="Times New Roman" w:hAnsi="Times New Roman" w:cs="Times New Roman"/>
          <w:sz w:val="28"/>
          <w:szCs w:val="28"/>
        </w:rPr>
        <w:t>соотношения внутриполостных, меж тканевых и межклеточных стру</w:t>
      </w:r>
      <w:r w:rsidR="00294D48">
        <w:rPr>
          <w:rFonts w:ascii="Times New Roman" w:hAnsi="Times New Roman" w:cs="Times New Roman"/>
          <w:sz w:val="28"/>
          <w:szCs w:val="28"/>
        </w:rPr>
        <w:t xml:space="preserve">ктур за счет больших перепадов </w:t>
      </w:r>
      <w:r w:rsidR="00394F9A" w:rsidRPr="00394F9A">
        <w:rPr>
          <w:rFonts w:ascii="Times New Roman" w:hAnsi="Times New Roman" w:cs="Times New Roman"/>
          <w:sz w:val="28"/>
          <w:szCs w:val="28"/>
        </w:rPr>
        <w:t>давления, вызывая первичные повреждения — разрывы, растяжения, с</w:t>
      </w:r>
      <w:r w:rsidR="00294D48">
        <w:rPr>
          <w:rFonts w:ascii="Times New Roman" w:hAnsi="Times New Roman" w:cs="Times New Roman"/>
          <w:sz w:val="28"/>
          <w:szCs w:val="28"/>
        </w:rPr>
        <w:t xml:space="preserve">мещения и т.п., сопровождаемые </w:t>
      </w:r>
      <w:proofErr w:type="spellStart"/>
      <w:r w:rsidR="00394F9A" w:rsidRPr="00394F9A">
        <w:rPr>
          <w:rFonts w:ascii="Times New Roman" w:hAnsi="Times New Roman" w:cs="Times New Roman"/>
          <w:sz w:val="28"/>
          <w:szCs w:val="28"/>
        </w:rPr>
        <w:t>лимфо</w:t>
      </w:r>
      <w:proofErr w:type="spellEnd"/>
      <w:r w:rsidR="00394F9A" w:rsidRPr="00394F9A">
        <w:rPr>
          <w:rFonts w:ascii="Times New Roman" w:hAnsi="Times New Roman" w:cs="Times New Roman"/>
          <w:sz w:val="28"/>
          <w:szCs w:val="28"/>
        </w:rPr>
        <w:t xml:space="preserve"> - и кровоизлияниями во всех тканях.</w:t>
      </w:r>
    </w:p>
    <w:p w:rsidR="00660BD7" w:rsidRDefault="00294D48" w:rsidP="00394F9A">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F9A" w:rsidRPr="00394F9A">
        <w:rPr>
          <w:rFonts w:ascii="Times New Roman" w:hAnsi="Times New Roman" w:cs="Times New Roman"/>
          <w:sz w:val="28"/>
          <w:szCs w:val="28"/>
        </w:rPr>
        <w:t xml:space="preserve">Пострадавшим в таких ситуациях оказывается помощь в соответствии с видом травмирования. </w:t>
      </w:r>
      <w:proofErr w:type="gramStart"/>
      <w:r w:rsidR="00394F9A" w:rsidRPr="00394F9A">
        <w:rPr>
          <w:rFonts w:ascii="Times New Roman" w:hAnsi="Times New Roman" w:cs="Times New Roman"/>
          <w:sz w:val="28"/>
          <w:szCs w:val="28"/>
        </w:rPr>
        <w:t>Для оказания своевременной и эффективной до врачебной помощи комплектуются медицинские аптечки.</w:t>
      </w:r>
      <w:proofErr w:type="gramEnd"/>
    </w:p>
    <w:p w:rsidR="00660BD7" w:rsidRDefault="00660BD7" w:rsidP="00BB2933">
      <w:pPr>
        <w:tabs>
          <w:tab w:val="left" w:pos="960"/>
        </w:tabs>
        <w:spacing w:after="0" w:line="240" w:lineRule="auto"/>
        <w:jc w:val="both"/>
        <w:rPr>
          <w:rFonts w:ascii="Times New Roman" w:hAnsi="Times New Roman" w:cs="Times New Roman"/>
          <w:sz w:val="28"/>
          <w:szCs w:val="28"/>
        </w:rPr>
      </w:pPr>
    </w:p>
    <w:p w:rsidR="00660BD7" w:rsidRDefault="00660BD7" w:rsidP="00BB2933">
      <w:pPr>
        <w:tabs>
          <w:tab w:val="left" w:pos="960"/>
        </w:tabs>
        <w:spacing w:after="0" w:line="240" w:lineRule="auto"/>
        <w:jc w:val="both"/>
        <w:rPr>
          <w:rFonts w:ascii="Times New Roman" w:hAnsi="Times New Roman" w:cs="Times New Roman"/>
          <w:sz w:val="28"/>
          <w:szCs w:val="28"/>
        </w:rPr>
      </w:pPr>
    </w:p>
    <w:p w:rsidR="00660BD7" w:rsidRDefault="00660BD7" w:rsidP="00BB2933">
      <w:pPr>
        <w:tabs>
          <w:tab w:val="left" w:pos="960"/>
        </w:tabs>
        <w:spacing w:after="0" w:line="240" w:lineRule="auto"/>
        <w:jc w:val="both"/>
        <w:rPr>
          <w:rFonts w:ascii="Times New Roman" w:hAnsi="Times New Roman" w:cs="Times New Roman"/>
          <w:sz w:val="28"/>
          <w:szCs w:val="28"/>
        </w:rPr>
      </w:pPr>
    </w:p>
    <w:p w:rsidR="008A7ED8" w:rsidRDefault="00294D48" w:rsidP="00294D4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294D48" w:rsidRPr="00294D48" w:rsidRDefault="008A7ED8" w:rsidP="008A7ED8">
      <w:pPr>
        <w:tabs>
          <w:tab w:val="left" w:pos="960"/>
        </w:tabs>
        <w:spacing w:after="0" w:line="240" w:lineRule="auto"/>
        <w:ind w:left="4678"/>
        <w:jc w:val="both"/>
        <w:rPr>
          <w:rFonts w:ascii="Times New Roman" w:hAnsi="Times New Roman" w:cs="Times New Roman"/>
          <w:sz w:val="28"/>
          <w:szCs w:val="28"/>
        </w:rPr>
      </w:pPr>
      <w:r>
        <w:rPr>
          <w:rFonts w:ascii="Times New Roman" w:hAnsi="Times New Roman" w:cs="Times New Roman"/>
          <w:sz w:val="28"/>
          <w:szCs w:val="28"/>
        </w:rPr>
        <w:lastRenderedPageBreak/>
        <w:t>П</w:t>
      </w:r>
      <w:r w:rsidR="00294D48" w:rsidRPr="00294D48">
        <w:rPr>
          <w:rFonts w:ascii="Times New Roman" w:hAnsi="Times New Roman" w:cs="Times New Roman"/>
          <w:sz w:val="28"/>
          <w:szCs w:val="28"/>
        </w:rPr>
        <w:t>риложение № 6</w:t>
      </w:r>
    </w:p>
    <w:p w:rsidR="00294D48" w:rsidRPr="00294D48" w:rsidRDefault="00294D48" w:rsidP="008A7ED8">
      <w:pPr>
        <w:tabs>
          <w:tab w:val="left" w:pos="960"/>
        </w:tabs>
        <w:spacing w:after="0" w:line="240" w:lineRule="auto"/>
        <w:ind w:left="4678"/>
        <w:jc w:val="both"/>
        <w:rPr>
          <w:rFonts w:ascii="Times New Roman" w:hAnsi="Times New Roman" w:cs="Times New Roman"/>
          <w:sz w:val="28"/>
          <w:szCs w:val="28"/>
        </w:rPr>
      </w:pPr>
      <w:r w:rsidRPr="00294D48">
        <w:rPr>
          <w:rFonts w:ascii="Times New Roman" w:hAnsi="Times New Roman" w:cs="Times New Roman"/>
          <w:sz w:val="28"/>
          <w:szCs w:val="28"/>
        </w:rPr>
        <w:t>к распоряжению главы администрации</w:t>
      </w:r>
    </w:p>
    <w:p w:rsidR="00294D48" w:rsidRPr="00294D48" w:rsidRDefault="00294D48" w:rsidP="008A7ED8">
      <w:pPr>
        <w:tabs>
          <w:tab w:val="left" w:pos="960"/>
        </w:tabs>
        <w:spacing w:after="0" w:line="240" w:lineRule="auto"/>
        <w:ind w:left="4678"/>
        <w:jc w:val="both"/>
        <w:rPr>
          <w:rFonts w:ascii="Times New Roman" w:hAnsi="Times New Roman" w:cs="Times New Roman"/>
          <w:sz w:val="28"/>
          <w:szCs w:val="28"/>
        </w:rPr>
      </w:pPr>
      <w:r>
        <w:rPr>
          <w:rFonts w:ascii="Times New Roman" w:hAnsi="Times New Roman" w:cs="Times New Roman"/>
          <w:sz w:val="28"/>
          <w:szCs w:val="28"/>
        </w:rPr>
        <w:t>Нийского</w:t>
      </w:r>
      <w:r w:rsidRPr="00294D48">
        <w:rPr>
          <w:rFonts w:ascii="Times New Roman" w:hAnsi="Times New Roman" w:cs="Times New Roman"/>
          <w:sz w:val="28"/>
          <w:szCs w:val="28"/>
        </w:rPr>
        <w:t xml:space="preserve"> сельского поселения </w:t>
      </w:r>
    </w:p>
    <w:p w:rsidR="00294D48" w:rsidRDefault="00294D48" w:rsidP="008A7ED8">
      <w:pPr>
        <w:tabs>
          <w:tab w:val="left" w:pos="960"/>
        </w:tabs>
        <w:spacing w:after="0" w:line="240" w:lineRule="auto"/>
        <w:ind w:left="4678"/>
        <w:jc w:val="both"/>
        <w:rPr>
          <w:rFonts w:ascii="Times New Roman" w:hAnsi="Times New Roman" w:cs="Times New Roman"/>
          <w:sz w:val="28"/>
          <w:szCs w:val="28"/>
        </w:rPr>
      </w:pPr>
      <w:r>
        <w:rPr>
          <w:rFonts w:ascii="Times New Roman" w:hAnsi="Times New Roman" w:cs="Times New Roman"/>
          <w:sz w:val="28"/>
          <w:szCs w:val="28"/>
        </w:rPr>
        <w:t>от 12.01</w:t>
      </w:r>
      <w:r w:rsidRPr="00294D48">
        <w:rPr>
          <w:rFonts w:ascii="Times New Roman" w:hAnsi="Times New Roman" w:cs="Times New Roman"/>
          <w:sz w:val="28"/>
          <w:szCs w:val="28"/>
        </w:rPr>
        <w:t>.2016г</w:t>
      </w:r>
      <w:r>
        <w:rPr>
          <w:rFonts w:ascii="Times New Roman" w:hAnsi="Times New Roman" w:cs="Times New Roman"/>
          <w:sz w:val="28"/>
          <w:szCs w:val="28"/>
        </w:rPr>
        <w:t>.№ 1-А</w:t>
      </w: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Pr="00294D48" w:rsidRDefault="00294D48" w:rsidP="009030A1">
      <w:pPr>
        <w:tabs>
          <w:tab w:val="left" w:pos="960"/>
        </w:tabs>
        <w:spacing w:after="0" w:line="240" w:lineRule="auto"/>
        <w:jc w:val="center"/>
        <w:rPr>
          <w:rFonts w:ascii="Times New Roman" w:hAnsi="Times New Roman" w:cs="Times New Roman"/>
          <w:b/>
          <w:sz w:val="28"/>
          <w:szCs w:val="28"/>
        </w:rPr>
      </w:pPr>
      <w:r w:rsidRPr="00294D48">
        <w:rPr>
          <w:rFonts w:ascii="Times New Roman" w:hAnsi="Times New Roman" w:cs="Times New Roman"/>
          <w:b/>
          <w:sz w:val="28"/>
          <w:szCs w:val="28"/>
        </w:rPr>
        <w:t>Программа</w:t>
      </w:r>
    </w:p>
    <w:p w:rsidR="00294D48" w:rsidRDefault="00294D48" w:rsidP="009030A1">
      <w:pPr>
        <w:tabs>
          <w:tab w:val="left" w:pos="960"/>
        </w:tabs>
        <w:spacing w:after="0" w:line="240" w:lineRule="auto"/>
        <w:jc w:val="center"/>
        <w:rPr>
          <w:rFonts w:ascii="Times New Roman" w:hAnsi="Times New Roman" w:cs="Times New Roman"/>
          <w:b/>
          <w:sz w:val="28"/>
          <w:szCs w:val="28"/>
        </w:rPr>
      </w:pPr>
      <w:proofErr w:type="gramStart"/>
      <w:r w:rsidRPr="00294D48">
        <w:rPr>
          <w:rFonts w:ascii="Times New Roman" w:hAnsi="Times New Roman" w:cs="Times New Roman"/>
          <w:b/>
          <w:sz w:val="28"/>
          <w:szCs w:val="28"/>
        </w:rPr>
        <w:t>обучения по охране</w:t>
      </w:r>
      <w:proofErr w:type="gramEnd"/>
      <w:r w:rsidRPr="00294D48">
        <w:rPr>
          <w:rFonts w:ascii="Times New Roman" w:hAnsi="Times New Roman" w:cs="Times New Roman"/>
          <w:b/>
          <w:sz w:val="28"/>
          <w:szCs w:val="28"/>
        </w:rPr>
        <w:t xml:space="preserve"> труда руководителей и специалистов</w:t>
      </w:r>
    </w:p>
    <w:p w:rsidR="00294D48" w:rsidRDefault="00294D48" w:rsidP="00294D48">
      <w:pPr>
        <w:tabs>
          <w:tab w:val="left" w:pos="960"/>
        </w:tabs>
        <w:spacing w:after="0" w:line="240" w:lineRule="auto"/>
        <w:jc w:val="both"/>
        <w:rPr>
          <w:rFonts w:ascii="Times New Roman" w:hAnsi="Times New Roman" w:cs="Times New Roman"/>
          <w:b/>
          <w:sz w:val="28"/>
          <w:szCs w:val="28"/>
        </w:rPr>
      </w:pPr>
    </w:p>
    <w:tbl>
      <w:tblPr>
        <w:tblStyle w:val="a4"/>
        <w:tblW w:w="9646" w:type="dxa"/>
        <w:tblLook w:val="04A0"/>
      </w:tblPr>
      <w:tblGrid>
        <w:gridCol w:w="817"/>
        <w:gridCol w:w="4961"/>
        <w:gridCol w:w="1713"/>
        <w:gridCol w:w="2155"/>
      </w:tblGrid>
      <w:tr w:rsidR="00294D48" w:rsidRPr="009030A1" w:rsidTr="009030A1">
        <w:tc>
          <w:tcPr>
            <w:tcW w:w="817" w:type="dxa"/>
            <w:vAlign w:val="center"/>
          </w:tcPr>
          <w:p w:rsidR="009030A1" w:rsidRPr="009030A1" w:rsidRDefault="009030A1" w:rsidP="009030A1">
            <w:pPr>
              <w:tabs>
                <w:tab w:val="left" w:pos="960"/>
              </w:tabs>
              <w:jc w:val="center"/>
              <w:rPr>
                <w:rFonts w:ascii="Times New Roman" w:hAnsi="Times New Roman" w:cs="Times New Roman"/>
                <w:b/>
                <w:sz w:val="28"/>
                <w:szCs w:val="28"/>
              </w:rPr>
            </w:pPr>
            <w:r w:rsidRPr="009030A1">
              <w:rPr>
                <w:rFonts w:ascii="Times New Roman" w:hAnsi="Times New Roman" w:cs="Times New Roman"/>
                <w:b/>
                <w:sz w:val="28"/>
                <w:szCs w:val="28"/>
              </w:rPr>
              <w:t>№</w:t>
            </w:r>
          </w:p>
          <w:p w:rsidR="00294D48" w:rsidRPr="009030A1" w:rsidRDefault="009030A1" w:rsidP="009030A1">
            <w:pPr>
              <w:tabs>
                <w:tab w:val="left" w:pos="960"/>
              </w:tabs>
              <w:jc w:val="center"/>
              <w:rPr>
                <w:rFonts w:ascii="Times New Roman" w:hAnsi="Times New Roman" w:cs="Times New Roman"/>
                <w:b/>
                <w:sz w:val="28"/>
                <w:szCs w:val="28"/>
              </w:rPr>
            </w:pPr>
            <w:proofErr w:type="spellStart"/>
            <w:proofErr w:type="gramStart"/>
            <w:r w:rsidRPr="009030A1">
              <w:rPr>
                <w:rFonts w:ascii="Times New Roman" w:hAnsi="Times New Roman" w:cs="Times New Roman"/>
                <w:b/>
                <w:sz w:val="28"/>
                <w:szCs w:val="28"/>
              </w:rPr>
              <w:t>п</w:t>
            </w:r>
            <w:proofErr w:type="spellEnd"/>
            <w:proofErr w:type="gramEnd"/>
            <w:r w:rsidRPr="009030A1">
              <w:rPr>
                <w:rFonts w:ascii="Times New Roman" w:hAnsi="Times New Roman" w:cs="Times New Roman"/>
                <w:b/>
                <w:sz w:val="28"/>
                <w:szCs w:val="28"/>
              </w:rPr>
              <w:t>/</w:t>
            </w:r>
            <w:proofErr w:type="spellStart"/>
            <w:r w:rsidRPr="009030A1">
              <w:rPr>
                <w:rFonts w:ascii="Times New Roman" w:hAnsi="Times New Roman" w:cs="Times New Roman"/>
                <w:b/>
                <w:sz w:val="28"/>
                <w:szCs w:val="28"/>
              </w:rPr>
              <w:t>п</w:t>
            </w:r>
            <w:proofErr w:type="spellEnd"/>
          </w:p>
        </w:tc>
        <w:tc>
          <w:tcPr>
            <w:tcW w:w="4961" w:type="dxa"/>
            <w:vAlign w:val="center"/>
          </w:tcPr>
          <w:p w:rsidR="00294D48" w:rsidRPr="009030A1" w:rsidRDefault="009030A1" w:rsidP="009030A1">
            <w:pPr>
              <w:tabs>
                <w:tab w:val="left" w:pos="960"/>
              </w:tabs>
              <w:jc w:val="center"/>
              <w:rPr>
                <w:rFonts w:ascii="Times New Roman" w:hAnsi="Times New Roman" w:cs="Times New Roman"/>
                <w:b/>
                <w:sz w:val="28"/>
                <w:szCs w:val="28"/>
              </w:rPr>
            </w:pPr>
            <w:r w:rsidRPr="009030A1">
              <w:rPr>
                <w:rFonts w:ascii="Times New Roman" w:hAnsi="Times New Roman" w:cs="Times New Roman"/>
                <w:b/>
                <w:sz w:val="28"/>
                <w:szCs w:val="28"/>
              </w:rPr>
              <w:t>Содержание темы</w:t>
            </w:r>
          </w:p>
        </w:tc>
        <w:tc>
          <w:tcPr>
            <w:tcW w:w="1713" w:type="dxa"/>
            <w:vAlign w:val="center"/>
          </w:tcPr>
          <w:p w:rsidR="009030A1" w:rsidRPr="009030A1" w:rsidRDefault="009030A1" w:rsidP="009030A1">
            <w:pPr>
              <w:tabs>
                <w:tab w:val="left" w:pos="960"/>
              </w:tabs>
              <w:jc w:val="center"/>
              <w:rPr>
                <w:rFonts w:ascii="Times New Roman" w:hAnsi="Times New Roman" w:cs="Times New Roman"/>
                <w:b/>
                <w:sz w:val="28"/>
                <w:szCs w:val="28"/>
              </w:rPr>
            </w:pPr>
            <w:r w:rsidRPr="009030A1">
              <w:rPr>
                <w:rFonts w:ascii="Times New Roman" w:hAnsi="Times New Roman" w:cs="Times New Roman"/>
                <w:b/>
                <w:sz w:val="28"/>
                <w:szCs w:val="28"/>
              </w:rPr>
              <w:t>Количество</w:t>
            </w:r>
          </w:p>
          <w:p w:rsidR="00294D48" w:rsidRPr="009030A1" w:rsidRDefault="009030A1" w:rsidP="009030A1">
            <w:pPr>
              <w:tabs>
                <w:tab w:val="left" w:pos="960"/>
              </w:tabs>
              <w:jc w:val="center"/>
              <w:rPr>
                <w:rFonts w:ascii="Times New Roman" w:hAnsi="Times New Roman" w:cs="Times New Roman"/>
                <w:b/>
                <w:sz w:val="28"/>
                <w:szCs w:val="28"/>
              </w:rPr>
            </w:pPr>
            <w:r w:rsidRPr="009030A1">
              <w:rPr>
                <w:rFonts w:ascii="Times New Roman" w:hAnsi="Times New Roman" w:cs="Times New Roman"/>
                <w:b/>
                <w:sz w:val="28"/>
                <w:szCs w:val="28"/>
              </w:rPr>
              <w:t>часов</w:t>
            </w:r>
          </w:p>
        </w:tc>
        <w:tc>
          <w:tcPr>
            <w:tcW w:w="2155" w:type="dxa"/>
            <w:vAlign w:val="center"/>
          </w:tcPr>
          <w:p w:rsidR="00294D48" w:rsidRPr="009030A1" w:rsidRDefault="009030A1" w:rsidP="009030A1">
            <w:pPr>
              <w:tabs>
                <w:tab w:val="left" w:pos="960"/>
              </w:tabs>
              <w:jc w:val="center"/>
              <w:rPr>
                <w:rFonts w:ascii="Times New Roman" w:hAnsi="Times New Roman" w:cs="Times New Roman"/>
                <w:b/>
                <w:sz w:val="28"/>
                <w:szCs w:val="28"/>
              </w:rPr>
            </w:pPr>
            <w:r w:rsidRPr="009030A1">
              <w:rPr>
                <w:rFonts w:ascii="Times New Roman" w:hAnsi="Times New Roman" w:cs="Times New Roman"/>
                <w:b/>
                <w:sz w:val="28"/>
                <w:szCs w:val="28"/>
              </w:rPr>
              <w:t>Преподаватель</w:t>
            </w:r>
          </w:p>
        </w:tc>
      </w:tr>
      <w:tr w:rsidR="00294D48" w:rsidTr="009030A1">
        <w:tc>
          <w:tcPr>
            <w:tcW w:w="817" w:type="dxa"/>
          </w:tcPr>
          <w:p w:rsidR="00294D48"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1.</w:t>
            </w:r>
          </w:p>
        </w:tc>
        <w:tc>
          <w:tcPr>
            <w:tcW w:w="4961" w:type="dxa"/>
          </w:tcPr>
          <w:p w:rsid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Общий курс</w:t>
            </w:r>
          </w:p>
        </w:tc>
        <w:tc>
          <w:tcPr>
            <w:tcW w:w="1713" w:type="dxa"/>
            <w:vAlign w:val="center"/>
          </w:tcPr>
          <w:p w:rsid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4</w:t>
            </w:r>
          </w:p>
        </w:tc>
        <w:tc>
          <w:tcPr>
            <w:tcW w:w="2155" w:type="dxa"/>
            <w:vAlign w:val="center"/>
          </w:tcPr>
          <w:p w:rsidR="00294D48" w:rsidRDefault="00294D48" w:rsidP="009030A1">
            <w:pPr>
              <w:tabs>
                <w:tab w:val="left" w:pos="960"/>
              </w:tabs>
              <w:jc w:val="center"/>
              <w:rPr>
                <w:rFonts w:ascii="Times New Roman" w:hAnsi="Times New Roman" w:cs="Times New Roman"/>
                <w:sz w:val="28"/>
                <w:szCs w:val="28"/>
              </w:rPr>
            </w:pPr>
          </w:p>
        </w:tc>
      </w:tr>
      <w:tr w:rsidR="00294D48" w:rsidTr="009030A1">
        <w:tc>
          <w:tcPr>
            <w:tcW w:w="817" w:type="dxa"/>
          </w:tcPr>
          <w:p w:rsidR="00294D48"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1.1.</w:t>
            </w:r>
          </w:p>
        </w:tc>
        <w:tc>
          <w:tcPr>
            <w:tcW w:w="4961" w:type="dxa"/>
          </w:tcPr>
          <w:p w:rsid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Тема: «Законодательство о труде»</w:t>
            </w:r>
          </w:p>
        </w:tc>
        <w:tc>
          <w:tcPr>
            <w:tcW w:w="1713" w:type="dxa"/>
            <w:vAlign w:val="center"/>
          </w:tcPr>
          <w:p w:rsid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1</w:t>
            </w:r>
          </w:p>
        </w:tc>
        <w:tc>
          <w:tcPr>
            <w:tcW w:w="2155" w:type="dxa"/>
            <w:vAlign w:val="center"/>
          </w:tcPr>
          <w:p w:rsidR="00294D48" w:rsidRDefault="00294D48" w:rsidP="009030A1">
            <w:pPr>
              <w:tabs>
                <w:tab w:val="left" w:pos="960"/>
              </w:tabs>
              <w:jc w:val="center"/>
              <w:rPr>
                <w:rFonts w:ascii="Times New Roman" w:hAnsi="Times New Roman" w:cs="Times New Roman"/>
                <w:sz w:val="28"/>
                <w:szCs w:val="28"/>
              </w:rPr>
            </w:pPr>
          </w:p>
        </w:tc>
      </w:tr>
      <w:tr w:rsidR="00294D48" w:rsidTr="009030A1">
        <w:tc>
          <w:tcPr>
            <w:tcW w:w="817" w:type="dxa"/>
          </w:tcPr>
          <w:p w:rsidR="00294D48"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1.2.</w:t>
            </w:r>
          </w:p>
        </w:tc>
        <w:tc>
          <w:tcPr>
            <w:tcW w:w="4961" w:type="dxa"/>
          </w:tcPr>
          <w:p w:rsid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Тема: «Производственная санитария и</w:t>
            </w:r>
            <w:r>
              <w:rPr>
                <w:rFonts w:ascii="Times New Roman" w:hAnsi="Times New Roman" w:cs="Times New Roman"/>
                <w:sz w:val="28"/>
                <w:szCs w:val="28"/>
              </w:rPr>
              <w:t xml:space="preserve"> </w:t>
            </w:r>
            <w:r w:rsidRPr="00294D48">
              <w:rPr>
                <w:rFonts w:ascii="Times New Roman" w:hAnsi="Times New Roman" w:cs="Times New Roman"/>
                <w:sz w:val="28"/>
                <w:szCs w:val="28"/>
              </w:rPr>
              <w:t>гигиена труда»</w:t>
            </w:r>
          </w:p>
        </w:tc>
        <w:tc>
          <w:tcPr>
            <w:tcW w:w="1713" w:type="dxa"/>
            <w:vAlign w:val="center"/>
          </w:tcPr>
          <w:p w:rsid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1</w:t>
            </w:r>
          </w:p>
        </w:tc>
        <w:tc>
          <w:tcPr>
            <w:tcW w:w="2155" w:type="dxa"/>
            <w:vAlign w:val="center"/>
          </w:tcPr>
          <w:p w:rsidR="00294D48" w:rsidRDefault="00294D48" w:rsidP="009030A1">
            <w:pPr>
              <w:tabs>
                <w:tab w:val="left" w:pos="960"/>
              </w:tabs>
              <w:jc w:val="center"/>
              <w:rPr>
                <w:rFonts w:ascii="Times New Roman" w:hAnsi="Times New Roman" w:cs="Times New Roman"/>
                <w:sz w:val="28"/>
                <w:szCs w:val="28"/>
              </w:rPr>
            </w:pPr>
          </w:p>
        </w:tc>
      </w:tr>
      <w:tr w:rsidR="00294D48" w:rsidTr="009030A1">
        <w:tc>
          <w:tcPr>
            <w:tcW w:w="817" w:type="dxa"/>
          </w:tcPr>
          <w:p w:rsidR="00294D48"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1.3.</w:t>
            </w:r>
          </w:p>
        </w:tc>
        <w:tc>
          <w:tcPr>
            <w:tcW w:w="4961" w:type="dxa"/>
          </w:tcPr>
          <w:p w:rsid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Тема: «Оказание доврачебной помощи»</w:t>
            </w:r>
          </w:p>
        </w:tc>
        <w:tc>
          <w:tcPr>
            <w:tcW w:w="1713" w:type="dxa"/>
            <w:vAlign w:val="center"/>
          </w:tcPr>
          <w:p w:rsid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2</w:t>
            </w:r>
          </w:p>
        </w:tc>
        <w:tc>
          <w:tcPr>
            <w:tcW w:w="2155" w:type="dxa"/>
            <w:vAlign w:val="center"/>
          </w:tcPr>
          <w:p w:rsidR="00294D48" w:rsidRDefault="00294D48" w:rsidP="009030A1">
            <w:pPr>
              <w:tabs>
                <w:tab w:val="left" w:pos="960"/>
              </w:tabs>
              <w:jc w:val="center"/>
              <w:rPr>
                <w:rFonts w:ascii="Times New Roman" w:hAnsi="Times New Roman" w:cs="Times New Roman"/>
                <w:sz w:val="28"/>
                <w:szCs w:val="28"/>
              </w:rPr>
            </w:pPr>
          </w:p>
        </w:tc>
      </w:tr>
      <w:tr w:rsidR="00294D48" w:rsidTr="009030A1">
        <w:tc>
          <w:tcPr>
            <w:tcW w:w="817" w:type="dxa"/>
          </w:tcPr>
          <w:p w:rsidR="00294D48"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2.</w:t>
            </w:r>
          </w:p>
        </w:tc>
        <w:tc>
          <w:tcPr>
            <w:tcW w:w="4961" w:type="dxa"/>
          </w:tcPr>
          <w:p w:rsid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Специальный курс</w:t>
            </w:r>
          </w:p>
        </w:tc>
        <w:tc>
          <w:tcPr>
            <w:tcW w:w="1713" w:type="dxa"/>
            <w:vAlign w:val="center"/>
          </w:tcPr>
          <w:p w:rsid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6</w:t>
            </w:r>
          </w:p>
        </w:tc>
        <w:tc>
          <w:tcPr>
            <w:tcW w:w="2155" w:type="dxa"/>
            <w:vAlign w:val="center"/>
          </w:tcPr>
          <w:p w:rsidR="00294D48" w:rsidRDefault="00294D48" w:rsidP="009030A1">
            <w:pPr>
              <w:tabs>
                <w:tab w:val="left" w:pos="960"/>
              </w:tabs>
              <w:jc w:val="center"/>
              <w:rPr>
                <w:rFonts w:ascii="Times New Roman" w:hAnsi="Times New Roman" w:cs="Times New Roman"/>
                <w:sz w:val="28"/>
                <w:szCs w:val="28"/>
              </w:rPr>
            </w:pPr>
          </w:p>
        </w:tc>
      </w:tr>
      <w:tr w:rsidR="00294D48" w:rsidTr="009030A1">
        <w:tc>
          <w:tcPr>
            <w:tcW w:w="817" w:type="dxa"/>
          </w:tcPr>
          <w:p w:rsidR="00294D48"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2.1.</w:t>
            </w:r>
          </w:p>
        </w:tc>
        <w:tc>
          <w:tcPr>
            <w:tcW w:w="4961" w:type="dxa"/>
          </w:tcPr>
          <w:p w:rsid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Тема: «Предупреждение производственного травматизма и профессиональной заболеваемости»</w:t>
            </w:r>
          </w:p>
        </w:tc>
        <w:tc>
          <w:tcPr>
            <w:tcW w:w="1713" w:type="dxa"/>
            <w:vAlign w:val="center"/>
          </w:tcPr>
          <w:p w:rsid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2</w:t>
            </w:r>
          </w:p>
        </w:tc>
        <w:tc>
          <w:tcPr>
            <w:tcW w:w="2155" w:type="dxa"/>
            <w:vAlign w:val="center"/>
          </w:tcPr>
          <w:p w:rsidR="00294D48" w:rsidRDefault="00294D48" w:rsidP="009030A1">
            <w:pPr>
              <w:tabs>
                <w:tab w:val="left" w:pos="960"/>
              </w:tabs>
              <w:jc w:val="center"/>
              <w:rPr>
                <w:rFonts w:ascii="Times New Roman" w:hAnsi="Times New Roman" w:cs="Times New Roman"/>
                <w:sz w:val="28"/>
                <w:szCs w:val="28"/>
              </w:rPr>
            </w:pPr>
          </w:p>
        </w:tc>
      </w:tr>
      <w:tr w:rsidR="00294D48" w:rsidTr="009030A1">
        <w:tc>
          <w:tcPr>
            <w:tcW w:w="817" w:type="dxa"/>
          </w:tcPr>
          <w:p w:rsidR="00294D48"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2.2.</w:t>
            </w:r>
          </w:p>
        </w:tc>
        <w:tc>
          <w:tcPr>
            <w:tcW w:w="4961" w:type="dxa"/>
          </w:tcPr>
          <w:p w:rsid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Тема: «Техника безопасности конкретного производственного процесса»</w:t>
            </w:r>
          </w:p>
        </w:tc>
        <w:tc>
          <w:tcPr>
            <w:tcW w:w="1713" w:type="dxa"/>
            <w:vAlign w:val="center"/>
          </w:tcPr>
          <w:p w:rsid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4</w:t>
            </w:r>
          </w:p>
        </w:tc>
        <w:tc>
          <w:tcPr>
            <w:tcW w:w="2155" w:type="dxa"/>
            <w:vAlign w:val="center"/>
          </w:tcPr>
          <w:p w:rsidR="00294D48" w:rsidRDefault="00294D48" w:rsidP="009030A1">
            <w:pPr>
              <w:tabs>
                <w:tab w:val="left" w:pos="960"/>
              </w:tabs>
              <w:jc w:val="center"/>
              <w:rPr>
                <w:rFonts w:ascii="Times New Roman" w:hAnsi="Times New Roman" w:cs="Times New Roman"/>
                <w:sz w:val="28"/>
                <w:szCs w:val="28"/>
              </w:rPr>
            </w:pPr>
          </w:p>
        </w:tc>
      </w:tr>
      <w:tr w:rsidR="009030A1" w:rsidTr="009030A1">
        <w:tc>
          <w:tcPr>
            <w:tcW w:w="817" w:type="dxa"/>
          </w:tcPr>
          <w:p w:rsidR="009030A1"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3.</w:t>
            </w:r>
          </w:p>
        </w:tc>
        <w:tc>
          <w:tcPr>
            <w:tcW w:w="4961" w:type="dxa"/>
          </w:tcPr>
          <w:p w:rsidR="009030A1" w:rsidRP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Проверка знаний по охране труда</w:t>
            </w:r>
          </w:p>
        </w:tc>
        <w:tc>
          <w:tcPr>
            <w:tcW w:w="1713" w:type="dxa"/>
            <w:vAlign w:val="center"/>
          </w:tcPr>
          <w:p w:rsidR="009030A1" w:rsidRP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2</w:t>
            </w:r>
          </w:p>
        </w:tc>
        <w:tc>
          <w:tcPr>
            <w:tcW w:w="2155" w:type="dxa"/>
            <w:vAlign w:val="center"/>
          </w:tcPr>
          <w:p w:rsidR="009030A1"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Комиссия</w:t>
            </w:r>
          </w:p>
        </w:tc>
      </w:tr>
      <w:tr w:rsidR="009030A1" w:rsidTr="009030A1">
        <w:tc>
          <w:tcPr>
            <w:tcW w:w="817" w:type="dxa"/>
          </w:tcPr>
          <w:p w:rsidR="009030A1" w:rsidRPr="009030A1" w:rsidRDefault="009030A1" w:rsidP="00294D48">
            <w:pPr>
              <w:tabs>
                <w:tab w:val="left" w:pos="960"/>
              </w:tabs>
              <w:jc w:val="both"/>
              <w:rPr>
                <w:rFonts w:ascii="Times New Roman" w:hAnsi="Times New Roman" w:cs="Times New Roman"/>
                <w:b/>
                <w:sz w:val="28"/>
                <w:szCs w:val="28"/>
              </w:rPr>
            </w:pPr>
            <w:r w:rsidRPr="009030A1">
              <w:rPr>
                <w:rFonts w:ascii="Times New Roman" w:hAnsi="Times New Roman" w:cs="Times New Roman"/>
                <w:b/>
                <w:sz w:val="28"/>
                <w:szCs w:val="28"/>
              </w:rPr>
              <w:t>4.</w:t>
            </w:r>
          </w:p>
        </w:tc>
        <w:tc>
          <w:tcPr>
            <w:tcW w:w="4961" w:type="dxa"/>
          </w:tcPr>
          <w:p w:rsidR="009030A1" w:rsidRPr="00294D48" w:rsidRDefault="009030A1" w:rsidP="009030A1">
            <w:pPr>
              <w:tabs>
                <w:tab w:val="left" w:pos="960"/>
              </w:tabs>
              <w:rPr>
                <w:rFonts w:ascii="Times New Roman" w:hAnsi="Times New Roman" w:cs="Times New Roman"/>
                <w:sz w:val="28"/>
                <w:szCs w:val="28"/>
              </w:rPr>
            </w:pPr>
            <w:r w:rsidRPr="00294D48">
              <w:rPr>
                <w:rFonts w:ascii="Times New Roman" w:hAnsi="Times New Roman" w:cs="Times New Roman"/>
                <w:sz w:val="28"/>
                <w:szCs w:val="28"/>
              </w:rPr>
              <w:t>Общее количество часов</w:t>
            </w:r>
          </w:p>
        </w:tc>
        <w:tc>
          <w:tcPr>
            <w:tcW w:w="1713" w:type="dxa"/>
            <w:vAlign w:val="center"/>
          </w:tcPr>
          <w:p w:rsidR="009030A1" w:rsidRPr="00294D48" w:rsidRDefault="009030A1" w:rsidP="009030A1">
            <w:pPr>
              <w:tabs>
                <w:tab w:val="left" w:pos="960"/>
              </w:tabs>
              <w:jc w:val="center"/>
              <w:rPr>
                <w:rFonts w:ascii="Times New Roman" w:hAnsi="Times New Roman" w:cs="Times New Roman"/>
                <w:sz w:val="28"/>
                <w:szCs w:val="28"/>
              </w:rPr>
            </w:pPr>
            <w:r w:rsidRPr="00294D48">
              <w:rPr>
                <w:rFonts w:ascii="Times New Roman" w:hAnsi="Times New Roman" w:cs="Times New Roman"/>
                <w:sz w:val="28"/>
                <w:szCs w:val="28"/>
              </w:rPr>
              <w:t>12</w:t>
            </w:r>
          </w:p>
        </w:tc>
        <w:tc>
          <w:tcPr>
            <w:tcW w:w="2155" w:type="dxa"/>
            <w:vAlign w:val="center"/>
          </w:tcPr>
          <w:p w:rsidR="009030A1" w:rsidRDefault="009030A1" w:rsidP="009030A1">
            <w:pPr>
              <w:tabs>
                <w:tab w:val="left" w:pos="960"/>
              </w:tabs>
              <w:jc w:val="center"/>
              <w:rPr>
                <w:rFonts w:ascii="Times New Roman" w:hAnsi="Times New Roman" w:cs="Times New Roman"/>
                <w:sz w:val="28"/>
                <w:szCs w:val="28"/>
              </w:rPr>
            </w:pPr>
          </w:p>
        </w:tc>
      </w:tr>
    </w:tbl>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3472A9" w:rsidRDefault="00294D48" w:rsidP="00294D4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72A9" w:rsidRDefault="003472A9" w:rsidP="00294D48">
      <w:pPr>
        <w:tabs>
          <w:tab w:val="left" w:pos="960"/>
        </w:tabs>
        <w:spacing w:after="0" w:line="240" w:lineRule="auto"/>
        <w:jc w:val="both"/>
        <w:rPr>
          <w:rFonts w:ascii="Times New Roman" w:hAnsi="Times New Roman" w:cs="Times New Roman"/>
          <w:sz w:val="28"/>
          <w:szCs w:val="28"/>
        </w:rPr>
      </w:pPr>
    </w:p>
    <w:p w:rsidR="003472A9" w:rsidRDefault="003472A9" w:rsidP="00294D48">
      <w:pPr>
        <w:tabs>
          <w:tab w:val="left" w:pos="960"/>
        </w:tabs>
        <w:spacing w:after="0" w:line="240" w:lineRule="auto"/>
        <w:jc w:val="both"/>
        <w:rPr>
          <w:rFonts w:ascii="Times New Roman" w:hAnsi="Times New Roman" w:cs="Times New Roman"/>
          <w:sz w:val="28"/>
          <w:szCs w:val="28"/>
        </w:rPr>
      </w:pPr>
    </w:p>
    <w:p w:rsidR="003472A9" w:rsidRDefault="003472A9" w:rsidP="00294D48">
      <w:pPr>
        <w:tabs>
          <w:tab w:val="left" w:pos="960"/>
        </w:tabs>
        <w:spacing w:after="0" w:line="240" w:lineRule="auto"/>
        <w:jc w:val="both"/>
        <w:rPr>
          <w:rFonts w:ascii="Times New Roman" w:hAnsi="Times New Roman" w:cs="Times New Roman"/>
          <w:sz w:val="28"/>
          <w:szCs w:val="28"/>
        </w:rPr>
      </w:pPr>
    </w:p>
    <w:p w:rsidR="003472A9" w:rsidRDefault="003472A9"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8A7ED8" w:rsidRDefault="008A7ED8" w:rsidP="00294D48">
      <w:pPr>
        <w:tabs>
          <w:tab w:val="left" w:pos="960"/>
        </w:tabs>
        <w:spacing w:after="0" w:line="240" w:lineRule="auto"/>
        <w:jc w:val="both"/>
        <w:rPr>
          <w:rFonts w:ascii="Times New Roman" w:hAnsi="Times New Roman" w:cs="Times New Roman"/>
          <w:sz w:val="28"/>
          <w:szCs w:val="28"/>
        </w:rPr>
      </w:pPr>
    </w:p>
    <w:p w:rsidR="00294D48" w:rsidRPr="00294D48" w:rsidRDefault="00294D48" w:rsidP="008A7ED8">
      <w:pPr>
        <w:tabs>
          <w:tab w:val="left" w:pos="960"/>
        </w:tabs>
        <w:spacing w:after="0" w:line="240" w:lineRule="auto"/>
        <w:ind w:left="4536"/>
        <w:rPr>
          <w:rFonts w:ascii="Times New Roman" w:hAnsi="Times New Roman" w:cs="Times New Roman"/>
          <w:sz w:val="28"/>
          <w:szCs w:val="28"/>
        </w:rPr>
      </w:pPr>
      <w:r w:rsidRPr="00294D48">
        <w:rPr>
          <w:rFonts w:ascii="Times New Roman" w:hAnsi="Times New Roman" w:cs="Times New Roman"/>
          <w:sz w:val="28"/>
          <w:szCs w:val="28"/>
        </w:rPr>
        <w:lastRenderedPageBreak/>
        <w:t>Приложение № 7</w:t>
      </w:r>
    </w:p>
    <w:p w:rsidR="00294D48" w:rsidRPr="00294D48" w:rsidRDefault="00294D48" w:rsidP="008A7ED8">
      <w:pPr>
        <w:tabs>
          <w:tab w:val="left" w:pos="960"/>
        </w:tabs>
        <w:spacing w:after="0" w:line="240" w:lineRule="auto"/>
        <w:ind w:left="4536"/>
        <w:rPr>
          <w:rFonts w:ascii="Times New Roman" w:hAnsi="Times New Roman" w:cs="Times New Roman"/>
          <w:sz w:val="28"/>
          <w:szCs w:val="28"/>
        </w:rPr>
      </w:pPr>
      <w:r w:rsidRPr="00294D48">
        <w:rPr>
          <w:rFonts w:ascii="Times New Roman" w:hAnsi="Times New Roman" w:cs="Times New Roman"/>
          <w:sz w:val="28"/>
          <w:szCs w:val="28"/>
        </w:rPr>
        <w:t>к распоряжению главы администрации</w:t>
      </w:r>
    </w:p>
    <w:p w:rsidR="00294D48" w:rsidRPr="00294D48" w:rsidRDefault="00294D48" w:rsidP="008A7ED8">
      <w:pPr>
        <w:tabs>
          <w:tab w:val="left" w:pos="96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Нийского </w:t>
      </w:r>
      <w:r w:rsidRPr="00294D48">
        <w:rPr>
          <w:rFonts w:ascii="Times New Roman" w:hAnsi="Times New Roman" w:cs="Times New Roman"/>
          <w:sz w:val="28"/>
          <w:szCs w:val="28"/>
        </w:rPr>
        <w:t xml:space="preserve">сельского поселения </w:t>
      </w:r>
    </w:p>
    <w:p w:rsidR="00294D48" w:rsidRDefault="00294D48" w:rsidP="008A7ED8">
      <w:pPr>
        <w:tabs>
          <w:tab w:val="left" w:pos="96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от 12.01.2016г.№ 1-А</w:t>
      </w: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Pr="00294D48" w:rsidRDefault="00294D48" w:rsidP="003472A9">
      <w:pPr>
        <w:tabs>
          <w:tab w:val="left" w:pos="960"/>
        </w:tabs>
        <w:spacing w:after="0" w:line="240" w:lineRule="auto"/>
        <w:jc w:val="center"/>
        <w:rPr>
          <w:rFonts w:ascii="Times New Roman" w:hAnsi="Times New Roman" w:cs="Times New Roman"/>
          <w:b/>
          <w:sz w:val="28"/>
          <w:szCs w:val="28"/>
        </w:rPr>
      </w:pPr>
      <w:r w:rsidRPr="00294D48">
        <w:rPr>
          <w:rFonts w:ascii="Times New Roman" w:hAnsi="Times New Roman" w:cs="Times New Roman"/>
          <w:b/>
          <w:sz w:val="28"/>
          <w:szCs w:val="28"/>
        </w:rPr>
        <w:t>ПЕРЕЧЕНЬ</w:t>
      </w:r>
    </w:p>
    <w:p w:rsidR="00294D48" w:rsidRPr="00294D48" w:rsidRDefault="00294D48" w:rsidP="003472A9">
      <w:pPr>
        <w:tabs>
          <w:tab w:val="left" w:pos="960"/>
        </w:tabs>
        <w:spacing w:after="0" w:line="240" w:lineRule="auto"/>
        <w:jc w:val="center"/>
        <w:rPr>
          <w:rFonts w:ascii="Times New Roman" w:hAnsi="Times New Roman" w:cs="Times New Roman"/>
          <w:b/>
          <w:sz w:val="28"/>
          <w:szCs w:val="28"/>
        </w:rPr>
      </w:pPr>
      <w:r w:rsidRPr="00294D48">
        <w:rPr>
          <w:rFonts w:ascii="Times New Roman" w:hAnsi="Times New Roman" w:cs="Times New Roman"/>
          <w:b/>
          <w:sz w:val="28"/>
          <w:szCs w:val="28"/>
        </w:rPr>
        <w:t>должностей и профессий, требующих присвоения</w:t>
      </w:r>
    </w:p>
    <w:p w:rsidR="00294D48" w:rsidRPr="00294D48" w:rsidRDefault="00294D48" w:rsidP="003472A9">
      <w:pPr>
        <w:tabs>
          <w:tab w:val="left" w:pos="960"/>
        </w:tabs>
        <w:spacing w:after="0" w:line="240" w:lineRule="auto"/>
        <w:jc w:val="center"/>
        <w:rPr>
          <w:rFonts w:ascii="Times New Roman" w:hAnsi="Times New Roman" w:cs="Times New Roman"/>
          <w:b/>
          <w:sz w:val="28"/>
          <w:szCs w:val="28"/>
        </w:rPr>
      </w:pPr>
      <w:r w:rsidRPr="00294D48">
        <w:rPr>
          <w:rFonts w:ascii="Times New Roman" w:hAnsi="Times New Roman" w:cs="Times New Roman"/>
          <w:b/>
          <w:sz w:val="28"/>
          <w:szCs w:val="28"/>
        </w:rPr>
        <w:t xml:space="preserve">персоналу 1 группы по </w:t>
      </w:r>
      <w:proofErr w:type="spellStart"/>
      <w:r w:rsidRPr="00294D48">
        <w:rPr>
          <w:rFonts w:ascii="Times New Roman" w:hAnsi="Times New Roman" w:cs="Times New Roman"/>
          <w:b/>
          <w:sz w:val="28"/>
          <w:szCs w:val="28"/>
        </w:rPr>
        <w:t>электробезопасности</w:t>
      </w:r>
      <w:proofErr w:type="spellEnd"/>
    </w:p>
    <w:p w:rsidR="00294D48" w:rsidRDefault="00294D48" w:rsidP="003472A9">
      <w:pPr>
        <w:tabs>
          <w:tab w:val="left" w:pos="960"/>
        </w:tabs>
        <w:spacing w:after="0" w:line="240" w:lineRule="auto"/>
        <w:jc w:val="center"/>
        <w:rPr>
          <w:rFonts w:ascii="Times New Roman" w:hAnsi="Times New Roman" w:cs="Times New Roman"/>
          <w:sz w:val="28"/>
          <w:szCs w:val="28"/>
        </w:rPr>
      </w:pPr>
      <w:r w:rsidRPr="00294D48">
        <w:rPr>
          <w:rFonts w:ascii="Times New Roman" w:hAnsi="Times New Roman" w:cs="Times New Roman"/>
          <w:sz w:val="28"/>
          <w:szCs w:val="28"/>
        </w:rPr>
        <w:t>(приказ Минэнерго РФ от 13.01.2003г. № 6)</w:t>
      </w:r>
    </w:p>
    <w:p w:rsidR="00294D48" w:rsidRDefault="00294D48" w:rsidP="003472A9">
      <w:pPr>
        <w:tabs>
          <w:tab w:val="left" w:pos="960"/>
        </w:tabs>
        <w:spacing w:after="0" w:line="240" w:lineRule="auto"/>
        <w:jc w:val="center"/>
        <w:rPr>
          <w:rFonts w:ascii="Times New Roman" w:hAnsi="Times New Roman" w:cs="Times New Roman"/>
          <w:sz w:val="28"/>
          <w:szCs w:val="28"/>
        </w:rPr>
      </w:pPr>
    </w:p>
    <w:p w:rsidR="00294D48" w:rsidRDefault="00294D48" w:rsidP="00294D48">
      <w:pPr>
        <w:tabs>
          <w:tab w:val="left" w:pos="960"/>
        </w:tabs>
        <w:spacing w:after="0" w:line="240" w:lineRule="auto"/>
        <w:jc w:val="both"/>
        <w:rPr>
          <w:rFonts w:ascii="Times New Roman" w:hAnsi="Times New Roman" w:cs="Times New Roman"/>
          <w:sz w:val="28"/>
          <w:szCs w:val="28"/>
        </w:rPr>
      </w:pPr>
    </w:p>
    <w:p w:rsidR="00294D48" w:rsidRPr="00294D48" w:rsidRDefault="00294D48" w:rsidP="00294D48">
      <w:pPr>
        <w:tabs>
          <w:tab w:val="left" w:pos="960"/>
        </w:tabs>
        <w:spacing w:after="0" w:line="240" w:lineRule="auto"/>
        <w:jc w:val="both"/>
        <w:rPr>
          <w:rFonts w:ascii="Times New Roman" w:hAnsi="Times New Roman" w:cs="Times New Roman"/>
          <w:sz w:val="28"/>
          <w:szCs w:val="28"/>
        </w:rPr>
      </w:pPr>
      <w:r w:rsidRPr="00294D48">
        <w:rPr>
          <w:rFonts w:ascii="Times New Roman" w:hAnsi="Times New Roman" w:cs="Times New Roman"/>
          <w:sz w:val="28"/>
          <w:szCs w:val="28"/>
        </w:rPr>
        <w:t>- Глава администрации сельского поселения;</w:t>
      </w:r>
    </w:p>
    <w:p w:rsidR="00294D48" w:rsidRPr="00294D48" w:rsidRDefault="00294D48" w:rsidP="00294D48">
      <w:pPr>
        <w:tabs>
          <w:tab w:val="left" w:pos="960"/>
        </w:tabs>
        <w:spacing w:after="0" w:line="240" w:lineRule="auto"/>
        <w:jc w:val="both"/>
        <w:rPr>
          <w:rFonts w:ascii="Times New Roman" w:hAnsi="Times New Roman" w:cs="Times New Roman"/>
          <w:sz w:val="28"/>
          <w:szCs w:val="28"/>
        </w:rPr>
      </w:pPr>
      <w:r w:rsidRPr="00294D48">
        <w:rPr>
          <w:rFonts w:ascii="Times New Roman" w:hAnsi="Times New Roman" w:cs="Times New Roman"/>
          <w:sz w:val="28"/>
          <w:szCs w:val="28"/>
        </w:rPr>
        <w:t>- Ведущий специалист;</w:t>
      </w:r>
    </w:p>
    <w:p w:rsidR="00294D48" w:rsidRPr="00294D48" w:rsidRDefault="00294D48" w:rsidP="00294D4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w:t>
      </w:r>
      <w:r w:rsidRPr="00294D48">
        <w:rPr>
          <w:rFonts w:ascii="Times New Roman" w:hAnsi="Times New Roman" w:cs="Times New Roman"/>
          <w:sz w:val="28"/>
          <w:szCs w:val="28"/>
        </w:rPr>
        <w:t>;</w:t>
      </w:r>
    </w:p>
    <w:p w:rsidR="00294D48" w:rsidRPr="00294D48" w:rsidRDefault="00294D48" w:rsidP="00294D48">
      <w:pPr>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w:t>
      </w:r>
      <w:r w:rsidRPr="00294D48">
        <w:rPr>
          <w:rFonts w:ascii="Times New Roman" w:hAnsi="Times New Roman" w:cs="Times New Roman"/>
          <w:sz w:val="28"/>
          <w:szCs w:val="28"/>
        </w:rPr>
        <w:t>;</w:t>
      </w:r>
    </w:p>
    <w:p w:rsidR="00294D48" w:rsidRPr="00294D48" w:rsidRDefault="00294D48" w:rsidP="00294D48">
      <w:pPr>
        <w:tabs>
          <w:tab w:val="left" w:pos="960"/>
        </w:tabs>
        <w:spacing w:after="0" w:line="240" w:lineRule="auto"/>
        <w:jc w:val="both"/>
        <w:rPr>
          <w:rFonts w:ascii="Times New Roman" w:hAnsi="Times New Roman" w:cs="Times New Roman"/>
          <w:sz w:val="28"/>
          <w:szCs w:val="28"/>
        </w:rPr>
      </w:pPr>
      <w:r w:rsidRPr="00294D48">
        <w:rPr>
          <w:rFonts w:ascii="Times New Roman" w:hAnsi="Times New Roman" w:cs="Times New Roman"/>
          <w:sz w:val="28"/>
          <w:szCs w:val="28"/>
        </w:rPr>
        <w:t>- секретарь;</w:t>
      </w:r>
    </w:p>
    <w:p w:rsidR="00660BD7" w:rsidRDefault="00294D48" w:rsidP="00294D48">
      <w:pPr>
        <w:tabs>
          <w:tab w:val="left" w:pos="960"/>
        </w:tabs>
        <w:spacing w:after="0" w:line="240" w:lineRule="auto"/>
        <w:jc w:val="both"/>
        <w:rPr>
          <w:rFonts w:ascii="Times New Roman" w:hAnsi="Times New Roman" w:cs="Times New Roman"/>
          <w:sz w:val="28"/>
          <w:szCs w:val="28"/>
        </w:rPr>
      </w:pPr>
      <w:r w:rsidRPr="00294D48">
        <w:rPr>
          <w:rFonts w:ascii="Times New Roman" w:hAnsi="Times New Roman" w:cs="Times New Roman"/>
          <w:sz w:val="28"/>
          <w:szCs w:val="28"/>
        </w:rPr>
        <w:t>- уборщица;</w:t>
      </w:r>
    </w:p>
    <w:p w:rsidR="00660BD7" w:rsidRDefault="00660BD7" w:rsidP="00BB2933">
      <w:pPr>
        <w:tabs>
          <w:tab w:val="left" w:pos="960"/>
        </w:tabs>
        <w:spacing w:after="0" w:line="240" w:lineRule="auto"/>
        <w:jc w:val="both"/>
        <w:rPr>
          <w:rFonts w:ascii="Times New Roman" w:hAnsi="Times New Roman" w:cs="Times New Roman"/>
          <w:sz w:val="28"/>
          <w:szCs w:val="28"/>
        </w:rPr>
      </w:pPr>
    </w:p>
    <w:p w:rsidR="00660BD7" w:rsidRDefault="00660BD7" w:rsidP="00BB2933">
      <w:pPr>
        <w:tabs>
          <w:tab w:val="left" w:pos="960"/>
        </w:tabs>
        <w:spacing w:after="0" w:line="240" w:lineRule="auto"/>
        <w:jc w:val="both"/>
        <w:rPr>
          <w:rFonts w:ascii="Times New Roman" w:hAnsi="Times New Roman" w:cs="Times New Roman"/>
          <w:sz w:val="28"/>
          <w:szCs w:val="28"/>
        </w:rPr>
      </w:pPr>
    </w:p>
    <w:p w:rsidR="00660BD7" w:rsidRDefault="00660BD7"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9D7D72" w:rsidRDefault="009D7D72" w:rsidP="00BB2933">
      <w:pPr>
        <w:tabs>
          <w:tab w:val="left" w:pos="960"/>
        </w:tabs>
        <w:spacing w:after="0" w:line="240" w:lineRule="auto"/>
        <w:jc w:val="both"/>
        <w:rPr>
          <w:rFonts w:ascii="Times New Roman" w:hAnsi="Times New Roman" w:cs="Times New Roman"/>
          <w:sz w:val="28"/>
          <w:szCs w:val="28"/>
        </w:rPr>
      </w:pPr>
    </w:p>
    <w:p w:rsidR="00660BD7" w:rsidRDefault="00660BD7" w:rsidP="00BB2933">
      <w:pPr>
        <w:tabs>
          <w:tab w:val="left" w:pos="960"/>
        </w:tabs>
        <w:spacing w:after="0" w:line="240" w:lineRule="auto"/>
        <w:jc w:val="both"/>
        <w:rPr>
          <w:rFonts w:ascii="Times New Roman" w:hAnsi="Times New Roman" w:cs="Times New Roman"/>
          <w:sz w:val="28"/>
          <w:szCs w:val="28"/>
        </w:rPr>
      </w:pPr>
    </w:p>
    <w:p w:rsidR="00660BD7" w:rsidRDefault="00660BD7" w:rsidP="00BB2933">
      <w:pPr>
        <w:tabs>
          <w:tab w:val="left" w:pos="960"/>
        </w:tabs>
        <w:spacing w:after="0" w:line="240" w:lineRule="auto"/>
        <w:jc w:val="both"/>
        <w:rPr>
          <w:rFonts w:ascii="Times New Roman" w:hAnsi="Times New Roman" w:cs="Times New Roman"/>
          <w:sz w:val="28"/>
          <w:szCs w:val="28"/>
        </w:rPr>
      </w:pPr>
    </w:p>
    <w:p w:rsidR="00660BD7" w:rsidRDefault="00660BD7" w:rsidP="00BB2933">
      <w:pPr>
        <w:tabs>
          <w:tab w:val="left" w:pos="960"/>
        </w:tabs>
        <w:spacing w:after="0" w:line="240" w:lineRule="auto"/>
        <w:jc w:val="both"/>
        <w:rPr>
          <w:rFonts w:ascii="Times New Roman" w:hAnsi="Times New Roman" w:cs="Times New Roman"/>
          <w:sz w:val="28"/>
          <w:szCs w:val="28"/>
        </w:rPr>
      </w:pPr>
    </w:p>
    <w:sectPr w:rsidR="00660BD7" w:rsidSect="003472A9">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E1C"/>
    <w:multiLevelType w:val="hybridMultilevel"/>
    <w:tmpl w:val="CA82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4C1592"/>
    <w:multiLevelType w:val="hybridMultilevel"/>
    <w:tmpl w:val="040E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933"/>
    <w:rsid w:val="00040BAD"/>
    <w:rsid w:val="000C798D"/>
    <w:rsid w:val="000E280D"/>
    <w:rsid w:val="00294D48"/>
    <w:rsid w:val="00330974"/>
    <w:rsid w:val="003472A9"/>
    <w:rsid w:val="003911F5"/>
    <w:rsid w:val="00394F9A"/>
    <w:rsid w:val="0040224C"/>
    <w:rsid w:val="004D00F3"/>
    <w:rsid w:val="00504BD8"/>
    <w:rsid w:val="00505E0B"/>
    <w:rsid w:val="00516CA3"/>
    <w:rsid w:val="00536C42"/>
    <w:rsid w:val="005843F1"/>
    <w:rsid w:val="005D68BE"/>
    <w:rsid w:val="005E7082"/>
    <w:rsid w:val="0063533E"/>
    <w:rsid w:val="00660BD7"/>
    <w:rsid w:val="00691573"/>
    <w:rsid w:val="006C6042"/>
    <w:rsid w:val="007E306A"/>
    <w:rsid w:val="007E391B"/>
    <w:rsid w:val="008814E2"/>
    <w:rsid w:val="008A7ED8"/>
    <w:rsid w:val="009030A1"/>
    <w:rsid w:val="00914CB5"/>
    <w:rsid w:val="009A6F2D"/>
    <w:rsid w:val="009C237A"/>
    <w:rsid w:val="009D1175"/>
    <w:rsid w:val="009D7D72"/>
    <w:rsid w:val="00A26FDC"/>
    <w:rsid w:val="00AA7216"/>
    <w:rsid w:val="00AC347D"/>
    <w:rsid w:val="00AC6560"/>
    <w:rsid w:val="00AD79F8"/>
    <w:rsid w:val="00AD7A1E"/>
    <w:rsid w:val="00B00AC5"/>
    <w:rsid w:val="00B02B1F"/>
    <w:rsid w:val="00B26C7F"/>
    <w:rsid w:val="00BA0C49"/>
    <w:rsid w:val="00BB2933"/>
    <w:rsid w:val="00C30A51"/>
    <w:rsid w:val="00C67C25"/>
    <w:rsid w:val="00D53AD1"/>
    <w:rsid w:val="00D61B07"/>
    <w:rsid w:val="00D64C6B"/>
    <w:rsid w:val="00D96F78"/>
    <w:rsid w:val="00DB329E"/>
    <w:rsid w:val="00E5022D"/>
    <w:rsid w:val="00EA3185"/>
    <w:rsid w:val="00EC320B"/>
    <w:rsid w:val="00FE25AF"/>
    <w:rsid w:val="00FF3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3E"/>
  </w:style>
  <w:style w:type="paragraph" w:styleId="2">
    <w:name w:val="heading 2"/>
    <w:basedOn w:val="a"/>
    <w:next w:val="a"/>
    <w:link w:val="20"/>
    <w:qFormat/>
    <w:rsid w:val="00FE25AF"/>
    <w:pPr>
      <w:keepNext/>
      <w:spacing w:after="0" w:line="240" w:lineRule="auto"/>
      <w:jc w:val="center"/>
      <w:outlineLvl w:val="1"/>
    </w:pPr>
    <w:rPr>
      <w:rFonts w:ascii="Times New Roman" w:eastAsia="Times New Roman" w:hAnsi="Times New Roman" w:cs="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25AF"/>
    <w:rPr>
      <w:rFonts w:ascii="Times New Roman" w:eastAsia="Times New Roman" w:hAnsi="Times New Roman" w:cs="Times New Roman"/>
      <w:sz w:val="40"/>
      <w:szCs w:val="24"/>
      <w:lang w:eastAsia="ru-RU"/>
    </w:rPr>
  </w:style>
  <w:style w:type="paragraph" w:styleId="a3">
    <w:name w:val="List Paragraph"/>
    <w:basedOn w:val="a"/>
    <w:uiPriority w:val="34"/>
    <w:qFormat/>
    <w:rsid w:val="00B26C7F"/>
    <w:pPr>
      <w:ind w:left="720"/>
      <w:contextualSpacing/>
    </w:pPr>
  </w:style>
  <w:style w:type="table" w:styleId="a4">
    <w:name w:val="Table Grid"/>
    <w:basedOn w:val="a1"/>
    <w:uiPriority w:val="59"/>
    <w:rsid w:val="00294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D3403-7D4A-44E5-992B-02BB2D28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44</Pages>
  <Words>14956</Words>
  <Characters>85253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JENIA</dc:creator>
  <cp:keywords/>
  <dc:description/>
  <cp:lastModifiedBy>JENIA</cp:lastModifiedBy>
  <cp:revision>16</cp:revision>
  <cp:lastPrinted>2016-08-17T09:05:00Z</cp:lastPrinted>
  <dcterms:created xsi:type="dcterms:W3CDTF">2016-08-16T07:30:00Z</dcterms:created>
  <dcterms:modified xsi:type="dcterms:W3CDTF">2016-08-17T09:07:00Z</dcterms:modified>
</cp:coreProperties>
</file>